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71F3D" w14:textId="77777777" w:rsidR="00122694" w:rsidRPr="00143E92" w:rsidRDefault="00122694" w:rsidP="006C0F22">
      <w:pPr>
        <w:shd w:val="clear" w:color="auto" w:fill="FFFFFF"/>
        <w:spacing w:after="100" w:afterAutospacing="1" w:line="240" w:lineRule="atLeast"/>
        <w:contextualSpacing/>
        <w:jc w:val="right"/>
        <w:rPr>
          <w:rFonts w:ascii="Times New Roman" w:eastAsia="Times New Roman" w:hAnsi="Times New Roman" w:cs="Times New Roman"/>
          <w:sz w:val="24"/>
          <w:szCs w:val="24"/>
          <w:lang w:eastAsia="ru-RU"/>
        </w:rPr>
      </w:pPr>
    </w:p>
    <w:tbl>
      <w:tblPr>
        <w:tblStyle w:val="a4"/>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673"/>
      </w:tblGrid>
      <w:tr w:rsidR="00143E92" w:rsidRPr="00B6102A" w14:paraId="16BC83F0" w14:textId="77777777" w:rsidTr="00532162">
        <w:tc>
          <w:tcPr>
            <w:tcW w:w="5244" w:type="dxa"/>
          </w:tcPr>
          <w:p w14:paraId="6616560D" w14:textId="77777777" w:rsidR="00122694" w:rsidRPr="00143E92"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01F02A56" w14:textId="77777777" w:rsidR="00122694" w:rsidRPr="00143E92"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7594D126" w14:textId="77777777" w:rsidR="00122694" w:rsidRPr="00143E92"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tc>
        <w:tc>
          <w:tcPr>
            <w:tcW w:w="4673" w:type="dxa"/>
          </w:tcPr>
          <w:p w14:paraId="69288994" w14:textId="77777777" w:rsidR="00122694" w:rsidRPr="00B6102A" w:rsidRDefault="00122694" w:rsidP="006C0F22">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УТВЕРЖДАЮ:</w:t>
            </w:r>
          </w:p>
          <w:p w14:paraId="5332DD63" w14:textId="77777777" w:rsidR="00122694" w:rsidRPr="00B6102A" w:rsidRDefault="00122694" w:rsidP="006C0F22">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 xml:space="preserve">                                                                                     Председатель Закупочной комиссии</w:t>
            </w:r>
          </w:p>
          <w:p w14:paraId="61640B02" w14:textId="77777777" w:rsidR="00532162" w:rsidRPr="00B6102A" w:rsidRDefault="00532162" w:rsidP="006C0F22">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Генеральный директор</w:t>
            </w:r>
          </w:p>
          <w:p w14:paraId="56074915" w14:textId="77777777" w:rsidR="00532162" w:rsidRPr="00B6102A" w:rsidRDefault="00532162" w:rsidP="006C0F22">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ГУП «Водоснабжение и водоотведение»</w:t>
            </w:r>
          </w:p>
          <w:p w14:paraId="708B800B" w14:textId="77777777" w:rsidR="00122694" w:rsidRPr="00B6102A" w:rsidRDefault="00122694" w:rsidP="006C0F22">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p>
          <w:p w14:paraId="32BC28E6" w14:textId="4C54F807" w:rsidR="00122694" w:rsidRPr="00B6102A" w:rsidRDefault="00122694" w:rsidP="006C0F22">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_____________________/</w:t>
            </w:r>
            <w:r w:rsidR="00D348D4" w:rsidRPr="00B6102A">
              <w:rPr>
                <w:rFonts w:ascii="Times New Roman" w:eastAsia="Times New Roman" w:hAnsi="Times New Roman" w:cs="Times New Roman"/>
                <w:sz w:val="24"/>
                <w:szCs w:val="24"/>
                <w:lang w:eastAsia="ru-RU"/>
              </w:rPr>
              <w:t xml:space="preserve">А.Н. </w:t>
            </w:r>
            <w:proofErr w:type="spellStart"/>
            <w:r w:rsidR="00D348D4" w:rsidRPr="00B6102A">
              <w:rPr>
                <w:rFonts w:ascii="Times New Roman" w:eastAsia="Times New Roman" w:hAnsi="Times New Roman" w:cs="Times New Roman"/>
                <w:sz w:val="24"/>
                <w:szCs w:val="24"/>
                <w:lang w:eastAsia="ru-RU"/>
              </w:rPr>
              <w:t>Кысатони</w:t>
            </w:r>
            <w:proofErr w:type="spellEnd"/>
            <w:r w:rsidRPr="00B6102A">
              <w:rPr>
                <w:rFonts w:ascii="Times New Roman" w:eastAsia="Times New Roman" w:hAnsi="Times New Roman" w:cs="Times New Roman"/>
                <w:sz w:val="24"/>
                <w:szCs w:val="24"/>
                <w:lang w:eastAsia="ru-RU"/>
              </w:rPr>
              <w:t>/</w:t>
            </w:r>
          </w:p>
          <w:p w14:paraId="7779BF9E" w14:textId="6E594AFC" w:rsidR="00122694" w:rsidRPr="00B6102A" w:rsidRDefault="00122694" w:rsidP="006C0F22">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«_____» ______________ 202</w:t>
            </w:r>
            <w:r w:rsidR="00D348D4" w:rsidRPr="00B6102A">
              <w:rPr>
                <w:rFonts w:ascii="Times New Roman" w:eastAsia="Times New Roman" w:hAnsi="Times New Roman" w:cs="Times New Roman"/>
                <w:sz w:val="24"/>
                <w:szCs w:val="24"/>
                <w:lang w:eastAsia="ru-RU"/>
              </w:rPr>
              <w:t>5</w:t>
            </w:r>
            <w:r w:rsidRPr="00B6102A">
              <w:rPr>
                <w:rFonts w:ascii="Times New Roman" w:eastAsia="Times New Roman" w:hAnsi="Times New Roman" w:cs="Times New Roman"/>
                <w:sz w:val="24"/>
                <w:szCs w:val="24"/>
                <w:lang w:eastAsia="ru-RU"/>
              </w:rPr>
              <w:t xml:space="preserve"> года</w:t>
            </w:r>
          </w:p>
          <w:p w14:paraId="14B8F5DB" w14:textId="77777777" w:rsidR="00122694" w:rsidRPr="00B6102A" w:rsidRDefault="00122694" w:rsidP="006C0F22">
            <w:pPr>
              <w:spacing w:after="100" w:afterAutospacing="1" w:line="240" w:lineRule="atLeast"/>
              <w:contextualSpacing/>
              <w:jc w:val="right"/>
              <w:rPr>
                <w:rFonts w:ascii="Times New Roman" w:eastAsia="Times New Roman" w:hAnsi="Times New Roman" w:cs="Times New Roman"/>
                <w:sz w:val="24"/>
                <w:szCs w:val="24"/>
                <w:lang w:eastAsia="ru-RU"/>
              </w:rPr>
            </w:pPr>
          </w:p>
        </w:tc>
      </w:tr>
    </w:tbl>
    <w:p w14:paraId="591E5C90" w14:textId="77777777" w:rsidR="00122694" w:rsidRPr="00B6102A" w:rsidRDefault="00122694" w:rsidP="006C0F22">
      <w:pPr>
        <w:shd w:val="clear" w:color="auto" w:fill="FFFFFF"/>
        <w:spacing w:after="100" w:afterAutospacing="1" w:line="240" w:lineRule="atLeast"/>
        <w:contextualSpacing/>
        <w:jc w:val="right"/>
        <w:rPr>
          <w:rFonts w:ascii="Times New Roman" w:eastAsia="Times New Roman" w:hAnsi="Times New Roman" w:cs="Times New Roman"/>
          <w:sz w:val="24"/>
          <w:szCs w:val="24"/>
          <w:lang w:eastAsia="ru-RU"/>
        </w:rPr>
      </w:pPr>
    </w:p>
    <w:p w14:paraId="7CD1DA00" w14:textId="77777777" w:rsidR="005C0C83" w:rsidRPr="00B6102A" w:rsidRDefault="005C0C8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19A51C1A" w14:textId="77777777" w:rsidR="005C0C83" w:rsidRPr="00B6102A" w:rsidRDefault="005C0C8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6E33CCB6" w14:textId="77777777" w:rsidR="005C0C83" w:rsidRPr="00B6102A" w:rsidRDefault="005C0C83" w:rsidP="006C0F22">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 </w:t>
      </w:r>
    </w:p>
    <w:p w14:paraId="544155F5" w14:textId="77777777" w:rsidR="005C0C83" w:rsidRPr="00B6102A" w:rsidRDefault="005C0C83" w:rsidP="006C0F22">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 </w:t>
      </w:r>
    </w:p>
    <w:p w14:paraId="698B6AF3" w14:textId="77777777" w:rsidR="005C0C83" w:rsidRPr="00B6102A" w:rsidRDefault="005C0C83" w:rsidP="006C0F22">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 </w:t>
      </w:r>
    </w:p>
    <w:p w14:paraId="2492C90A" w14:textId="77777777" w:rsidR="00122694" w:rsidRPr="00B6102A" w:rsidRDefault="00122694" w:rsidP="006C0F22">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p>
    <w:p w14:paraId="2E375987" w14:textId="77777777" w:rsidR="00122694" w:rsidRPr="00B6102A" w:rsidRDefault="00122694" w:rsidP="006C0F22">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p>
    <w:p w14:paraId="1C72622B" w14:textId="77777777" w:rsidR="00122694" w:rsidRPr="00B6102A" w:rsidRDefault="00122694" w:rsidP="006C0F22">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p>
    <w:p w14:paraId="6B2CC217" w14:textId="77777777" w:rsidR="005C0C83" w:rsidRPr="00B6102A" w:rsidRDefault="005C0C83" w:rsidP="006C0F22">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 </w:t>
      </w:r>
    </w:p>
    <w:p w14:paraId="2F1EEE95" w14:textId="77777777" w:rsidR="005C0C83" w:rsidRPr="00B6102A" w:rsidRDefault="00DB0710" w:rsidP="006C0F22">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r w:rsidRPr="00B6102A">
        <w:rPr>
          <w:rFonts w:ascii="Times New Roman" w:eastAsia="Times New Roman" w:hAnsi="Times New Roman" w:cs="Times New Roman"/>
          <w:b/>
          <w:bCs/>
          <w:sz w:val="24"/>
          <w:szCs w:val="24"/>
          <w:lang w:eastAsia="ru-RU"/>
        </w:rPr>
        <w:t xml:space="preserve">ЗАКУПОЧНАЯ </w:t>
      </w:r>
      <w:r w:rsidR="005C0C83" w:rsidRPr="00B6102A">
        <w:rPr>
          <w:rFonts w:ascii="Times New Roman" w:eastAsia="Times New Roman" w:hAnsi="Times New Roman" w:cs="Times New Roman"/>
          <w:b/>
          <w:bCs/>
          <w:sz w:val="24"/>
          <w:szCs w:val="24"/>
          <w:lang w:eastAsia="ru-RU"/>
        </w:rPr>
        <w:t>ДОКУМЕНТАЦИЯ</w:t>
      </w:r>
    </w:p>
    <w:p w14:paraId="50B39847" w14:textId="1676E988" w:rsidR="0004579A" w:rsidRPr="00B6102A" w:rsidRDefault="005C0C83" w:rsidP="006C0F22">
      <w:pPr>
        <w:shd w:val="clear" w:color="auto" w:fill="FFFFFF"/>
        <w:spacing w:after="100" w:afterAutospacing="1" w:line="240" w:lineRule="atLeast"/>
        <w:contextualSpacing/>
        <w:jc w:val="center"/>
        <w:rPr>
          <w:rFonts w:ascii="Times New Roman" w:eastAsia="Times New Roman" w:hAnsi="Times New Roman" w:cs="Times New Roman"/>
          <w:b/>
          <w:bCs/>
          <w:sz w:val="24"/>
          <w:szCs w:val="24"/>
          <w:lang w:eastAsia="ru-RU"/>
        </w:rPr>
      </w:pPr>
      <w:r w:rsidRPr="00B6102A">
        <w:rPr>
          <w:rFonts w:ascii="Times New Roman" w:eastAsia="Times New Roman" w:hAnsi="Times New Roman" w:cs="Times New Roman"/>
          <w:b/>
          <w:bCs/>
          <w:sz w:val="24"/>
          <w:szCs w:val="24"/>
          <w:lang w:eastAsia="ru-RU"/>
        </w:rPr>
        <w:t>о проведени</w:t>
      </w:r>
      <w:r w:rsidR="00550708" w:rsidRPr="00B6102A">
        <w:rPr>
          <w:rFonts w:ascii="Times New Roman" w:eastAsia="Times New Roman" w:hAnsi="Times New Roman" w:cs="Times New Roman"/>
          <w:b/>
          <w:bCs/>
          <w:sz w:val="24"/>
          <w:szCs w:val="24"/>
          <w:lang w:eastAsia="ru-RU"/>
        </w:rPr>
        <w:t>и</w:t>
      </w:r>
      <w:r w:rsidRPr="00B6102A">
        <w:rPr>
          <w:rFonts w:ascii="Times New Roman" w:eastAsia="Times New Roman" w:hAnsi="Times New Roman" w:cs="Times New Roman"/>
          <w:b/>
          <w:bCs/>
          <w:sz w:val="24"/>
          <w:szCs w:val="24"/>
          <w:lang w:eastAsia="ru-RU"/>
        </w:rPr>
        <w:t xml:space="preserve"> </w:t>
      </w:r>
      <w:r w:rsidR="008E00DA" w:rsidRPr="00B6102A">
        <w:rPr>
          <w:rFonts w:ascii="Times New Roman" w:eastAsia="Times New Roman" w:hAnsi="Times New Roman" w:cs="Times New Roman"/>
          <w:b/>
          <w:bCs/>
          <w:sz w:val="24"/>
          <w:szCs w:val="24"/>
          <w:lang w:eastAsia="ru-RU"/>
        </w:rPr>
        <w:t>запроса предложений</w:t>
      </w:r>
      <w:r w:rsidR="004F5E7F" w:rsidRPr="00B6102A">
        <w:rPr>
          <w:rFonts w:ascii="Times New Roman" w:eastAsia="Times New Roman" w:hAnsi="Times New Roman" w:cs="Times New Roman"/>
          <w:b/>
          <w:bCs/>
          <w:sz w:val="24"/>
          <w:szCs w:val="24"/>
          <w:lang w:eastAsia="ru-RU"/>
        </w:rPr>
        <w:t xml:space="preserve"> </w:t>
      </w:r>
      <w:r w:rsidR="00733FE2" w:rsidRPr="00B6102A">
        <w:rPr>
          <w:rFonts w:ascii="Times New Roman" w:eastAsia="Times New Roman" w:hAnsi="Times New Roman" w:cs="Times New Roman"/>
          <w:b/>
          <w:bCs/>
          <w:sz w:val="24"/>
          <w:szCs w:val="24"/>
          <w:lang w:eastAsia="ru-RU"/>
        </w:rPr>
        <w:t>по определению поставщика</w:t>
      </w:r>
    </w:p>
    <w:p w14:paraId="4E0DDBA6" w14:textId="3EBEE634" w:rsidR="005C0C83" w:rsidRPr="00B6102A" w:rsidRDefault="005C0C83" w:rsidP="006C0F22">
      <w:pPr>
        <w:shd w:val="clear" w:color="auto" w:fill="FFFFFF"/>
        <w:spacing w:after="100" w:afterAutospacing="1" w:line="240" w:lineRule="atLeast"/>
        <w:contextualSpacing/>
        <w:jc w:val="center"/>
        <w:rPr>
          <w:rFonts w:ascii="Times New Roman" w:eastAsia="Times New Roman" w:hAnsi="Times New Roman" w:cs="Times New Roman"/>
          <w:b/>
          <w:sz w:val="24"/>
          <w:szCs w:val="24"/>
          <w:lang w:eastAsia="ru-RU"/>
        </w:rPr>
      </w:pPr>
      <w:r w:rsidRPr="00B6102A">
        <w:rPr>
          <w:rFonts w:ascii="Times New Roman" w:eastAsia="Times New Roman" w:hAnsi="Times New Roman" w:cs="Times New Roman"/>
          <w:b/>
          <w:bCs/>
          <w:sz w:val="24"/>
          <w:szCs w:val="24"/>
          <w:lang w:eastAsia="ru-RU"/>
        </w:rPr>
        <w:t xml:space="preserve">на поставку </w:t>
      </w:r>
      <w:r w:rsidR="00D034A5" w:rsidRPr="00B6102A">
        <w:rPr>
          <w:rFonts w:ascii="Times New Roman" w:eastAsia="Times New Roman" w:hAnsi="Times New Roman" w:cs="Times New Roman"/>
          <w:b/>
          <w:bCs/>
          <w:sz w:val="24"/>
          <w:szCs w:val="24"/>
          <w:lang w:eastAsia="ru-RU"/>
        </w:rPr>
        <w:t>мыла хозяйственного</w:t>
      </w:r>
      <w:r w:rsidR="00133377" w:rsidRPr="00B6102A">
        <w:rPr>
          <w:rFonts w:ascii="Times New Roman" w:eastAsia="Times New Roman" w:hAnsi="Times New Roman" w:cs="Times New Roman"/>
          <w:b/>
          <w:bCs/>
          <w:sz w:val="24"/>
          <w:szCs w:val="24"/>
          <w:lang w:eastAsia="ru-RU"/>
        </w:rPr>
        <w:t xml:space="preserve"> </w:t>
      </w:r>
      <w:r w:rsidR="0004579A" w:rsidRPr="00B6102A">
        <w:rPr>
          <w:rFonts w:ascii="Times New Roman" w:eastAsia="Times New Roman" w:hAnsi="Times New Roman" w:cs="Times New Roman"/>
          <w:b/>
          <w:sz w:val="24"/>
          <w:szCs w:val="24"/>
          <w:lang w:eastAsia="ru-RU"/>
        </w:rPr>
        <w:t>для нужд ГУП «Водоснабжение и водоотведение»</w:t>
      </w:r>
    </w:p>
    <w:p w14:paraId="04B04FD1" w14:textId="77777777" w:rsidR="005C0C83" w:rsidRPr="00B6102A" w:rsidRDefault="005C0C8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 </w:t>
      </w:r>
    </w:p>
    <w:p w14:paraId="7AF2B69A" w14:textId="77777777" w:rsidR="00122694" w:rsidRPr="00B6102A"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4C541C31" w14:textId="77777777" w:rsidR="00122694" w:rsidRPr="00B6102A"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51CA7385" w14:textId="77777777" w:rsidR="00122694" w:rsidRPr="00B6102A"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5EBE887C" w14:textId="77777777" w:rsidR="00122694" w:rsidRPr="00B6102A"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05DAB592" w14:textId="77777777" w:rsidR="00B37043" w:rsidRPr="00B6102A"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35EFE462" w14:textId="77777777" w:rsidR="00B37043" w:rsidRPr="00B6102A"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1853EA0F" w14:textId="77777777" w:rsidR="00B37043" w:rsidRPr="00B6102A"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4A49041E" w14:textId="77777777" w:rsidR="00B37043" w:rsidRPr="00B6102A"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38671C02" w14:textId="77777777" w:rsidR="00B37043" w:rsidRPr="00B6102A"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2F0BD7E7" w14:textId="77777777" w:rsidR="00B37043" w:rsidRPr="00B6102A"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19F15E00" w14:textId="77777777" w:rsidR="00B37043" w:rsidRPr="00B6102A"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086FBE5F" w14:textId="77777777" w:rsidR="00B37043" w:rsidRPr="00B6102A"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52279739" w14:textId="77777777" w:rsidR="00B37043" w:rsidRPr="00B6102A"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03FC27C7" w14:textId="77777777" w:rsidR="00B37043" w:rsidRPr="00B6102A"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297FA581" w14:textId="77777777" w:rsidR="00B37043" w:rsidRPr="00B6102A"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24AE4801" w14:textId="77777777" w:rsidR="00B37043" w:rsidRPr="00B6102A"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4E86EEB6" w14:textId="77777777" w:rsidR="00122694" w:rsidRPr="00B6102A"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2980AB03" w14:textId="77777777" w:rsidR="00122694" w:rsidRPr="00B6102A"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482D6556" w14:textId="77777777" w:rsidR="00122694" w:rsidRPr="00B6102A"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1524CBE0" w14:textId="77777777" w:rsidR="002A36E3" w:rsidRPr="00B6102A" w:rsidRDefault="002A36E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144EF76B" w14:textId="77777777" w:rsidR="002A36E3" w:rsidRPr="00B6102A" w:rsidRDefault="002A36E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41D88B77" w14:textId="77777777" w:rsidR="002A36E3" w:rsidRPr="00B6102A" w:rsidRDefault="002A36E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48AB1D9A" w14:textId="77777777" w:rsidR="008B7D30" w:rsidRPr="00B6102A" w:rsidRDefault="008B7D30"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10956684" w14:textId="77777777" w:rsidR="00122694" w:rsidRPr="00B6102A"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4E8A9A5D" w14:textId="77777777" w:rsidR="0004579A" w:rsidRPr="00B6102A" w:rsidRDefault="0004579A"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3650B568" w14:textId="77777777" w:rsidR="0004579A" w:rsidRPr="00B6102A" w:rsidRDefault="0004579A"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59D1C447" w14:textId="77777777" w:rsidR="00B63A47" w:rsidRPr="00B6102A" w:rsidRDefault="00B63A47"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514C2588" w14:textId="77777777" w:rsidR="00122694" w:rsidRPr="00B6102A"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0B77E4E6" w14:textId="1427645A" w:rsidR="005C0C83" w:rsidRPr="00B6102A" w:rsidRDefault="00122694" w:rsidP="006C0F22">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Тирасполь</w:t>
      </w:r>
      <w:r w:rsidR="005C0C83" w:rsidRPr="00B6102A">
        <w:rPr>
          <w:rFonts w:ascii="Times New Roman" w:eastAsia="Times New Roman" w:hAnsi="Times New Roman" w:cs="Times New Roman"/>
          <w:sz w:val="24"/>
          <w:szCs w:val="24"/>
          <w:lang w:eastAsia="ru-RU"/>
        </w:rPr>
        <w:t>, 202</w:t>
      </w:r>
      <w:r w:rsidR="00D348D4" w:rsidRPr="00B6102A">
        <w:rPr>
          <w:rFonts w:ascii="Times New Roman" w:eastAsia="Times New Roman" w:hAnsi="Times New Roman" w:cs="Times New Roman"/>
          <w:sz w:val="24"/>
          <w:szCs w:val="24"/>
          <w:lang w:eastAsia="ru-RU"/>
        </w:rPr>
        <w:t>5</w:t>
      </w:r>
      <w:r w:rsidR="00BE258C" w:rsidRPr="00B6102A">
        <w:rPr>
          <w:rFonts w:ascii="Times New Roman" w:eastAsia="Times New Roman" w:hAnsi="Times New Roman" w:cs="Times New Roman"/>
          <w:sz w:val="24"/>
          <w:szCs w:val="24"/>
          <w:lang w:eastAsia="ru-RU"/>
        </w:rPr>
        <w:t xml:space="preserve"> </w:t>
      </w:r>
      <w:r w:rsidR="005C0C83" w:rsidRPr="00B6102A">
        <w:rPr>
          <w:rFonts w:ascii="Times New Roman" w:eastAsia="Times New Roman" w:hAnsi="Times New Roman" w:cs="Times New Roman"/>
          <w:sz w:val="24"/>
          <w:szCs w:val="24"/>
          <w:lang w:eastAsia="ru-RU"/>
        </w:rPr>
        <w:t>г.</w:t>
      </w:r>
    </w:p>
    <w:p w14:paraId="119508C6" w14:textId="6A5CCB1D" w:rsidR="00CC7C29" w:rsidRPr="00B6102A" w:rsidRDefault="00CC7C29" w:rsidP="006C0F22">
      <w:pPr>
        <w:spacing w:after="100" w:afterAutospacing="1" w:line="240" w:lineRule="atLeast"/>
        <w:ind w:firstLine="360"/>
        <w:contextualSpacing/>
        <w:jc w:val="both"/>
        <w:rPr>
          <w:rFonts w:ascii="Times New Roman" w:hAnsi="Times New Roman" w:cs="Times New Roman"/>
          <w:sz w:val="24"/>
          <w:szCs w:val="24"/>
          <w:lang w:eastAsia="ru-RU"/>
        </w:rPr>
      </w:pPr>
      <w:r w:rsidRPr="00B6102A">
        <w:rPr>
          <w:rFonts w:ascii="Times New Roman" w:hAnsi="Times New Roman" w:cs="Times New Roman"/>
          <w:b/>
          <w:sz w:val="24"/>
          <w:szCs w:val="24"/>
          <w:lang w:eastAsia="ru-RU"/>
        </w:rPr>
        <w:lastRenderedPageBreak/>
        <w:t>Сведения о</w:t>
      </w:r>
      <w:r w:rsidR="004F5E7F" w:rsidRPr="00B6102A">
        <w:rPr>
          <w:rFonts w:ascii="Times New Roman" w:hAnsi="Times New Roman" w:cs="Times New Roman"/>
          <w:b/>
          <w:sz w:val="24"/>
          <w:szCs w:val="24"/>
          <w:lang w:eastAsia="ru-RU"/>
        </w:rPr>
        <w:t xml:space="preserve"> заказчик</w:t>
      </w:r>
      <w:r w:rsidRPr="00B6102A">
        <w:rPr>
          <w:rFonts w:ascii="Times New Roman" w:hAnsi="Times New Roman" w:cs="Times New Roman"/>
          <w:b/>
          <w:sz w:val="24"/>
          <w:szCs w:val="24"/>
          <w:lang w:eastAsia="ru-RU"/>
        </w:rPr>
        <w:t>е</w:t>
      </w:r>
      <w:r w:rsidR="004F5E7F" w:rsidRPr="00B6102A">
        <w:rPr>
          <w:rFonts w:ascii="Times New Roman" w:hAnsi="Times New Roman" w:cs="Times New Roman"/>
          <w:b/>
          <w:sz w:val="24"/>
          <w:szCs w:val="24"/>
          <w:lang w:eastAsia="ru-RU"/>
        </w:rPr>
        <w:t xml:space="preserve">: </w:t>
      </w:r>
      <w:r w:rsidR="004F5E7F" w:rsidRPr="00B6102A">
        <w:rPr>
          <w:rFonts w:ascii="Times New Roman" w:hAnsi="Times New Roman" w:cs="Times New Roman"/>
          <w:sz w:val="24"/>
          <w:szCs w:val="24"/>
          <w:lang w:eastAsia="ru-RU"/>
        </w:rPr>
        <w:t>ГУП «Водоснабжение и водоотведение»</w:t>
      </w:r>
      <w:r w:rsidRPr="00B6102A">
        <w:rPr>
          <w:rFonts w:ascii="Times New Roman" w:hAnsi="Times New Roman" w:cs="Times New Roman"/>
          <w:sz w:val="24"/>
          <w:szCs w:val="24"/>
          <w:lang w:eastAsia="ru-RU"/>
        </w:rPr>
        <w:t>,</w:t>
      </w:r>
      <w:r w:rsidRPr="00B6102A">
        <w:rPr>
          <w:rFonts w:ascii="Times New Roman" w:hAnsi="Times New Roman" w:cs="Times New Roman"/>
          <w:sz w:val="24"/>
          <w:szCs w:val="24"/>
        </w:rPr>
        <w:t xml:space="preserve"> г. Тирасполь, </w:t>
      </w:r>
      <w:r w:rsidR="00A77F11" w:rsidRPr="00B6102A">
        <w:rPr>
          <w:rFonts w:ascii="Times New Roman" w:hAnsi="Times New Roman" w:cs="Times New Roman"/>
          <w:sz w:val="24"/>
          <w:szCs w:val="24"/>
        </w:rPr>
        <w:t xml:space="preserve">                         </w:t>
      </w:r>
      <w:r w:rsidRPr="00B6102A">
        <w:rPr>
          <w:rFonts w:ascii="Times New Roman" w:hAnsi="Times New Roman" w:cs="Times New Roman"/>
          <w:sz w:val="24"/>
          <w:szCs w:val="24"/>
        </w:rPr>
        <w:t>ул. Луначарского, 9</w:t>
      </w:r>
      <w:r w:rsidRPr="00B6102A">
        <w:rPr>
          <w:rFonts w:ascii="Times New Roman" w:hAnsi="Times New Roman" w:cs="Times New Roman"/>
          <w:sz w:val="24"/>
          <w:szCs w:val="24"/>
          <w:lang w:eastAsia="ru-RU"/>
        </w:rPr>
        <w:t xml:space="preserve">, </w:t>
      </w:r>
      <w:r w:rsidRPr="00B6102A">
        <w:rPr>
          <w:rFonts w:ascii="Times New Roman" w:hAnsi="Times New Roman" w:cs="Times New Roman"/>
          <w:sz w:val="24"/>
          <w:szCs w:val="24"/>
        </w:rPr>
        <w:t xml:space="preserve">тел.: 0 (533) 9-33-97, адрес электронной почты: </w:t>
      </w:r>
      <w:hyperlink r:id="rId6" w:history="1">
        <w:r w:rsidR="00733FE2" w:rsidRPr="00B6102A">
          <w:rPr>
            <w:rStyle w:val="ae"/>
            <w:rFonts w:ascii="Times New Roman" w:hAnsi="Times New Roman" w:cs="Times New Roman"/>
            <w:bCs/>
            <w:color w:val="auto"/>
            <w:sz w:val="24"/>
            <w:szCs w:val="24"/>
            <w:lang w:val="en-US"/>
          </w:rPr>
          <w:t>omts</w:t>
        </w:r>
        <w:r w:rsidR="00733FE2" w:rsidRPr="00B6102A">
          <w:rPr>
            <w:rStyle w:val="ae"/>
            <w:rFonts w:ascii="Times New Roman" w:hAnsi="Times New Roman" w:cs="Times New Roman"/>
            <w:bCs/>
            <w:color w:val="auto"/>
            <w:sz w:val="24"/>
            <w:szCs w:val="24"/>
          </w:rPr>
          <w:t>@vodokanal-pmr.com</w:t>
        </w:r>
      </w:hyperlink>
    </w:p>
    <w:p w14:paraId="1D7E56C5" w14:textId="4323234D" w:rsidR="0004579A" w:rsidRPr="00B6102A" w:rsidRDefault="004F5E7F"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
          <w:sz w:val="24"/>
          <w:szCs w:val="24"/>
          <w:lang w:eastAsia="ru-RU"/>
        </w:rPr>
        <w:t xml:space="preserve">Предмет закупки: </w:t>
      </w:r>
      <w:r w:rsidR="00D034A5" w:rsidRPr="00B6102A">
        <w:rPr>
          <w:rFonts w:ascii="Times New Roman" w:hAnsi="Times New Roman" w:cs="Times New Roman"/>
          <w:bCs/>
          <w:sz w:val="24"/>
          <w:szCs w:val="24"/>
          <w:lang w:eastAsia="ru-RU"/>
        </w:rPr>
        <w:t>Мыло хозяйственное</w:t>
      </w:r>
      <w:r w:rsidR="00473CF2" w:rsidRPr="00B6102A">
        <w:rPr>
          <w:rFonts w:ascii="Times New Roman" w:hAnsi="Times New Roman" w:cs="Times New Roman"/>
          <w:bCs/>
          <w:sz w:val="24"/>
          <w:szCs w:val="24"/>
          <w:lang w:eastAsia="ru-RU"/>
        </w:rPr>
        <w:t>.</w:t>
      </w:r>
      <w:r w:rsidR="0004579A" w:rsidRPr="00B6102A">
        <w:rPr>
          <w:rFonts w:ascii="Times New Roman" w:hAnsi="Times New Roman" w:cs="Times New Roman"/>
          <w:bCs/>
          <w:sz w:val="24"/>
          <w:szCs w:val="24"/>
          <w:lang w:eastAsia="ru-RU"/>
        </w:rPr>
        <w:t xml:space="preserve"> </w:t>
      </w:r>
    </w:p>
    <w:p w14:paraId="12D377F2" w14:textId="77777777" w:rsidR="0004579A" w:rsidRPr="00B6102A" w:rsidRDefault="0004579A" w:rsidP="006C0F22">
      <w:pPr>
        <w:spacing w:after="100" w:afterAutospacing="1" w:line="240" w:lineRule="atLeast"/>
        <w:ind w:firstLine="357"/>
        <w:contextualSpacing/>
        <w:jc w:val="both"/>
        <w:rPr>
          <w:rFonts w:ascii="Times New Roman" w:hAnsi="Times New Roman" w:cs="Times New Roman"/>
          <w:bCs/>
          <w:sz w:val="24"/>
          <w:szCs w:val="24"/>
          <w:lang w:eastAsia="ru-RU"/>
        </w:rPr>
      </w:pPr>
    </w:p>
    <w:p w14:paraId="55AD311D" w14:textId="77777777" w:rsidR="00A62FE7" w:rsidRPr="00B6102A" w:rsidRDefault="00A62FE7" w:rsidP="006C0F22">
      <w:pPr>
        <w:spacing w:after="100" w:afterAutospacing="1" w:line="240" w:lineRule="atLeast"/>
        <w:ind w:firstLine="357"/>
        <w:contextualSpacing/>
        <w:jc w:val="both"/>
        <w:rPr>
          <w:rFonts w:ascii="Times New Roman" w:hAnsi="Times New Roman" w:cs="Times New Roman"/>
          <w:sz w:val="24"/>
          <w:szCs w:val="24"/>
          <w:lang w:eastAsia="ru-RU"/>
        </w:rPr>
      </w:pPr>
      <w:r w:rsidRPr="00B6102A">
        <w:rPr>
          <w:rFonts w:ascii="Times New Roman" w:hAnsi="Times New Roman" w:cs="Times New Roman"/>
          <w:b/>
          <w:sz w:val="24"/>
          <w:szCs w:val="24"/>
          <w:lang w:eastAsia="ru-RU"/>
        </w:rPr>
        <w:t>Способ определения поставщика:</w:t>
      </w:r>
      <w:r w:rsidRPr="00B6102A">
        <w:rPr>
          <w:rFonts w:ascii="Times New Roman" w:hAnsi="Times New Roman" w:cs="Times New Roman"/>
          <w:sz w:val="24"/>
          <w:szCs w:val="24"/>
          <w:lang w:eastAsia="ru-RU"/>
        </w:rPr>
        <w:t xml:space="preserve"> запрос предложений.</w:t>
      </w:r>
    </w:p>
    <w:p w14:paraId="70421A32" w14:textId="77777777" w:rsidR="0004579A" w:rsidRPr="00B6102A" w:rsidRDefault="0004579A" w:rsidP="006C0F22">
      <w:pPr>
        <w:spacing w:after="100" w:afterAutospacing="1" w:line="240" w:lineRule="atLeast"/>
        <w:ind w:firstLine="357"/>
        <w:contextualSpacing/>
        <w:jc w:val="both"/>
        <w:rPr>
          <w:rFonts w:ascii="Times New Roman" w:hAnsi="Times New Roman" w:cs="Times New Roman"/>
          <w:sz w:val="24"/>
          <w:szCs w:val="24"/>
          <w:lang w:eastAsia="ru-RU"/>
        </w:rPr>
      </w:pPr>
    </w:p>
    <w:p w14:paraId="32F3E940" w14:textId="359AC923" w:rsidR="004F5E7F" w:rsidRPr="00B6102A" w:rsidRDefault="004F5E7F" w:rsidP="006C0F22">
      <w:pPr>
        <w:spacing w:after="100" w:afterAutospacing="1" w:line="240" w:lineRule="atLeast"/>
        <w:ind w:left="360"/>
        <w:contextualSpacing/>
        <w:jc w:val="both"/>
        <w:rPr>
          <w:rFonts w:ascii="Times New Roman" w:hAnsi="Times New Roman" w:cs="Times New Roman"/>
          <w:sz w:val="24"/>
          <w:szCs w:val="24"/>
          <w:lang w:eastAsia="ru-RU"/>
        </w:rPr>
      </w:pPr>
      <w:r w:rsidRPr="00B6102A">
        <w:rPr>
          <w:rFonts w:ascii="Times New Roman" w:hAnsi="Times New Roman" w:cs="Times New Roman"/>
          <w:b/>
          <w:sz w:val="24"/>
          <w:szCs w:val="24"/>
          <w:lang w:eastAsia="ru-RU"/>
        </w:rPr>
        <w:t>Срок, в течение которого принимаются заявки на участие в запросе предложений:</w:t>
      </w:r>
      <w:r w:rsidRPr="00B6102A">
        <w:rPr>
          <w:rFonts w:ascii="Times New Roman" w:hAnsi="Times New Roman" w:cs="Times New Roman"/>
          <w:sz w:val="24"/>
          <w:szCs w:val="24"/>
          <w:lang w:eastAsia="ru-RU"/>
        </w:rPr>
        <w:t xml:space="preserve">  с </w:t>
      </w:r>
      <w:r w:rsidR="005822C7" w:rsidRPr="00B6102A">
        <w:rPr>
          <w:rFonts w:ascii="Times New Roman" w:hAnsi="Times New Roman" w:cs="Times New Roman"/>
          <w:sz w:val="24"/>
          <w:szCs w:val="24"/>
          <w:lang w:eastAsia="ru-RU"/>
        </w:rPr>
        <w:t>12</w:t>
      </w:r>
      <w:r w:rsidR="00B63CF0" w:rsidRPr="00B6102A">
        <w:rPr>
          <w:rFonts w:ascii="Times New Roman" w:hAnsi="Times New Roman" w:cs="Times New Roman"/>
          <w:sz w:val="24"/>
          <w:szCs w:val="24"/>
          <w:lang w:eastAsia="ru-RU"/>
        </w:rPr>
        <w:t>.0</w:t>
      </w:r>
      <w:r w:rsidR="005822C7" w:rsidRPr="00B6102A">
        <w:rPr>
          <w:rFonts w:ascii="Times New Roman" w:hAnsi="Times New Roman" w:cs="Times New Roman"/>
          <w:sz w:val="24"/>
          <w:szCs w:val="24"/>
          <w:lang w:eastAsia="ru-RU"/>
        </w:rPr>
        <w:t>6</w:t>
      </w:r>
      <w:r w:rsidR="00B63CF0" w:rsidRPr="00B6102A">
        <w:rPr>
          <w:rFonts w:ascii="Times New Roman" w:hAnsi="Times New Roman" w:cs="Times New Roman"/>
          <w:sz w:val="24"/>
          <w:szCs w:val="24"/>
          <w:lang w:eastAsia="ru-RU"/>
        </w:rPr>
        <w:t>.</w:t>
      </w:r>
      <w:r w:rsidRPr="00B6102A">
        <w:rPr>
          <w:rFonts w:ascii="Times New Roman" w:hAnsi="Times New Roman" w:cs="Times New Roman"/>
          <w:sz w:val="24"/>
          <w:szCs w:val="24"/>
          <w:lang w:eastAsia="ru-RU"/>
        </w:rPr>
        <w:t>202</w:t>
      </w:r>
      <w:r w:rsidR="00D348D4" w:rsidRPr="00B6102A">
        <w:rPr>
          <w:rFonts w:ascii="Times New Roman" w:hAnsi="Times New Roman" w:cs="Times New Roman"/>
          <w:sz w:val="24"/>
          <w:szCs w:val="24"/>
          <w:lang w:eastAsia="ru-RU"/>
        </w:rPr>
        <w:t>5</w:t>
      </w:r>
      <w:r w:rsidRPr="00B6102A">
        <w:rPr>
          <w:rFonts w:ascii="Times New Roman" w:hAnsi="Times New Roman" w:cs="Times New Roman"/>
          <w:sz w:val="24"/>
          <w:szCs w:val="24"/>
          <w:lang w:eastAsia="ru-RU"/>
        </w:rPr>
        <w:t xml:space="preserve"> года </w:t>
      </w:r>
      <w:r w:rsidR="00D332D7" w:rsidRPr="00B6102A">
        <w:rPr>
          <w:rFonts w:ascii="Times New Roman" w:hAnsi="Times New Roman" w:cs="Times New Roman"/>
          <w:sz w:val="24"/>
          <w:szCs w:val="24"/>
          <w:lang w:eastAsia="ru-RU"/>
        </w:rPr>
        <w:t>п</w:t>
      </w:r>
      <w:r w:rsidRPr="00B6102A">
        <w:rPr>
          <w:rFonts w:ascii="Times New Roman" w:hAnsi="Times New Roman" w:cs="Times New Roman"/>
          <w:sz w:val="24"/>
          <w:szCs w:val="24"/>
          <w:lang w:eastAsia="ru-RU"/>
        </w:rPr>
        <w:t xml:space="preserve">о </w:t>
      </w:r>
      <w:r w:rsidR="005822C7" w:rsidRPr="00B6102A">
        <w:rPr>
          <w:rFonts w:ascii="Times New Roman" w:hAnsi="Times New Roman" w:cs="Times New Roman"/>
          <w:sz w:val="24"/>
          <w:szCs w:val="24"/>
          <w:lang w:eastAsia="ru-RU"/>
        </w:rPr>
        <w:t>19</w:t>
      </w:r>
      <w:r w:rsidR="00B63CF0" w:rsidRPr="00B6102A">
        <w:rPr>
          <w:rFonts w:ascii="Times New Roman" w:hAnsi="Times New Roman" w:cs="Times New Roman"/>
          <w:sz w:val="24"/>
          <w:szCs w:val="24"/>
          <w:lang w:eastAsia="ru-RU"/>
        </w:rPr>
        <w:t>.0</w:t>
      </w:r>
      <w:r w:rsidR="005822C7" w:rsidRPr="00B6102A">
        <w:rPr>
          <w:rFonts w:ascii="Times New Roman" w:hAnsi="Times New Roman" w:cs="Times New Roman"/>
          <w:sz w:val="24"/>
          <w:szCs w:val="24"/>
          <w:lang w:eastAsia="ru-RU"/>
        </w:rPr>
        <w:t>6</w:t>
      </w:r>
      <w:r w:rsidR="00B63CF0" w:rsidRPr="00B6102A">
        <w:rPr>
          <w:rFonts w:ascii="Times New Roman" w:hAnsi="Times New Roman" w:cs="Times New Roman"/>
          <w:sz w:val="24"/>
          <w:szCs w:val="24"/>
          <w:lang w:eastAsia="ru-RU"/>
        </w:rPr>
        <w:t>.</w:t>
      </w:r>
      <w:r w:rsidRPr="00B6102A">
        <w:rPr>
          <w:rFonts w:ascii="Times New Roman" w:hAnsi="Times New Roman" w:cs="Times New Roman"/>
          <w:sz w:val="24"/>
          <w:szCs w:val="24"/>
          <w:lang w:eastAsia="ru-RU"/>
        </w:rPr>
        <w:t>202</w:t>
      </w:r>
      <w:r w:rsidR="00D348D4" w:rsidRPr="00B6102A">
        <w:rPr>
          <w:rFonts w:ascii="Times New Roman" w:hAnsi="Times New Roman" w:cs="Times New Roman"/>
          <w:sz w:val="24"/>
          <w:szCs w:val="24"/>
          <w:lang w:eastAsia="ru-RU"/>
        </w:rPr>
        <w:t>5</w:t>
      </w:r>
      <w:r w:rsidRPr="00B6102A">
        <w:rPr>
          <w:rFonts w:ascii="Times New Roman" w:hAnsi="Times New Roman" w:cs="Times New Roman"/>
          <w:sz w:val="24"/>
          <w:szCs w:val="24"/>
          <w:lang w:eastAsia="ru-RU"/>
        </w:rPr>
        <w:t xml:space="preserve"> года.</w:t>
      </w:r>
    </w:p>
    <w:p w14:paraId="5248041B" w14:textId="5357EEFA" w:rsidR="004F5E7F" w:rsidRPr="00B6102A" w:rsidRDefault="004F5E7F" w:rsidP="006C0F22">
      <w:pPr>
        <w:spacing w:after="100" w:afterAutospacing="1" w:line="240" w:lineRule="atLeast"/>
        <w:ind w:firstLine="360"/>
        <w:contextualSpacing/>
        <w:jc w:val="both"/>
        <w:rPr>
          <w:rFonts w:ascii="Times New Roman" w:hAnsi="Times New Roman" w:cs="Times New Roman"/>
          <w:sz w:val="24"/>
          <w:szCs w:val="24"/>
        </w:rPr>
      </w:pPr>
      <w:r w:rsidRPr="00B6102A">
        <w:rPr>
          <w:rFonts w:ascii="Times New Roman" w:hAnsi="Times New Roman" w:cs="Times New Roman"/>
          <w:sz w:val="24"/>
          <w:szCs w:val="24"/>
          <w:lang w:eastAsia="ru-RU"/>
        </w:rPr>
        <w:t>Заявки на участие в запросе предложений принимаются</w:t>
      </w:r>
      <w:r w:rsidRPr="00B6102A">
        <w:rPr>
          <w:rFonts w:ascii="Times New Roman" w:hAnsi="Times New Roman" w:cs="Times New Roman"/>
          <w:b/>
          <w:bCs/>
          <w:sz w:val="24"/>
          <w:szCs w:val="24"/>
          <w:lang w:eastAsia="ru-RU"/>
        </w:rPr>
        <w:t> </w:t>
      </w:r>
      <w:r w:rsidRPr="00B6102A">
        <w:rPr>
          <w:rFonts w:ascii="Times New Roman" w:hAnsi="Times New Roman" w:cs="Times New Roman"/>
          <w:sz w:val="24"/>
          <w:szCs w:val="24"/>
          <w:lang w:eastAsia="ru-RU"/>
        </w:rPr>
        <w:t>в рабочие дни с 8-00 часов до 1</w:t>
      </w:r>
      <w:r w:rsidR="00D332D7" w:rsidRPr="00B6102A">
        <w:rPr>
          <w:rFonts w:ascii="Times New Roman" w:hAnsi="Times New Roman" w:cs="Times New Roman"/>
          <w:sz w:val="24"/>
          <w:szCs w:val="24"/>
          <w:lang w:eastAsia="ru-RU"/>
        </w:rPr>
        <w:t>6</w:t>
      </w:r>
      <w:r w:rsidRPr="00B6102A">
        <w:rPr>
          <w:rFonts w:ascii="Times New Roman" w:hAnsi="Times New Roman" w:cs="Times New Roman"/>
          <w:sz w:val="24"/>
          <w:szCs w:val="24"/>
          <w:lang w:eastAsia="ru-RU"/>
        </w:rPr>
        <w:t>-</w:t>
      </w:r>
      <w:r w:rsidR="00D332D7" w:rsidRPr="00B6102A">
        <w:rPr>
          <w:rFonts w:ascii="Times New Roman" w:hAnsi="Times New Roman" w:cs="Times New Roman"/>
          <w:sz w:val="24"/>
          <w:szCs w:val="24"/>
          <w:lang w:eastAsia="ru-RU"/>
        </w:rPr>
        <w:t>3</w:t>
      </w:r>
      <w:r w:rsidRPr="00B6102A">
        <w:rPr>
          <w:rFonts w:ascii="Times New Roman" w:hAnsi="Times New Roman" w:cs="Times New Roman"/>
          <w:sz w:val="24"/>
          <w:szCs w:val="24"/>
          <w:lang w:eastAsia="ru-RU"/>
        </w:rPr>
        <w:t xml:space="preserve">0 часов </w:t>
      </w:r>
      <w:r w:rsidR="00A62FE7" w:rsidRPr="00B6102A">
        <w:rPr>
          <w:rFonts w:ascii="Times New Roman" w:hAnsi="Times New Roman" w:cs="Times New Roman"/>
          <w:sz w:val="24"/>
          <w:szCs w:val="24"/>
          <w:lang w:eastAsia="ru-RU"/>
        </w:rPr>
        <w:t xml:space="preserve">(обеденный перерыв с 12-00 часов до 13-00 часов) </w:t>
      </w:r>
      <w:r w:rsidRPr="00B6102A">
        <w:rPr>
          <w:rFonts w:ascii="Times New Roman" w:hAnsi="Times New Roman" w:cs="Times New Roman"/>
          <w:sz w:val="24"/>
          <w:szCs w:val="24"/>
          <w:lang w:eastAsia="ru-RU"/>
        </w:rPr>
        <w:t xml:space="preserve">по адресу: </w:t>
      </w:r>
      <w:r w:rsidRPr="00B6102A">
        <w:rPr>
          <w:rFonts w:ascii="Times New Roman" w:hAnsi="Times New Roman" w:cs="Times New Roman"/>
          <w:sz w:val="24"/>
          <w:szCs w:val="24"/>
        </w:rPr>
        <w:t xml:space="preserve">г. Тирасполь, </w:t>
      </w:r>
      <w:r w:rsidR="00A77F11" w:rsidRPr="00B6102A">
        <w:rPr>
          <w:rFonts w:ascii="Times New Roman" w:hAnsi="Times New Roman" w:cs="Times New Roman"/>
          <w:sz w:val="24"/>
          <w:szCs w:val="24"/>
        </w:rPr>
        <w:t xml:space="preserve">                      </w:t>
      </w:r>
      <w:r w:rsidRPr="00B6102A">
        <w:rPr>
          <w:rFonts w:ascii="Times New Roman" w:hAnsi="Times New Roman" w:cs="Times New Roman"/>
          <w:sz w:val="24"/>
          <w:szCs w:val="24"/>
        </w:rPr>
        <w:t>ул. Луначарского, 9 (</w:t>
      </w:r>
      <w:proofErr w:type="spellStart"/>
      <w:r w:rsidR="00550FED" w:rsidRPr="00B6102A">
        <w:rPr>
          <w:rFonts w:ascii="Times New Roman" w:hAnsi="Times New Roman" w:cs="Times New Roman"/>
          <w:sz w:val="24"/>
          <w:szCs w:val="24"/>
        </w:rPr>
        <w:t>каб</w:t>
      </w:r>
      <w:proofErr w:type="spellEnd"/>
      <w:r w:rsidR="00550FED" w:rsidRPr="00B6102A">
        <w:rPr>
          <w:rFonts w:ascii="Times New Roman" w:hAnsi="Times New Roman" w:cs="Times New Roman"/>
          <w:sz w:val="24"/>
          <w:szCs w:val="24"/>
        </w:rPr>
        <w:t>. №</w:t>
      </w:r>
      <w:r w:rsidR="0004579A" w:rsidRPr="00B6102A">
        <w:rPr>
          <w:rFonts w:ascii="Times New Roman" w:hAnsi="Times New Roman" w:cs="Times New Roman"/>
          <w:sz w:val="24"/>
          <w:szCs w:val="24"/>
        </w:rPr>
        <w:t xml:space="preserve"> </w:t>
      </w:r>
      <w:r w:rsidR="00E60552" w:rsidRPr="00B6102A">
        <w:rPr>
          <w:rFonts w:ascii="Times New Roman" w:hAnsi="Times New Roman" w:cs="Times New Roman"/>
          <w:sz w:val="24"/>
          <w:szCs w:val="24"/>
        </w:rPr>
        <w:t>1</w:t>
      </w:r>
      <w:r w:rsidR="0004579A" w:rsidRPr="00B6102A">
        <w:rPr>
          <w:rFonts w:ascii="Times New Roman" w:hAnsi="Times New Roman" w:cs="Times New Roman"/>
          <w:sz w:val="24"/>
          <w:szCs w:val="24"/>
        </w:rPr>
        <w:t>5</w:t>
      </w:r>
      <w:r w:rsidRPr="00B6102A">
        <w:rPr>
          <w:rFonts w:ascii="Times New Roman" w:hAnsi="Times New Roman" w:cs="Times New Roman"/>
          <w:sz w:val="24"/>
          <w:szCs w:val="24"/>
        </w:rPr>
        <w:t>)</w:t>
      </w:r>
      <w:r w:rsidR="00A62FE7" w:rsidRPr="00B6102A">
        <w:rPr>
          <w:rFonts w:ascii="Times New Roman" w:hAnsi="Times New Roman" w:cs="Times New Roman"/>
          <w:sz w:val="24"/>
          <w:szCs w:val="24"/>
        </w:rPr>
        <w:t>.</w:t>
      </w:r>
    </w:p>
    <w:p w14:paraId="2FD26111" w14:textId="7521753D" w:rsidR="00A62FE7" w:rsidRPr="00B6102A" w:rsidRDefault="00A62FE7" w:rsidP="006C0F22">
      <w:pPr>
        <w:spacing w:after="100" w:afterAutospacing="1" w:line="240" w:lineRule="atLeast"/>
        <w:ind w:firstLine="360"/>
        <w:contextualSpacing/>
        <w:jc w:val="both"/>
        <w:rPr>
          <w:rFonts w:ascii="Times New Roman" w:hAnsi="Times New Roman" w:cs="Times New Roman"/>
          <w:b/>
          <w:bCs/>
          <w:sz w:val="24"/>
          <w:szCs w:val="24"/>
          <w:lang w:eastAsia="ru-RU"/>
        </w:rPr>
      </w:pPr>
      <w:r w:rsidRPr="00B6102A">
        <w:rPr>
          <w:rFonts w:ascii="Times New Roman" w:hAnsi="Times New Roman" w:cs="Times New Roman"/>
          <w:b/>
          <w:bCs/>
          <w:sz w:val="24"/>
          <w:szCs w:val="24"/>
          <w:lang w:eastAsia="ru-RU"/>
        </w:rPr>
        <w:t xml:space="preserve">Дата и время начала подачи заявок </w:t>
      </w:r>
      <w:r w:rsidR="00E60552" w:rsidRPr="00B6102A">
        <w:rPr>
          <w:rFonts w:ascii="Times New Roman" w:hAnsi="Times New Roman" w:cs="Times New Roman"/>
          <w:b/>
          <w:bCs/>
          <w:sz w:val="24"/>
          <w:szCs w:val="24"/>
          <w:lang w:eastAsia="ru-RU"/>
        </w:rPr>
        <w:t>–</w:t>
      </w:r>
      <w:r w:rsidRPr="00B6102A">
        <w:rPr>
          <w:rFonts w:ascii="Times New Roman" w:hAnsi="Times New Roman" w:cs="Times New Roman"/>
          <w:b/>
          <w:bCs/>
          <w:sz w:val="24"/>
          <w:szCs w:val="24"/>
          <w:lang w:eastAsia="ru-RU"/>
        </w:rPr>
        <w:t xml:space="preserve"> </w:t>
      </w:r>
      <w:r w:rsidR="005822C7" w:rsidRPr="00B6102A">
        <w:rPr>
          <w:rFonts w:ascii="Times New Roman" w:hAnsi="Times New Roman" w:cs="Times New Roman"/>
          <w:bCs/>
          <w:sz w:val="24"/>
          <w:szCs w:val="24"/>
          <w:lang w:eastAsia="ru-RU"/>
        </w:rPr>
        <w:t>12</w:t>
      </w:r>
      <w:r w:rsidR="00B63CF0" w:rsidRPr="00B6102A">
        <w:rPr>
          <w:rFonts w:ascii="Times New Roman" w:hAnsi="Times New Roman" w:cs="Times New Roman"/>
          <w:bCs/>
          <w:sz w:val="24"/>
          <w:szCs w:val="24"/>
          <w:lang w:eastAsia="ru-RU"/>
        </w:rPr>
        <w:t xml:space="preserve"> </w:t>
      </w:r>
      <w:r w:rsidR="005822C7" w:rsidRPr="00B6102A">
        <w:rPr>
          <w:rFonts w:ascii="Times New Roman" w:hAnsi="Times New Roman" w:cs="Times New Roman"/>
          <w:bCs/>
          <w:sz w:val="24"/>
          <w:szCs w:val="24"/>
          <w:lang w:eastAsia="ru-RU"/>
        </w:rPr>
        <w:t>июня</w:t>
      </w:r>
      <w:r w:rsidRPr="00B6102A">
        <w:rPr>
          <w:rFonts w:ascii="Times New Roman" w:hAnsi="Times New Roman" w:cs="Times New Roman"/>
          <w:bCs/>
          <w:sz w:val="24"/>
          <w:szCs w:val="24"/>
          <w:lang w:eastAsia="ru-RU"/>
        </w:rPr>
        <w:t xml:space="preserve"> 202</w:t>
      </w:r>
      <w:r w:rsidR="00D348D4" w:rsidRPr="00B6102A">
        <w:rPr>
          <w:rFonts w:ascii="Times New Roman" w:hAnsi="Times New Roman" w:cs="Times New Roman"/>
          <w:bCs/>
          <w:sz w:val="24"/>
          <w:szCs w:val="24"/>
          <w:lang w:eastAsia="ru-RU"/>
        </w:rPr>
        <w:t>5</w:t>
      </w:r>
      <w:r w:rsidRPr="00B6102A">
        <w:rPr>
          <w:rFonts w:ascii="Times New Roman" w:hAnsi="Times New Roman" w:cs="Times New Roman"/>
          <w:bCs/>
          <w:sz w:val="24"/>
          <w:szCs w:val="24"/>
          <w:lang w:eastAsia="ru-RU"/>
        </w:rPr>
        <w:t xml:space="preserve"> года в 8-00 часов</w:t>
      </w:r>
    </w:p>
    <w:p w14:paraId="34E29A2D" w14:textId="0471A8F6" w:rsidR="00A62FE7" w:rsidRPr="00B6102A" w:rsidRDefault="00A62FE7" w:rsidP="006C0F22">
      <w:pPr>
        <w:spacing w:after="100" w:afterAutospacing="1" w:line="240" w:lineRule="atLeast"/>
        <w:ind w:firstLine="360"/>
        <w:contextualSpacing/>
        <w:jc w:val="both"/>
        <w:rPr>
          <w:rFonts w:ascii="Times New Roman" w:hAnsi="Times New Roman" w:cs="Times New Roman"/>
          <w:b/>
          <w:bCs/>
          <w:sz w:val="24"/>
          <w:szCs w:val="24"/>
          <w:lang w:eastAsia="ru-RU"/>
        </w:rPr>
      </w:pPr>
      <w:r w:rsidRPr="00B6102A">
        <w:rPr>
          <w:rFonts w:ascii="Times New Roman" w:hAnsi="Times New Roman" w:cs="Times New Roman"/>
          <w:b/>
          <w:bCs/>
          <w:sz w:val="24"/>
          <w:szCs w:val="24"/>
          <w:lang w:eastAsia="ru-RU"/>
        </w:rPr>
        <w:t xml:space="preserve">Дата и время окончания подачи заявок </w:t>
      </w:r>
      <w:r w:rsidR="00E60552" w:rsidRPr="00B6102A">
        <w:rPr>
          <w:rFonts w:ascii="Times New Roman" w:hAnsi="Times New Roman" w:cs="Times New Roman"/>
          <w:b/>
          <w:bCs/>
          <w:sz w:val="24"/>
          <w:szCs w:val="24"/>
          <w:lang w:eastAsia="ru-RU"/>
        </w:rPr>
        <w:t>–</w:t>
      </w:r>
      <w:r w:rsidRPr="00B6102A">
        <w:rPr>
          <w:rFonts w:ascii="Times New Roman" w:hAnsi="Times New Roman" w:cs="Times New Roman"/>
          <w:b/>
          <w:bCs/>
          <w:sz w:val="24"/>
          <w:szCs w:val="24"/>
          <w:lang w:eastAsia="ru-RU"/>
        </w:rPr>
        <w:t xml:space="preserve"> </w:t>
      </w:r>
      <w:r w:rsidR="005822C7" w:rsidRPr="00B6102A">
        <w:rPr>
          <w:rFonts w:ascii="Times New Roman" w:hAnsi="Times New Roman" w:cs="Times New Roman"/>
          <w:bCs/>
          <w:sz w:val="24"/>
          <w:szCs w:val="24"/>
          <w:lang w:eastAsia="ru-RU"/>
        </w:rPr>
        <w:t>19</w:t>
      </w:r>
      <w:r w:rsidR="00B63CF0" w:rsidRPr="00B6102A">
        <w:rPr>
          <w:rFonts w:ascii="Times New Roman" w:hAnsi="Times New Roman" w:cs="Times New Roman"/>
          <w:bCs/>
          <w:sz w:val="24"/>
          <w:szCs w:val="24"/>
          <w:lang w:eastAsia="ru-RU"/>
        </w:rPr>
        <w:t xml:space="preserve"> </w:t>
      </w:r>
      <w:r w:rsidR="005822C7" w:rsidRPr="00B6102A">
        <w:rPr>
          <w:rFonts w:ascii="Times New Roman" w:hAnsi="Times New Roman" w:cs="Times New Roman"/>
          <w:bCs/>
          <w:sz w:val="24"/>
          <w:szCs w:val="24"/>
          <w:lang w:eastAsia="ru-RU"/>
        </w:rPr>
        <w:t>июня</w:t>
      </w:r>
      <w:r w:rsidR="0056193A" w:rsidRPr="00B6102A">
        <w:rPr>
          <w:rFonts w:ascii="Times New Roman" w:hAnsi="Times New Roman" w:cs="Times New Roman"/>
          <w:bCs/>
          <w:sz w:val="24"/>
          <w:szCs w:val="24"/>
          <w:lang w:eastAsia="ru-RU"/>
        </w:rPr>
        <w:t xml:space="preserve"> </w:t>
      </w:r>
      <w:r w:rsidRPr="00B6102A">
        <w:rPr>
          <w:rFonts w:ascii="Times New Roman" w:hAnsi="Times New Roman" w:cs="Times New Roman"/>
          <w:bCs/>
          <w:sz w:val="24"/>
          <w:szCs w:val="24"/>
          <w:lang w:eastAsia="ru-RU"/>
        </w:rPr>
        <w:t>202</w:t>
      </w:r>
      <w:r w:rsidR="00D348D4" w:rsidRPr="00B6102A">
        <w:rPr>
          <w:rFonts w:ascii="Times New Roman" w:hAnsi="Times New Roman" w:cs="Times New Roman"/>
          <w:bCs/>
          <w:sz w:val="24"/>
          <w:szCs w:val="24"/>
          <w:lang w:eastAsia="ru-RU"/>
        </w:rPr>
        <w:t>5</w:t>
      </w:r>
      <w:r w:rsidRPr="00B6102A">
        <w:rPr>
          <w:rFonts w:ascii="Times New Roman" w:hAnsi="Times New Roman" w:cs="Times New Roman"/>
          <w:bCs/>
          <w:sz w:val="24"/>
          <w:szCs w:val="24"/>
          <w:lang w:eastAsia="ru-RU"/>
        </w:rPr>
        <w:t xml:space="preserve"> года в </w:t>
      </w:r>
      <w:r w:rsidR="00E60552" w:rsidRPr="00B6102A">
        <w:rPr>
          <w:rFonts w:ascii="Times New Roman" w:hAnsi="Times New Roman" w:cs="Times New Roman"/>
          <w:bCs/>
          <w:sz w:val="24"/>
          <w:szCs w:val="24"/>
          <w:lang w:eastAsia="ru-RU"/>
        </w:rPr>
        <w:t>09</w:t>
      </w:r>
      <w:r w:rsidRPr="00B6102A">
        <w:rPr>
          <w:rFonts w:ascii="Times New Roman" w:hAnsi="Times New Roman" w:cs="Times New Roman"/>
          <w:bCs/>
          <w:sz w:val="24"/>
          <w:szCs w:val="24"/>
          <w:lang w:eastAsia="ru-RU"/>
        </w:rPr>
        <w:t xml:space="preserve"> часов </w:t>
      </w:r>
      <w:r w:rsidR="00C50E18" w:rsidRPr="00B6102A">
        <w:rPr>
          <w:rFonts w:ascii="Times New Roman" w:hAnsi="Times New Roman" w:cs="Times New Roman"/>
          <w:bCs/>
          <w:sz w:val="24"/>
          <w:szCs w:val="24"/>
          <w:lang w:eastAsia="ru-RU"/>
        </w:rPr>
        <w:t>0</w:t>
      </w:r>
      <w:r w:rsidRPr="00B6102A">
        <w:rPr>
          <w:rFonts w:ascii="Times New Roman" w:hAnsi="Times New Roman" w:cs="Times New Roman"/>
          <w:bCs/>
          <w:sz w:val="24"/>
          <w:szCs w:val="24"/>
          <w:lang w:eastAsia="ru-RU"/>
        </w:rPr>
        <w:t>0 минут.</w:t>
      </w:r>
      <w:r w:rsidRPr="00B6102A">
        <w:rPr>
          <w:rFonts w:ascii="Times New Roman" w:hAnsi="Times New Roman" w:cs="Times New Roman"/>
          <w:b/>
          <w:bCs/>
          <w:sz w:val="24"/>
          <w:szCs w:val="24"/>
          <w:lang w:eastAsia="ru-RU"/>
        </w:rPr>
        <w:t xml:space="preserve"> </w:t>
      </w:r>
    </w:p>
    <w:p w14:paraId="77E0955C" w14:textId="51C7A990" w:rsidR="00733FE2" w:rsidRPr="00B6102A" w:rsidRDefault="0072210B" w:rsidP="00D27FF1">
      <w:pPr>
        <w:spacing w:after="0" w:line="240" w:lineRule="auto"/>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
          <w:bCs/>
          <w:sz w:val="24"/>
          <w:szCs w:val="24"/>
          <w:lang w:eastAsia="ru-RU"/>
        </w:rPr>
        <w:t xml:space="preserve">Порядок подачи заявок: </w:t>
      </w:r>
      <w:r w:rsidR="00733FE2" w:rsidRPr="00B6102A">
        <w:rPr>
          <w:rFonts w:ascii="Times New Roman" w:hAnsi="Times New Roman" w:cs="Times New Roman"/>
          <w:bCs/>
          <w:sz w:val="24"/>
          <w:szCs w:val="24"/>
          <w:lang w:eastAsia="ru-RU"/>
        </w:rPr>
        <w:t>Заявки подаются</w:t>
      </w:r>
      <w:r w:rsidR="00733FE2" w:rsidRPr="00B6102A">
        <w:rPr>
          <w:rFonts w:ascii="Times New Roman" w:hAnsi="Times New Roman" w:cs="Times New Roman"/>
          <w:b/>
          <w:bCs/>
          <w:sz w:val="24"/>
          <w:szCs w:val="24"/>
          <w:lang w:eastAsia="ru-RU"/>
        </w:rPr>
        <w:t xml:space="preserve"> </w:t>
      </w:r>
      <w:r w:rsidR="00733FE2" w:rsidRPr="00B6102A">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5822C7" w:rsidRPr="00B6102A">
        <w:rPr>
          <w:rFonts w:ascii="Times New Roman" w:hAnsi="Times New Roman" w:cs="Times New Roman"/>
          <w:bCs/>
          <w:sz w:val="24"/>
          <w:szCs w:val="24"/>
          <w:lang w:eastAsia="ru-RU"/>
        </w:rPr>
        <w:t>19</w:t>
      </w:r>
      <w:r w:rsidR="00733FE2" w:rsidRPr="00B6102A">
        <w:rPr>
          <w:rFonts w:ascii="Times New Roman" w:hAnsi="Times New Roman" w:cs="Times New Roman"/>
          <w:bCs/>
          <w:sz w:val="24"/>
          <w:szCs w:val="24"/>
          <w:lang w:eastAsia="ru-RU"/>
        </w:rPr>
        <w:t xml:space="preserve">» </w:t>
      </w:r>
      <w:r w:rsidR="005822C7" w:rsidRPr="00B6102A">
        <w:rPr>
          <w:rFonts w:ascii="Times New Roman" w:hAnsi="Times New Roman" w:cs="Times New Roman"/>
          <w:bCs/>
          <w:sz w:val="24"/>
          <w:szCs w:val="24"/>
          <w:lang w:eastAsia="ru-RU"/>
        </w:rPr>
        <w:t>июня</w:t>
      </w:r>
      <w:r w:rsidR="00733FE2" w:rsidRPr="00B6102A">
        <w:rPr>
          <w:rFonts w:ascii="Times New Roman" w:hAnsi="Times New Roman" w:cs="Times New Roman"/>
          <w:bCs/>
          <w:sz w:val="24"/>
          <w:szCs w:val="24"/>
          <w:lang w:eastAsia="ru-RU"/>
        </w:rPr>
        <w:t xml:space="preserve"> 202</w:t>
      </w:r>
      <w:r w:rsidR="00D348D4" w:rsidRPr="00B6102A">
        <w:rPr>
          <w:rFonts w:ascii="Times New Roman" w:hAnsi="Times New Roman" w:cs="Times New Roman"/>
          <w:bCs/>
          <w:sz w:val="24"/>
          <w:szCs w:val="24"/>
          <w:lang w:eastAsia="ru-RU"/>
        </w:rPr>
        <w:t>5</w:t>
      </w:r>
      <w:r w:rsidR="00733FE2" w:rsidRPr="00B6102A">
        <w:rPr>
          <w:rFonts w:ascii="Times New Roman" w:hAnsi="Times New Roman" w:cs="Times New Roman"/>
          <w:bCs/>
          <w:sz w:val="24"/>
          <w:szCs w:val="24"/>
          <w:lang w:eastAsia="ru-RU"/>
        </w:rPr>
        <w:t xml:space="preserve"> года в 0</w:t>
      </w:r>
      <w:r w:rsidR="008A488A" w:rsidRPr="00B6102A">
        <w:rPr>
          <w:rFonts w:ascii="Times New Roman" w:hAnsi="Times New Roman" w:cs="Times New Roman"/>
          <w:bCs/>
          <w:sz w:val="24"/>
          <w:szCs w:val="24"/>
          <w:lang w:eastAsia="ru-RU"/>
        </w:rPr>
        <w:t>9</w:t>
      </w:r>
      <w:r w:rsidR="00733FE2" w:rsidRPr="00B6102A">
        <w:rPr>
          <w:rFonts w:ascii="Times New Roman" w:hAnsi="Times New Roman" w:cs="Times New Roman"/>
          <w:bCs/>
          <w:sz w:val="24"/>
          <w:szCs w:val="24"/>
          <w:lang w:eastAsia="ru-RU"/>
        </w:rPr>
        <w:t xml:space="preserve"> часов </w:t>
      </w:r>
      <w:r w:rsidR="00C50E18" w:rsidRPr="00B6102A">
        <w:rPr>
          <w:rFonts w:ascii="Times New Roman" w:hAnsi="Times New Roman" w:cs="Times New Roman"/>
          <w:bCs/>
          <w:sz w:val="24"/>
          <w:szCs w:val="24"/>
          <w:lang w:eastAsia="ru-RU"/>
        </w:rPr>
        <w:t>0</w:t>
      </w:r>
      <w:r w:rsidR="00733FE2" w:rsidRPr="00B6102A">
        <w:rPr>
          <w:rFonts w:ascii="Times New Roman" w:hAnsi="Times New Roman" w:cs="Times New Roman"/>
          <w:bCs/>
          <w:sz w:val="24"/>
          <w:szCs w:val="24"/>
          <w:lang w:eastAsia="ru-RU"/>
        </w:rPr>
        <w:t xml:space="preserve">0 минут, на электронный адрес: </w:t>
      </w:r>
      <w:hyperlink r:id="rId7" w:history="1">
        <w:r w:rsidR="00733FE2" w:rsidRPr="00B6102A">
          <w:rPr>
            <w:rStyle w:val="ae"/>
            <w:rFonts w:ascii="Times New Roman" w:hAnsi="Times New Roman" w:cs="Times New Roman"/>
            <w:bCs/>
            <w:color w:val="auto"/>
            <w:sz w:val="24"/>
            <w:szCs w:val="24"/>
            <w:lang w:val="en-US" w:eastAsia="ru-RU"/>
          </w:rPr>
          <w:t>omts</w:t>
        </w:r>
        <w:r w:rsidR="00733FE2" w:rsidRPr="00B6102A">
          <w:rPr>
            <w:rStyle w:val="ae"/>
            <w:rFonts w:ascii="Times New Roman" w:hAnsi="Times New Roman" w:cs="Times New Roman"/>
            <w:bCs/>
            <w:color w:val="auto"/>
            <w:sz w:val="24"/>
            <w:szCs w:val="24"/>
            <w:lang w:eastAsia="ru-RU"/>
          </w:rPr>
          <w:t>@vodokanal-pmr.com</w:t>
        </w:r>
      </w:hyperlink>
      <w:r w:rsidR="008B50C8" w:rsidRPr="00B6102A">
        <w:rPr>
          <w:rFonts w:ascii="Times New Roman" w:hAnsi="Times New Roman" w:cs="Times New Roman"/>
          <w:bCs/>
          <w:sz w:val="24"/>
          <w:szCs w:val="24"/>
          <w:lang w:eastAsia="ru-RU"/>
        </w:rPr>
        <w:t>, или в электронной форме.</w:t>
      </w:r>
      <w:r w:rsidR="00733FE2" w:rsidRPr="00B6102A">
        <w:rPr>
          <w:rFonts w:ascii="Times New Roman" w:hAnsi="Times New Roman" w:cs="Times New Roman"/>
          <w:bCs/>
          <w:sz w:val="24"/>
          <w:szCs w:val="24"/>
          <w:lang w:eastAsia="ru-RU"/>
        </w:rPr>
        <w:t xml:space="preserve"> </w:t>
      </w:r>
    </w:p>
    <w:p w14:paraId="286BEB2B" w14:textId="38A0B965" w:rsidR="00F051E7" w:rsidRPr="00B6102A" w:rsidRDefault="00F051E7" w:rsidP="00D27FF1">
      <w:pPr>
        <w:pStyle w:val="a5"/>
        <w:spacing w:after="0" w:line="240" w:lineRule="auto"/>
        <w:ind w:left="0" w:firstLine="426"/>
        <w:jc w:val="both"/>
        <w:rPr>
          <w:rFonts w:ascii="Times New Roman" w:hAnsi="Times New Roman" w:cs="Times New Roman"/>
          <w:bCs/>
          <w:sz w:val="24"/>
          <w:szCs w:val="24"/>
        </w:rPr>
      </w:pPr>
      <w:r w:rsidRPr="00B6102A">
        <w:rPr>
          <w:rFonts w:ascii="Times New Roman" w:hAnsi="Times New Roman" w:cs="Times New Roman"/>
          <w:bCs/>
          <w:sz w:val="24"/>
          <w:szCs w:val="24"/>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7DCEEA79" w14:textId="4745E0F5" w:rsidR="00733FE2" w:rsidRPr="00B6102A" w:rsidRDefault="00733FE2" w:rsidP="00D27FF1">
      <w:pPr>
        <w:spacing w:after="0" w:line="240" w:lineRule="auto"/>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 xml:space="preserve">Предложения, поступающие на другие адреса электронной почты, не будут допущены к участию в процедуре </w:t>
      </w:r>
      <w:r w:rsidR="006A109F" w:rsidRPr="00B6102A">
        <w:rPr>
          <w:rFonts w:ascii="Times New Roman" w:hAnsi="Times New Roman" w:cs="Times New Roman"/>
          <w:bCs/>
          <w:sz w:val="24"/>
          <w:szCs w:val="24"/>
          <w:lang w:eastAsia="ru-RU"/>
        </w:rPr>
        <w:t>запроса предложений</w:t>
      </w:r>
      <w:r w:rsidRPr="00B6102A">
        <w:rPr>
          <w:rFonts w:ascii="Times New Roman" w:hAnsi="Times New Roman" w:cs="Times New Roman"/>
          <w:bCs/>
          <w:sz w:val="24"/>
          <w:szCs w:val="24"/>
          <w:lang w:eastAsia="ru-RU"/>
        </w:rPr>
        <w:t>.</w:t>
      </w:r>
    </w:p>
    <w:p w14:paraId="06060E22" w14:textId="6FAB9D9D" w:rsidR="00733FE2" w:rsidRPr="00B6102A" w:rsidRDefault="00733FE2"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 xml:space="preserve">Предложения, поступающие </w:t>
      </w:r>
      <w:r w:rsidR="008B50C8" w:rsidRPr="00B6102A">
        <w:rPr>
          <w:rFonts w:ascii="Times New Roman" w:hAnsi="Times New Roman" w:cs="Times New Roman"/>
          <w:bCs/>
          <w:sz w:val="24"/>
          <w:szCs w:val="24"/>
          <w:lang w:eastAsia="ru-RU"/>
        </w:rPr>
        <w:t>в письменной форме,</w:t>
      </w:r>
      <w:r w:rsidRPr="00B6102A">
        <w:rPr>
          <w:rFonts w:ascii="Times New Roman" w:hAnsi="Times New Roman" w:cs="Times New Roman"/>
          <w:bCs/>
          <w:sz w:val="24"/>
          <w:szCs w:val="24"/>
          <w:lang w:eastAsia="ru-RU"/>
        </w:rPr>
        <w:t xml:space="preserve"> должны быть оформлены следующим образом:</w:t>
      </w:r>
    </w:p>
    <w:p w14:paraId="3158F0AA" w14:textId="77777777" w:rsidR="00733FE2" w:rsidRPr="00B6102A" w:rsidRDefault="00733FE2"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 на внешней стороне конверта указывается следующая информация:</w:t>
      </w:r>
    </w:p>
    <w:p w14:paraId="3C157A15" w14:textId="77777777" w:rsidR="00733FE2" w:rsidRPr="00B6102A" w:rsidRDefault="00733FE2"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w:t>
      </w:r>
      <w:r w:rsidRPr="00B6102A">
        <w:rPr>
          <w:rFonts w:ascii="Times New Roman" w:hAnsi="Times New Roman" w:cs="Times New Roman"/>
          <w:bCs/>
          <w:sz w:val="24"/>
          <w:szCs w:val="24"/>
          <w:lang w:eastAsia="ru-RU"/>
        </w:rPr>
        <w:tab/>
        <w:t>наименование и адрес Заказчика закупки;</w:t>
      </w:r>
    </w:p>
    <w:p w14:paraId="1EF946AE" w14:textId="77777777" w:rsidR="00733FE2" w:rsidRPr="00B6102A" w:rsidRDefault="00733FE2"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w:t>
      </w:r>
      <w:r w:rsidRPr="00B6102A">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C194CE3" w14:textId="77777777" w:rsidR="00733FE2" w:rsidRPr="00B6102A" w:rsidRDefault="00733FE2"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w:t>
      </w:r>
      <w:r w:rsidRPr="00B6102A">
        <w:rPr>
          <w:rFonts w:ascii="Times New Roman" w:hAnsi="Times New Roman" w:cs="Times New Roman"/>
          <w:bCs/>
          <w:sz w:val="24"/>
          <w:szCs w:val="24"/>
          <w:lang w:eastAsia="ru-RU"/>
        </w:rPr>
        <w:tab/>
        <w:t>предмет закупки с указанием номеров лотов;</w:t>
      </w:r>
    </w:p>
    <w:p w14:paraId="51A78BD6" w14:textId="303F2C91" w:rsidR="00733FE2" w:rsidRPr="00B6102A" w:rsidRDefault="00733FE2" w:rsidP="006C0F22">
      <w:pPr>
        <w:spacing w:after="100" w:afterAutospacing="1" w:line="240" w:lineRule="atLeast"/>
        <w:ind w:firstLine="357"/>
        <w:contextualSpacing/>
        <w:jc w:val="both"/>
        <w:rPr>
          <w:rFonts w:ascii="Times New Roman" w:hAnsi="Times New Roman" w:cs="Times New Roman"/>
          <w:bCs/>
          <w:i/>
          <w:sz w:val="24"/>
          <w:szCs w:val="24"/>
          <w:u w:val="single"/>
          <w:lang w:eastAsia="ru-RU"/>
        </w:rPr>
      </w:pPr>
      <w:r w:rsidRPr="00B6102A">
        <w:rPr>
          <w:rFonts w:ascii="Times New Roman" w:hAnsi="Times New Roman" w:cs="Times New Roman"/>
          <w:bCs/>
          <w:sz w:val="24"/>
          <w:szCs w:val="24"/>
          <w:lang w:eastAsia="ru-RU"/>
        </w:rPr>
        <w:t>­</w:t>
      </w:r>
      <w:r w:rsidRPr="00B6102A">
        <w:rPr>
          <w:rFonts w:ascii="Times New Roman" w:hAnsi="Times New Roman" w:cs="Times New Roman"/>
          <w:bCs/>
          <w:sz w:val="24"/>
          <w:szCs w:val="24"/>
          <w:lang w:eastAsia="ru-RU"/>
        </w:rPr>
        <w:tab/>
        <w:t xml:space="preserve">слова: </w:t>
      </w:r>
      <w:r w:rsidRPr="00B6102A">
        <w:rPr>
          <w:rFonts w:ascii="Times New Roman" w:hAnsi="Times New Roman" w:cs="Times New Roman"/>
          <w:bCs/>
          <w:i/>
          <w:sz w:val="24"/>
          <w:szCs w:val="24"/>
          <w:u w:val="single"/>
          <w:lang w:eastAsia="ru-RU"/>
        </w:rPr>
        <w:t>«Не вскрывать до 0</w:t>
      </w:r>
      <w:r w:rsidR="008A488A" w:rsidRPr="00B6102A">
        <w:rPr>
          <w:rFonts w:ascii="Times New Roman" w:hAnsi="Times New Roman" w:cs="Times New Roman"/>
          <w:bCs/>
          <w:i/>
          <w:sz w:val="24"/>
          <w:szCs w:val="24"/>
          <w:u w:val="single"/>
          <w:lang w:eastAsia="ru-RU"/>
        </w:rPr>
        <w:t>9</w:t>
      </w:r>
      <w:r w:rsidRPr="00B6102A">
        <w:rPr>
          <w:rFonts w:ascii="Times New Roman" w:hAnsi="Times New Roman" w:cs="Times New Roman"/>
          <w:bCs/>
          <w:i/>
          <w:sz w:val="24"/>
          <w:szCs w:val="24"/>
          <w:u w:val="single"/>
          <w:lang w:eastAsia="ru-RU"/>
        </w:rPr>
        <w:t xml:space="preserve"> часов </w:t>
      </w:r>
      <w:r w:rsidR="00C50E18" w:rsidRPr="00B6102A">
        <w:rPr>
          <w:rFonts w:ascii="Times New Roman" w:hAnsi="Times New Roman" w:cs="Times New Roman"/>
          <w:bCs/>
          <w:i/>
          <w:sz w:val="24"/>
          <w:szCs w:val="24"/>
          <w:u w:val="single"/>
          <w:lang w:eastAsia="ru-RU"/>
        </w:rPr>
        <w:t>0</w:t>
      </w:r>
      <w:r w:rsidRPr="00B6102A">
        <w:rPr>
          <w:rFonts w:ascii="Times New Roman" w:hAnsi="Times New Roman" w:cs="Times New Roman"/>
          <w:bCs/>
          <w:i/>
          <w:sz w:val="24"/>
          <w:szCs w:val="24"/>
          <w:u w:val="single"/>
          <w:lang w:eastAsia="ru-RU"/>
        </w:rPr>
        <w:t xml:space="preserve">0 минут, по местному времени, </w:t>
      </w:r>
      <w:r w:rsidR="005822C7" w:rsidRPr="00B6102A">
        <w:rPr>
          <w:rFonts w:ascii="Times New Roman" w:hAnsi="Times New Roman" w:cs="Times New Roman"/>
          <w:bCs/>
          <w:i/>
          <w:sz w:val="24"/>
          <w:szCs w:val="24"/>
          <w:u w:val="single"/>
          <w:lang w:eastAsia="ru-RU"/>
        </w:rPr>
        <w:t>19</w:t>
      </w:r>
      <w:r w:rsidR="00B63CF0" w:rsidRPr="00B6102A">
        <w:rPr>
          <w:rFonts w:ascii="Times New Roman" w:hAnsi="Times New Roman" w:cs="Times New Roman"/>
          <w:bCs/>
          <w:i/>
          <w:sz w:val="24"/>
          <w:szCs w:val="24"/>
          <w:u w:val="single"/>
          <w:lang w:eastAsia="ru-RU"/>
        </w:rPr>
        <w:t>.0</w:t>
      </w:r>
      <w:r w:rsidR="005822C7" w:rsidRPr="00B6102A">
        <w:rPr>
          <w:rFonts w:ascii="Times New Roman" w:hAnsi="Times New Roman" w:cs="Times New Roman"/>
          <w:bCs/>
          <w:i/>
          <w:sz w:val="24"/>
          <w:szCs w:val="24"/>
          <w:u w:val="single"/>
          <w:lang w:eastAsia="ru-RU"/>
        </w:rPr>
        <w:t>6</w:t>
      </w:r>
      <w:r w:rsidRPr="00B6102A">
        <w:rPr>
          <w:rFonts w:ascii="Times New Roman" w:hAnsi="Times New Roman" w:cs="Times New Roman"/>
          <w:bCs/>
          <w:i/>
          <w:sz w:val="24"/>
          <w:szCs w:val="24"/>
          <w:u w:val="single"/>
          <w:lang w:eastAsia="ru-RU"/>
        </w:rPr>
        <w:t>.202</w:t>
      </w:r>
      <w:r w:rsidR="00D348D4" w:rsidRPr="00B6102A">
        <w:rPr>
          <w:rFonts w:ascii="Times New Roman" w:hAnsi="Times New Roman" w:cs="Times New Roman"/>
          <w:bCs/>
          <w:i/>
          <w:sz w:val="24"/>
          <w:szCs w:val="24"/>
          <w:u w:val="single"/>
          <w:lang w:eastAsia="ru-RU"/>
        </w:rPr>
        <w:t>5</w:t>
      </w:r>
      <w:r w:rsidRPr="00B6102A">
        <w:rPr>
          <w:rFonts w:ascii="Times New Roman" w:hAnsi="Times New Roman" w:cs="Times New Roman"/>
          <w:bCs/>
          <w:i/>
          <w:sz w:val="24"/>
          <w:szCs w:val="24"/>
          <w:u w:val="single"/>
          <w:lang w:eastAsia="ru-RU"/>
        </w:rPr>
        <w:t xml:space="preserve"> года».</w:t>
      </w:r>
    </w:p>
    <w:p w14:paraId="233DB15B" w14:textId="71A8E831" w:rsidR="0093726D" w:rsidRPr="00B6102A" w:rsidRDefault="0093726D" w:rsidP="006C0F22">
      <w:pPr>
        <w:spacing w:after="100" w:afterAutospacing="1" w:line="240" w:lineRule="atLeast"/>
        <w:ind w:firstLine="357"/>
        <w:contextualSpacing/>
        <w:jc w:val="both"/>
        <w:rPr>
          <w:rFonts w:ascii="Times New Roman" w:hAnsi="Times New Roman" w:cs="Times New Roman"/>
          <w:bCs/>
          <w:sz w:val="24"/>
          <w:szCs w:val="24"/>
          <w:lang w:eastAsia="ru-RU"/>
        </w:rPr>
      </w:pPr>
    </w:p>
    <w:p w14:paraId="10C9BEF6" w14:textId="4871D272" w:rsidR="00952183" w:rsidRPr="00B6102A" w:rsidRDefault="00952183" w:rsidP="006C0F22">
      <w:pPr>
        <w:spacing w:after="100" w:afterAutospacing="1" w:line="240" w:lineRule="atLeast"/>
        <w:ind w:firstLine="360"/>
        <w:contextualSpacing/>
        <w:jc w:val="both"/>
        <w:rPr>
          <w:rFonts w:ascii="Times New Roman" w:hAnsi="Times New Roman" w:cs="Times New Roman"/>
          <w:b/>
          <w:sz w:val="24"/>
          <w:szCs w:val="24"/>
          <w:lang w:eastAsia="ru-RU"/>
        </w:rPr>
      </w:pPr>
      <w:r w:rsidRPr="00B6102A">
        <w:rPr>
          <w:rFonts w:ascii="Times New Roman" w:hAnsi="Times New Roman" w:cs="Times New Roman"/>
          <w:b/>
          <w:sz w:val="24"/>
          <w:szCs w:val="24"/>
          <w:lang w:eastAsia="ru-RU"/>
        </w:rPr>
        <w:t xml:space="preserve">Наименование и описание объекта закупки:  </w:t>
      </w:r>
    </w:p>
    <w:p w14:paraId="118D42A5" w14:textId="573A8FE2" w:rsidR="002E4FF4" w:rsidRPr="00B6102A" w:rsidRDefault="00D034A5" w:rsidP="006C0F22">
      <w:pPr>
        <w:shd w:val="clear" w:color="auto" w:fill="FFFFFF"/>
        <w:spacing w:after="100" w:afterAutospacing="1" w:line="240" w:lineRule="atLeast"/>
        <w:ind w:left="357"/>
        <w:contextualSpacing/>
        <w:jc w:val="both"/>
        <w:rPr>
          <w:rFonts w:ascii="Times New Roman" w:hAnsi="Times New Roman" w:cs="Times New Roman"/>
          <w:b/>
          <w:bCs/>
          <w:sz w:val="24"/>
          <w:szCs w:val="24"/>
          <w:u w:val="single"/>
          <w:lang w:eastAsia="ru-RU"/>
        </w:rPr>
      </w:pPr>
      <w:r w:rsidRPr="00B6102A">
        <w:rPr>
          <w:rFonts w:ascii="Times New Roman" w:hAnsi="Times New Roman" w:cs="Times New Roman"/>
          <w:b/>
          <w:bCs/>
          <w:sz w:val="24"/>
          <w:szCs w:val="24"/>
          <w:u w:val="single"/>
          <w:lang w:eastAsia="ru-RU"/>
        </w:rPr>
        <w:t>Мыло хозяйственное</w:t>
      </w:r>
      <w:r w:rsidR="00852F32" w:rsidRPr="00B6102A">
        <w:rPr>
          <w:rFonts w:ascii="Times New Roman" w:hAnsi="Times New Roman" w:cs="Times New Roman"/>
          <w:b/>
          <w:bCs/>
          <w:sz w:val="24"/>
          <w:szCs w:val="24"/>
          <w:u w:val="single"/>
          <w:lang w:eastAsia="ru-RU"/>
        </w:rPr>
        <w:t>.</w:t>
      </w:r>
    </w:p>
    <w:p w14:paraId="0EF6F86C" w14:textId="77777777" w:rsidR="006B0EEF" w:rsidRPr="00B6102A" w:rsidRDefault="006B0EEF" w:rsidP="006C0F22">
      <w:pPr>
        <w:shd w:val="clear" w:color="auto" w:fill="FFFFFF"/>
        <w:spacing w:after="100" w:afterAutospacing="1" w:line="240" w:lineRule="atLeast"/>
        <w:ind w:left="357"/>
        <w:contextualSpacing/>
        <w:jc w:val="both"/>
        <w:rPr>
          <w:rFonts w:ascii="Times New Roman" w:hAnsi="Times New Roman" w:cs="Times New Roman"/>
          <w:b/>
          <w:bCs/>
          <w:sz w:val="24"/>
          <w:szCs w:val="24"/>
          <w:u w:val="single"/>
          <w:lang w:eastAsia="ru-RU"/>
        </w:rPr>
      </w:pPr>
    </w:p>
    <w:p w14:paraId="33A4FE28" w14:textId="77777777" w:rsidR="006B0EEF" w:rsidRPr="00B6102A" w:rsidRDefault="006B0EEF" w:rsidP="006B0EEF">
      <w:pPr>
        <w:shd w:val="clear" w:color="auto" w:fill="FFFFFF"/>
        <w:spacing w:after="0" w:line="240" w:lineRule="auto"/>
        <w:ind w:left="357"/>
        <w:jc w:val="both"/>
        <w:rPr>
          <w:rFonts w:ascii="Times New Roman" w:hAnsi="Times New Roman" w:cs="Times New Roman"/>
          <w:sz w:val="24"/>
          <w:szCs w:val="24"/>
          <w:lang w:eastAsia="ru-RU"/>
        </w:rPr>
      </w:pPr>
      <w:r w:rsidRPr="00B6102A">
        <w:rPr>
          <w:rFonts w:ascii="Times New Roman" w:hAnsi="Times New Roman" w:cs="Times New Roman"/>
          <w:b/>
          <w:sz w:val="24"/>
          <w:szCs w:val="24"/>
          <w:lang w:eastAsia="ru-RU"/>
        </w:rPr>
        <w:t xml:space="preserve">Не допускается разбивка лота на части, </w:t>
      </w:r>
      <w:r w:rsidRPr="00B6102A">
        <w:rPr>
          <w:rFonts w:ascii="Times New Roman" w:hAnsi="Times New Roman" w:cs="Times New Roman"/>
          <w:sz w:val="24"/>
          <w:szCs w:val="24"/>
          <w:lang w:eastAsia="ru-RU"/>
        </w:rPr>
        <w:t>то есть подача заявки на участие в закупке на часть лота по отдельным его позициям или на часть объема лота.</w:t>
      </w:r>
    </w:p>
    <w:p w14:paraId="6D135D82" w14:textId="77777777" w:rsidR="006B0EEF" w:rsidRPr="00B6102A" w:rsidRDefault="006B0EEF" w:rsidP="006C0F22">
      <w:pPr>
        <w:shd w:val="clear" w:color="auto" w:fill="FFFFFF"/>
        <w:spacing w:after="100" w:afterAutospacing="1" w:line="240" w:lineRule="atLeast"/>
        <w:ind w:left="357"/>
        <w:contextualSpacing/>
        <w:jc w:val="both"/>
        <w:rPr>
          <w:rFonts w:ascii="Times New Roman" w:hAnsi="Times New Roman" w:cs="Times New Roman"/>
          <w:sz w:val="24"/>
          <w:szCs w:val="24"/>
          <w:lang w:eastAsia="ru-RU"/>
        </w:rPr>
      </w:pPr>
    </w:p>
    <w:tbl>
      <w:tblPr>
        <w:tblStyle w:val="a4"/>
        <w:tblW w:w="10650" w:type="dxa"/>
        <w:tblInd w:w="-998" w:type="dxa"/>
        <w:tblLayout w:type="fixed"/>
        <w:tblLook w:val="04A0" w:firstRow="1" w:lastRow="0" w:firstColumn="1" w:lastColumn="0" w:noHBand="0" w:noVBand="1"/>
      </w:tblPr>
      <w:tblGrid>
        <w:gridCol w:w="709"/>
        <w:gridCol w:w="710"/>
        <w:gridCol w:w="4252"/>
        <w:gridCol w:w="709"/>
        <w:gridCol w:w="709"/>
        <w:gridCol w:w="1559"/>
        <w:gridCol w:w="1985"/>
        <w:gridCol w:w="17"/>
      </w:tblGrid>
      <w:tr w:rsidR="00143E92" w:rsidRPr="00B6102A" w14:paraId="638C9F0E" w14:textId="77777777" w:rsidTr="002A36E3">
        <w:trPr>
          <w:gridAfter w:val="1"/>
          <w:wAfter w:w="17" w:type="dxa"/>
          <w:trHeight w:val="874"/>
        </w:trPr>
        <w:tc>
          <w:tcPr>
            <w:tcW w:w="709" w:type="dxa"/>
          </w:tcPr>
          <w:p w14:paraId="09BD8231" w14:textId="77777777" w:rsidR="006B0EEF" w:rsidRPr="00B6102A" w:rsidRDefault="006B0EEF" w:rsidP="00C97B4F">
            <w:pPr>
              <w:jc w:val="center"/>
              <w:rPr>
                <w:rFonts w:ascii="Times New Roman" w:hAnsi="Times New Roman" w:cs="Times New Roman"/>
                <w:sz w:val="24"/>
                <w:szCs w:val="24"/>
              </w:rPr>
            </w:pPr>
            <w:r w:rsidRPr="00B6102A">
              <w:rPr>
                <w:rFonts w:ascii="Times New Roman" w:hAnsi="Times New Roman" w:cs="Times New Roman"/>
                <w:sz w:val="24"/>
                <w:szCs w:val="24"/>
              </w:rPr>
              <w:t>№ п/п лота</w:t>
            </w:r>
          </w:p>
        </w:tc>
        <w:tc>
          <w:tcPr>
            <w:tcW w:w="710" w:type="dxa"/>
          </w:tcPr>
          <w:p w14:paraId="12CDF90F" w14:textId="34A3B5FA" w:rsidR="006B0EEF" w:rsidRPr="00B6102A" w:rsidRDefault="006B0EEF" w:rsidP="00C97B4F">
            <w:pPr>
              <w:jc w:val="center"/>
              <w:rPr>
                <w:rFonts w:ascii="Times New Roman" w:hAnsi="Times New Roman" w:cs="Times New Roman"/>
                <w:sz w:val="24"/>
                <w:szCs w:val="24"/>
              </w:rPr>
            </w:pPr>
            <w:r w:rsidRPr="00B6102A">
              <w:rPr>
                <w:rFonts w:ascii="Times New Roman" w:hAnsi="Times New Roman" w:cs="Times New Roman"/>
                <w:sz w:val="24"/>
                <w:szCs w:val="24"/>
              </w:rPr>
              <w:t>№ п/п</w:t>
            </w:r>
          </w:p>
        </w:tc>
        <w:tc>
          <w:tcPr>
            <w:tcW w:w="4252" w:type="dxa"/>
          </w:tcPr>
          <w:p w14:paraId="46383731" w14:textId="72250F6F" w:rsidR="006B0EEF" w:rsidRPr="00B6102A" w:rsidRDefault="006B0EEF" w:rsidP="00C97B4F">
            <w:pPr>
              <w:jc w:val="center"/>
              <w:rPr>
                <w:rFonts w:ascii="Times New Roman" w:hAnsi="Times New Roman" w:cs="Times New Roman"/>
                <w:sz w:val="24"/>
                <w:szCs w:val="24"/>
              </w:rPr>
            </w:pPr>
            <w:r w:rsidRPr="00B6102A">
              <w:rPr>
                <w:rFonts w:ascii="Times New Roman" w:hAnsi="Times New Roman" w:cs="Times New Roman"/>
                <w:sz w:val="24"/>
                <w:szCs w:val="24"/>
              </w:rPr>
              <w:t>Наименование и основные характеристики объекта закупки</w:t>
            </w:r>
          </w:p>
        </w:tc>
        <w:tc>
          <w:tcPr>
            <w:tcW w:w="709" w:type="dxa"/>
          </w:tcPr>
          <w:p w14:paraId="75AA1EC6" w14:textId="77777777" w:rsidR="006B0EEF" w:rsidRPr="00B6102A" w:rsidRDefault="006B0EEF" w:rsidP="00C97B4F">
            <w:pPr>
              <w:jc w:val="center"/>
              <w:rPr>
                <w:rFonts w:ascii="Times New Roman" w:hAnsi="Times New Roman" w:cs="Times New Roman"/>
                <w:sz w:val="24"/>
                <w:szCs w:val="24"/>
              </w:rPr>
            </w:pPr>
            <w:r w:rsidRPr="00B6102A">
              <w:rPr>
                <w:rFonts w:ascii="Times New Roman" w:hAnsi="Times New Roman" w:cs="Times New Roman"/>
                <w:sz w:val="24"/>
                <w:szCs w:val="24"/>
              </w:rPr>
              <w:t>Ед. изм.</w:t>
            </w:r>
          </w:p>
        </w:tc>
        <w:tc>
          <w:tcPr>
            <w:tcW w:w="709" w:type="dxa"/>
          </w:tcPr>
          <w:p w14:paraId="1A6B992E" w14:textId="77777777" w:rsidR="006B0EEF" w:rsidRPr="00B6102A" w:rsidRDefault="006B0EEF" w:rsidP="00C97B4F">
            <w:pPr>
              <w:jc w:val="center"/>
              <w:rPr>
                <w:rFonts w:ascii="Times New Roman" w:hAnsi="Times New Roman" w:cs="Times New Roman"/>
                <w:sz w:val="24"/>
                <w:szCs w:val="24"/>
              </w:rPr>
            </w:pPr>
            <w:r w:rsidRPr="00B6102A">
              <w:rPr>
                <w:rFonts w:ascii="Times New Roman" w:hAnsi="Times New Roman" w:cs="Times New Roman"/>
                <w:sz w:val="24"/>
                <w:szCs w:val="24"/>
              </w:rPr>
              <w:t>Кол-во</w:t>
            </w:r>
          </w:p>
        </w:tc>
        <w:tc>
          <w:tcPr>
            <w:tcW w:w="1559" w:type="dxa"/>
          </w:tcPr>
          <w:p w14:paraId="2CE027F1" w14:textId="77777777" w:rsidR="006B0EEF" w:rsidRPr="00B6102A" w:rsidRDefault="006B0EEF" w:rsidP="00C97B4F">
            <w:pPr>
              <w:jc w:val="center"/>
              <w:rPr>
                <w:rFonts w:ascii="Times New Roman" w:hAnsi="Times New Roman" w:cs="Times New Roman"/>
                <w:sz w:val="24"/>
                <w:szCs w:val="24"/>
              </w:rPr>
            </w:pPr>
            <w:r w:rsidRPr="00B6102A">
              <w:rPr>
                <w:rFonts w:ascii="Times New Roman" w:hAnsi="Times New Roman" w:cs="Times New Roman"/>
                <w:sz w:val="24"/>
                <w:szCs w:val="24"/>
              </w:rPr>
              <w:t>Минимальная цена за ед. товара</w:t>
            </w:r>
          </w:p>
        </w:tc>
        <w:tc>
          <w:tcPr>
            <w:tcW w:w="1985" w:type="dxa"/>
            <w:tcBorders>
              <w:bottom w:val="single" w:sz="4" w:space="0" w:color="auto"/>
            </w:tcBorders>
          </w:tcPr>
          <w:p w14:paraId="2E69252A" w14:textId="77777777" w:rsidR="006B0EEF" w:rsidRPr="00B6102A" w:rsidRDefault="006B0EEF" w:rsidP="00C97B4F">
            <w:pPr>
              <w:jc w:val="center"/>
              <w:rPr>
                <w:rFonts w:ascii="Times New Roman" w:hAnsi="Times New Roman" w:cs="Times New Roman"/>
                <w:sz w:val="24"/>
                <w:szCs w:val="24"/>
              </w:rPr>
            </w:pPr>
            <w:r w:rsidRPr="00B6102A">
              <w:rPr>
                <w:rFonts w:ascii="Times New Roman" w:hAnsi="Times New Roman" w:cs="Times New Roman"/>
                <w:sz w:val="24"/>
                <w:szCs w:val="24"/>
              </w:rPr>
              <w:t>Начальная</w:t>
            </w:r>
          </w:p>
          <w:p w14:paraId="12C38338" w14:textId="77777777" w:rsidR="006B0EEF" w:rsidRPr="00B6102A" w:rsidRDefault="006B0EEF" w:rsidP="00C97B4F">
            <w:pPr>
              <w:jc w:val="center"/>
              <w:rPr>
                <w:rFonts w:ascii="Times New Roman" w:hAnsi="Times New Roman" w:cs="Times New Roman"/>
                <w:sz w:val="24"/>
                <w:szCs w:val="24"/>
              </w:rPr>
            </w:pPr>
            <w:r w:rsidRPr="00B6102A">
              <w:rPr>
                <w:rFonts w:ascii="Times New Roman" w:hAnsi="Times New Roman" w:cs="Times New Roman"/>
                <w:sz w:val="24"/>
                <w:szCs w:val="24"/>
              </w:rPr>
              <w:t>(максимальная)</w:t>
            </w:r>
          </w:p>
          <w:p w14:paraId="718DAF57" w14:textId="77777777" w:rsidR="006B0EEF" w:rsidRPr="00B6102A" w:rsidRDefault="006B0EEF" w:rsidP="00C97B4F">
            <w:pPr>
              <w:jc w:val="center"/>
              <w:rPr>
                <w:rFonts w:ascii="Times New Roman" w:hAnsi="Times New Roman" w:cs="Times New Roman"/>
                <w:sz w:val="24"/>
                <w:szCs w:val="24"/>
              </w:rPr>
            </w:pPr>
            <w:r w:rsidRPr="00B6102A">
              <w:rPr>
                <w:rFonts w:ascii="Times New Roman" w:hAnsi="Times New Roman" w:cs="Times New Roman"/>
                <w:sz w:val="24"/>
                <w:szCs w:val="24"/>
              </w:rPr>
              <w:t>цена контракта</w:t>
            </w:r>
          </w:p>
        </w:tc>
      </w:tr>
      <w:tr w:rsidR="00143E92" w:rsidRPr="00B6102A" w14:paraId="32132491" w14:textId="77777777" w:rsidTr="002A36E3">
        <w:trPr>
          <w:gridAfter w:val="1"/>
          <w:wAfter w:w="17" w:type="dxa"/>
          <w:trHeight w:val="874"/>
        </w:trPr>
        <w:tc>
          <w:tcPr>
            <w:tcW w:w="709" w:type="dxa"/>
            <w:vAlign w:val="center"/>
          </w:tcPr>
          <w:p w14:paraId="081210BF" w14:textId="0F2B23E2" w:rsidR="006B0EEF" w:rsidRPr="00B6102A" w:rsidRDefault="006B0EEF" w:rsidP="00C97B4F">
            <w:pPr>
              <w:jc w:val="center"/>
              <w:rPr>
                <w:rFonts w:ascii="Times New Roman" w:hAnsi="Times New Roman" w:cs="Times New Roman"/>
                <w:b/>
                <w:bCs/>
                <w:sz w:val="24"/>
                <w:szCs w:val="24"/>
              </w:rPr>
            </w:pPr>
            <w:r w:rsidRPr="00B6102A">
              <w:rPr>
                <w:rFonts w:ascii="Times New Roman" w:hAnsi="Times New Roman" w:cs="Times New Roman"/>
                <w:b/>
                <w:bCs/>
                <w:sz w:val="24"/>
                <w:szCs w:val="24"/>
              </w:rPr>
              <w:t>1.</w:t>
            </w:r>
          </w:p>
        </w:tc>
        <w:tc>
          <w:tcPr>
            <w:tcW w:w="710" w:type="dxa"/>
          </w:tcPr>
          <w:p w14:paraId="3819159A" w14:textId="77777777" w:rsidR="006B0EEF" w:rsidRPr="00B6102A" w:rsidRDefault="006B0EEF" w:rsidP="00C97B4F">
            <w:pPr>
              <w:jc w:val="center"/>
              <w:rPr>
                <w:rFonts w:ascii="Times New Roman" w:hAnsi="Times New Roman" w:cs="Times New Roman"/>
                <w:sz w:val="24"/>
                <w:szCs w:val="24"/>
              </w:rPr>
            </w:pPr>
          </w:p>
        </w:tc>
        <w:tc>
          <w:tcPr>
            <w:tcW w:w="4252" w:type="dxa"/>
            <w:vAlign w:val="center"/>
          </w:tcPr>
          <w:p w14:paraId="355E80D9" w14:textId="124BA345" w:rsidR="006B0EEF" w:rsidRPr="00B6102A" w:rsidRDefault="00D034A5" w:rsidP="00C97B4F">
            <w:pPr>
              <w:jc w:val="center"/>
              <w:rPr>
                <w:rFonts w:ascii="Times New Roman" w:hAnsi="Times New Roman" w:cs="Times New Roman"/>
                <w:b/>
                <w:bCs/>
                <w:sz w:val="24"/>
                <w:szCs w:val="24"/>
              </w:rPr>
            </w:pPr>
            <w:r w:rsidRPr="00B6102A">
              <w:rPr>
                <w:rFonts w:ascii="Times New Roman" w:hAnsi="Times New Roman" w:cs="Times New Roman"/>
                <w:b/>
                <w:bCs/>
                <w:sz w:val="24"/>
                <w:szCs w:val="24"/>
              </w:rPr>
              <w:t>Мыло хозяйственное</w:t>
            </w:r>
          </w:p>
        </w:tc>
        <w:tc>
          <w:tcPr>
            <w:tcW w:w="709" w:type="dxa"/>
          </w:tcPr>
          <w:p w14:paraId="0581DEC0" w14:textId="77777777" w:rsidR="006B0EEF" w:rsidRPr="00B6102A" w:rsidRDefault="006B0EEF" w:rsidP="00C97B4F">
            <w:pPr>
              <w:jc w:val="center"/>
              <w:rPr>
                <w:rFonts w:ascii="Times New Roman" w:hAnsi="Times New Roman" w:cs="Times New Roman"/>
                <w:sz w:val="24"/>
                <w:szCs w:val="24"/>
              </w:rPr>
            </w:pPr>
          </w:p>
        </w:tc>
        <w:tc>
          <w:tcPr>
            <w:tcW w:w="709" w:type="dxa"/>
          </w:tcPr>
          <w:p w14:paraId="624B1E06" w14:textId="77777777" w:rsidR="006B0EEF" w:rsidRPr="00B6102A" w:rsidRDefault="006B0EEF" w:rsidP="00C97B4F">
            <w:pPr>
              <w:jc w:val="center"/>
              <w:rPr>
                <w:rFonts w:ascii="Times New Roman" w:hAnsi="Times New Roman" w:cs="Times New Roman"/>
                <w:sz w:val="24"/>
                <w:szCs w:val="24"/>
              </w:rPr>
            </w:pPr>
          </w:p>
        </w:tc>
        <w:tc>
          <w:tcPr>
            <w:tcW w:w="1559" w:type="dxa"/>
          </w:tcPr>
          <w:p w14:paraId="76CBC7CF" w14:textId="77777777" w:rsidR="006B0EEF" w:rsidRPr="00B6102A" w:rsidRDefault="006B0EEF" w:rsidP="00C97B4F">
            <w:pPr>
              <w:jc w:val="center"/>
              <w:rPr>
                <w:rFonts w:ascii="Times New Roman" w:hAnsi="Times New Roman" w:cs="Times New Roman"/>
                <w:sz w:val="24"/>
                <w:szCs w:val="24"/>
              </w:rPr>
            </w:pPr>
          </w:p>
        </w:tc>
        <w:tc>
          <w:tcPr>
            <w:tcW w:w="1985" w:type="dxa"/>
            <w:tcBorders>
              <w:bottom w:val="single" w:sz="4" w:space="0" w:color="auto"/>
            </w:tcBorders>
          </w:tcPr>
          <w:p w14:paraId="02BD452B" w14:textId="77777777" w:rsidR="006B0EEF" w:rsidRPr="00B6102A" w:rsidRDefault="006B0EEF" w:rsidP="00C97B4F">
            <w:pPr>
              <w:jc w:val="center"/>
              <w:rPr>
                <w:rFonts w:ascii="Times New Roman" w:hAnsi="Times New Roman" w:cs="Times New Roman"/>
                <w:sz w:val="24"/>
                <w:szCs w:val="24"/>
              </w:rPr>
            </w:pPr>
          </w:p>
        </w:tc>
      </w:tr>
      <w:tr w:rsidR="00143E92" w:rsidRPr="00B6102A" w14:paraId="3E47EF3C" w14:textId="77777777" w:rsidTr="00D034A5">
        <w:trPr>
          <w:gridAfter w:val="1"/>
          <w:wAfter w:w="17" w:type="dxa"/>
          <w:trHeight w:val="284"/>
        </w:trPr>
        <w:tc>
          <w:tcPr>
            <w:tcW w:w="709" w:type="dxa"/>
            <w:vAlign w:val="center"/>
          </w:tcPr>
          <w:p w14:paraId="24BEBF11" w14:textId="66AD072B" w:rsidR="002A36E3" w:rsidRPr="00B6102A" w:rsidRDefault="002A36E3" w:rsidP="002A36E3">
            <w:pPr>
              <w:pStyle w:val="a5"/>
              <w:rPr>
                <w:rFonts w:ascii="Times New Roman" w:hAnsi="Times New Roman" w:cs="Times New Roman"/>
                <w:sz w:val="24"/>
                <w:szCs w:val="24"/>
              </w:rPr>
            </w:pPr>
          </w:p>
        </w:tc>
        <w:tc>
          <w:tcPr>
            <w:tcW w:w="710" w:type="dxa"/>
          </w:tcPr>
          <w:p w14:paraId="41BED04A" w14:textId="1372C68A" w:rsidR="002A36E3" w:rsidRPr="00B6102A" w:rsidRDefault="002A36E3" w:rsidP="002A36E3">
            <w:pPr>
              <w:shd w:val="clear" w:color="auto" w:fill="FFFFFF"/>
              <w:rPr>
                <w:rFonts w:ascii="Times New Roman" w:hAnsi="Times New Roman" w:cs="Times New Roman"/>
                <w:sz w:val="24"/>
                <w:szCs w:val="24"/>
              </w:rPr>
            </w:pPr>
            <w:r w:rsidRPr="00B6102A">
              <w:rPr>
                <w:rFonts w:ascii="Times New Roman" w:hAnsi="Times New Roman" w:cs="Times New Roman"/>
                <w:sz w:val="24"/>
                <w:szCs w:val="24"/>
              </w:rPr>
              <w:t>1</w:t>
            </w:r>
          </w:p>
        </w:tc>
        <w:tc>
          <w:tcPr>
            <w:tcW w:w="4252" w:type="dxa"/>
            <w:shd w:val="clear" w:color="auto" w:fill="auto"/>
          </w:tcPr>
          <w:p w14:paraId="440F8557" w14:textId="77777777" w:rsidR="00471FB2" w:rsidRPr="00B6102A" w:rsidRDefault="00471FB2" w:rsidP="00471FB2">
            <w:pPr>
              <w:shd w:val="clear" w:color="auto" w:fill="FFFFFF"/>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 xml:space="preserve">Мыло хозяйственное 200 грамм, 72% </w:t>
            </w:r>
          </w:p>
          <w:p w14:paraId="44B4C6FE" w14:textId="2496B0F6" w:rsidR="002A36E3" w:rsidRPr="00B6102A" w:rsidRDefault="002A36E3" w:rsidP="002A36E3">
            <w:pPr>
              <w:shd w:val="clear" w:color="auto" w:fill="FFFFFF"/>
              <w:rPr>
                <w:rFonts w:ascii="Times New Roman" w:hAnsi="Times New Roman" w:cs="Times New Roman"/>
                <w:sz w:val="24"/>
                <w:szCs w:val="24"/>
              </w:rPr>
            </w:pPr>
          </w:p>
        </w:tc>
        <w:tc>
          <w:tcPr>
            <w:tcW w:w="709" w:type="dxa"/>
            <w:vAlign w:val="center"/>
          </w:tcPr>
          <w:p w14:paraId="6642D39D" w14:textId="2F4BF5B3" w:rsidR="002A36E3" w:rsidRPr="00B6102A" w:rsidRDefault="00D034A5" w:rsidP="002A36E3">
            <w:pPr>
              <w:rPr>
                <w:rFonts w:ascii="Times New Roman" w:hAnsi="Times New Roman" w:cs="Times New Roman"/>
                <w:sz w:val="24"/>
                <w:szCs w:val="24"/>
              </w:rPr>
            </w:pPr>
            <w:r w:rsidRPr="00B6102A">
              <w:rPr>
                <w:rFonts w:ascii="Times New Roman" w:hAnsi="Times New Roman" w:cs="Times New Roman"/>
                <w:sz w:val="24"/>
                <w:szCs w:val="24"/>
              </w:rPr>
              <w:t>шт.</w:t>
            </w:r>
          </w:p>
        </w:tc>
        <w:tc>
          <w:tcPr>
            <w:tcW w:w="709" w:type="dxa"/>
            <w:vAlign w:val="center"/>
          </w:tcPr>
          <w:p w14:paraId="2CBD29F8" w14:textId="38D0949B" w:rsidR="002A36E3" w:rsidRPr="00B6102A" w:rsidRDefault="00D034A5" w:rsidP="002A36E3">
            <w:pPr>
              <w:jc w:val="center"/>
              <w:rPr>
                <w:rFonts w:ascii="Times New Roman" w:hAnsi="Times New Roman" w:cs="Times New Roman"/>
                <w:sz w:val="24"/>
                <w:szCs w:val="24"/>
              </w:rPr>
            </w:pPr>
            <w:r w:rsidRPr="00B6102A">
              <w:rPr>
                <w:rFonts w:ascii="Times New Roman" w:hAnsi="Times New Roman" w:cs="Times New Roman"/>
                <w:sz w:val="24"/>
                <w:szCs w:val="24"/>
              </w:rPr>
              <w:t>33070</w:t>
            </w:r>
          </w:p>
        </w:tc>
        <w:tc>
          <w:tcPr>
            <w:tcW w:w="1559" w:type="dxa"/>
            <w:vAlign w:val="center"/>
          </w:tcPr>
          <w:p w14:paraId="6FFFD333" w14:textId="21F72827" w:rsidR="002A36E3" w:rsidRPr="00B6102A" w:rsidRDefault="00D034A5" w:rsidP="002A36E3">
            <w:pPr>
              <w:jc w:val="center"/>
              <w:rPr>
                <w:rFonts w:ascii="Times New Roman" w:hAnsi="Times New Roman" w:cs="Times New Roman"/>
                <w:sz w:val="24"/>
                <w:szCs w:val="24"/>
              </w:rPr>
            </w:pPr>
            <w:r w:rsidRPr="00B6102A">
              <w:rPr>
                <w:rFonts w:ascii="Times New Roman" w:eastAsia="Times New Roman" w:hAnsi="Times New Roman" w:cs="Times New Roman"/>
                <w:sz w:val="24"/>
                <w:szCs w:val="24"/>
                <w:lang w:eastAsia="ru-RU"/>
              </w:rPr>
              <w:t>5,40</w:t>
            </w:r>
          </w:p>
        </w:tc>
        <w:tc>
          <w:tcPr>
            <w:tcW w:w="1985" w:type="dxa"/>
            <w:vAlign w:val="center"/>
          </w:tcPr>
          <w:p w14:paraId="44565000" w14:textId="1396CA12" w:rsidR="002A36E3" w:rsidRPr="00B6102A" w:rsidRDefault="00D034A5" w:rsidP="00D034A5">
            <w:pPr>
              <w:jc w:val="center"/>
              <w:rPr>
                <w:rFonts w:ascii="Times New Roman" w:hAnsi="Times New Roman" w:cs="Times New Roman"/>
                <w:b/>
              </w:rPr>
            </w:pPr>
            <w:r w:rsidRPr="00B6102A">
              <w:rPr>
                <w:rFonts w:ascii="Times New Roman" w:hAnsi="Times New Roman" w:cs="Times New Roman"/>
                <w:bCs/>
              </w:rPr>
              <w:t>178 578,00</w:t>
            </w:r>
          </w:p>
        </w:tc>
      </w:tr>
      <w:tr w:rsidR="00D034A5" w:rsidRPr="00B6102A" w14:paraId="3E16A64E" w14:textId="77777777" w:rsidTr="00C97B4F">
        <w:tc>
          <w:tcPr>
            <w:tcW w:w="8648" w:type="dxa"/>
            <w:gridSpan w:val="6"/>
          </w:tcPr>
          <w:p w14:paraId="29B09B8C" w14:textId="173B92CF" w:rsidR="00D034A5" w:rsidRPr="00B6102A" w:rsidRDefault="00D034A5" w:rsidP="006B0EEF">
            <w:pPr>
              <w:pStyle w:val="ConsPlusTitle"/>
              <w:rPr>
                <w:rFonts w:ascii="Times New Roman" w:hAnsi="Times New Roman" w:cs="Times New Roman"/>
              </w:rPr>
            </w:pPr>
            <w:r w:rsidRPr="00B6102A">
              <w:rPr>
                <w:rFonts w:ascii="Times New Roman" w:hAnsi="Times New Roman" w:cs="Times New Roman"/>
              </w:rPr>
              <w:t>ИТОГО:</w:t>
            </w:r>
            <w:r w:rsidRPr="00B6102A">
              <w:rPr>
                <w:rFonts w:ascii="Times New Roman" w:hAnsi="Times New Roman" w:cs="Times New Roman"/>
                <w:bCs w:val="0"/>
              </w:rPr>
              <w:t xml:space="preserve"> </w:t>
            </w:r>
          </w:p>
        </w:tc>
        <w:tc>
          <w:tcPr>
            <w:tcW w:w="2002" w:type="dxa"/>
            <w:gridSpan w:val="2"/>
            <w:tcBorders>
              <w:top w:val="single" w:sz="4" w:space="0" w:color="auto"/>
            </w:tcBorders>
          </w:tcPr>
          <w:p w14:paraId="774C1D8D" w14:textId="3E98EB0D" w:rsidR="00D034A5" w:rsidRPr="00B6102A" w:rsidRDefault="00D034A5" w:rsidP="00C97B4F">
            <w:pPr>
              <w:pStyle w:val="ConsPlusTitle"/>
              <w:jc w:val="center"/>
              <w:rPr>
                <w:rFonts w:ascii="Times New Roman" w:hAnsi="Times New Roman" w:cs="Times New Roman"/>
                <w:bCs w:val="0"/>
              </w:rPr>
            </w:pPr>
            <w:r w:rsidRPr="00B6102A">
              <w:rPr>
                <w:rFonts w:ascii="Times New Roman" w:hAnsi="Times New Roman" w:cs="Times New Roman"/>
                <w:bCs w:val="0"/>
              </w:rPr>
              <w:t xml:space="preserve">178 578,00 </w:t>
            </w:r>
          </w:p>
        </w:tc>
      </w:tr>
    </w:tbl>
    <w:p w14:paraId="39A0EFF0" w14:textId="77777777" w:rsidR="0056191E" w:rsidRPr="00B6102A" w:rsidRDefault="0056191E" w:rsidP="006C0F22">
      <w:pPr>
        <w:shd w:val="clear" w:color="auto" w:fill="FFFFFF"/>
        <w:spacing w:after="100" w:afterAutospacing="1" w:line="240" w:lineRule="atLeast"/>
        <w:ind w:firstLine="709"/>
        <w:contextualSpacing/>
        <w:rPr>
          <w:rFonts w:ascii="Times New Roman" w:eastAsia="Times New Roman" w:hAnsi="Times New Roman" w:cs="Times New Roman"/>
          <w:b/>
          <w:bCs/>
          <w:sz w:val="24"/>
          <w:szCs w:val="24"/>
          <w:lang w:eastAsia="ru-RU"/>
        </w:rPr>
      </w:pPr>
    </w:p>
    <w:p w14:paraId="242E274B" w14:textId="77777777" w:rsidR="005B7B95" w:rsidRPr="00B6102A" w:rsidRDefault="005B7B95" w:rsidP="006C0F22">
      <w:pPr>
        <w:shd w:val="clear" w:color="auto" w:fill="FFFFFF"/>
        <w:spacing w:after="100" w:afterAutospacing="1" w:line="240" w:lineRule="atLeast"/>
        <w:ind w:firstLine="709"/>
        <w:contextualSpacing/>
        <w:rPr>
          <w:rFonts w:ascii="Times New Roman" w:eastAsia="Times New Roman" w:hAnsi="Times New Roman" w:cs="Times New Roman"/>
          <w:sz w:val="24"/>
          <w:szCs w:val="24"/>
          <w:lang w:eastAsia="ru-RU"/>
        </w:rPr>
      </w:pPr>
      <w:r w:rsidRPr="00B6102A">
        <w:rPr>
          <w:rFonts w:ascii="Times New Roman" w:eastAsia="Times New Roman" w:hAnsi="Times New Roman" w:cs="Times New Roman"/>
          <w:b/>
          <w:bCs/>
          <w:sz w:val="24"/>
          <w:szCs w:val="24"/>
          <w:lang w:eastAsia="ru-RU"/>
        </w:rPr>
        <w:t>Обоснование начальной (максимальной) цены контракта</w:t>
      </w:r>
      <w:r w:rsidRPr="00B6102A">
        <w:rPr>
          <w:rFonts w:ascii="Times New Roman" w:eastAsia="Times New Roman" w:hAnsi="Times New Roman" w:cs="Times New Roman"/>
          <w:sz w:val="24"/>
          <w:szCs w:val="24"/>
          <w:lang w:eastAsia="ru-RU"/>
        </w:rPr>
        <w:t> </w:t>
      </w:r>
    </w:p>
    <w:p w14:paraId="19A640BD" w14:textId="337121D6" w:rsidR="000A06BC" w:rsidRPr="00B6102A" w:rsidRDefault="00CA0986" w:rsidP="006C0F22">
      <w:pPr>
        <w:shd w:val="clear" w:color="auto" w:fill="FFFFFF"/>
        <w:spacing w:after="100" w:afterAutospacing="1" w:line="240" w:lineRule="atLeast"/>
        <w:ind w:firstLine="709"/>
        <w:contextualSpacing/>
        <w:jc w:val="both"/>
        <w:rPr>
          <w:rFonts w:ascii="Times New Roman" w:eastAsia="Times New Roman" w:hAnsi="Times New Roman" w:cs="Times New Roman"/>
          <w:b/>
          <w:sz w:val="24"/>
          <w:szCs w:val="24"/>
          <w:lang w:eastAsia="ru-RU"/>
        </w:rPr>
      </w:pPr>
      <w:r w:rsidRPr="00B6102A">
        <w:rPr>
          <w:rFonts w:ascii="Times New Roman" w:eastAsia="Times New Roman" w:hAnsi="Times New Roman" w:cs="Times New Roman"/>
          <w:b/>
          <w:sz w:val="24"/>
          <w:szCs w:val="24"/>
          <w:lang w:eastAsia="ru-RU"/>
        </w:rPr>
        <w:t xml:space="preserve">Начальная (максимальная) цена контракта </w:t>
      </w:r>
      <w:r w:rsidR="00D937C8" w:rsidRPr="00B6102A">
        <w:rPr>
          <w:rFonts w:ascii="Times New Roman" w:eastAsia="Times New Roman" w:hAnsi="Times New Roman" w:cs="Times New Roman"/>
          <w:b/>
          <w:sz w:val="24"/>
          <w:szCs w:val="24"/>
          <w:lang w:eastAsia="ru-RU"/>
        </w:rPr>
        <w:t>составляет</w:t>
      </w:r>
      <w:r w:rsidRPr="00B6102A">
        <w:rPr>
          <w:rFonts w:ascii="Times New Roman" w:eastAsia="Times New Roman" w:hAnsi="Times New Roman" w:cs="Times New Roman"/>
          <w:b/>
          <w:sz w:val="24"/>
          <w:szCs w:val="24"/>
          <w:lang w:eastAsia="ru-RU"/>
        </w:rPr>
        <w:t xml:space="preserve"> </w:t>
      </w:r>
      <w:r w:rsidR="00D034A5" w:rsidRPr="00B6102A">
        <w:rPr>
          <w:rFonts w:ascii="Times New Roman" w:hAnsi="Times New Roman" w:cs="Times New Roman"/>
          <w:b/>
        </w:rPr>
        <w:t>178 578,00</w:t>
      </w:r>
      <w:r w:rsidR="00425467" w:rsidRPr="00B6102A">
        <w:rPr>
          <w:rFonts w:ascii="Times New Roman" w:eastAsia="Times New Roman" w:hAnsi="Times New Roman" w:cs="Times New Roman"/>
          <w:b/>
          <w:bCs/>
          <w:sz w:val="24"/>
          <w:szCs w:val="24"/>
          <w:lang w:eastAsia="ru-RU"/>
        </w:rPr>
        <w:t xml:space="preserve"> </w:t>
      </w:r>
      <w:r w:rsidR="0056193A" w:rsidRPr="00B6102A">
        <w:rPr>
          <w:rFonts w:ascii="Times New Roman" w:eastAsia="Times New Roman" w:hAnsi="Times New Roman" w:cs="Times New Roman"/>
          <w:b/>
          <w:sz w:val="24"/>
          <w:szCs w:val="24"/>
          <w:lang w:eastAsia="ru-RU"/>
        </w:rPr>
        <w:t>(</w:t>
      </w:r>
      <w:r w:rsidR="00D034A5" w:rsidRPr="00B6102A">
        <w:rPr>
          <w:rFonts w:ascii="Times New Roman" w:eastAsia="Times New Roman" w:hAnsi="Times New Roman" w:cs="Times New Roman"/>
          <w:b/>
          <w:sz w:val="24"/>
          <w:szCs w:val="24"/>
          <w:lang w:eastAsia="ru-RU"/>
        </w:rPr>
        <w:t>сто семьдесят восемь пятьсот семьдесят восемь</w:t>
      </w:r>
      <w:r w:rsidR="00E8183B" w:rsidRPr="00B6102A">
        <w:rPr>
          <w:rFonts w:ascii="Times New Roman" w:eastAsia="Times New Roman" w:hAnsi="Times New Roman" w:cs="Times New Roman"/>
          <w:b/>
          <w:sz w:val="24"/>
          <w:szCs w:val="24"/>
          <w:lang w:eastAsia="ru-RU"/>
        </w:rPr>
        <w:t>)</w:t>
      </w:r>
      <w:r w:rsidR="0024566E" w:rsidRPr="00B6102A">
        <w:rPr>
          <w:rFonts w:ascii="Times New Roman" w:eastAsia="Times New Roman" w:hAnsi="Times New Roman" w:cs="Times New Roman"/>
          <w:b/>
          <w:sz w:val="24"/>
          <w:szCs w:val="24"/>
          <w:lang w:eastAsia="ru-RU"/>
        </w:rPr>
        <w:t xml:space="preserve"> </w:t>
      </w:r>
      <w:r w:rsidR="00191703" w:rsidRPr="00B6102A">
        <w:rPr>
          <w:rFonts w:ascii="Times New Roman" w:eastAsia="Times New Roman" w:hAnsi="Times New Roman" w:cs="Times New Roman"/>
          <w:b/>
          <w:sz w:val="24"/>
          <w:szCs w:val="24"/>
          <w:lang w:eastAsia="ru-RU"/>
        </w:rPr>
        <w:t xml:space="preserve">руб. </w:t>
      </w:r>
      <w:r w:rsidR="0024566E" w:rsidRPr="00B6102A">
        <w:rPr>
          <w:rFonts w:ascii="Times New Roman" w:eastAsia="Times New Roman" w:hAnsi="Times New Roman" w:cs="Times New Roman"/>
          <w:b/>
          <w:sz w:val="24"/>
          <w:szCs w:val="24"/>
          <w:lang w:eastAsia="ru-RU"/>
        </w:rPr>
        <w:t>ПМР.</w:t>
      </w:r>
    </w:p>
    <w:p w14:paraId="1A0E59FF" w14:textId="77777777" w:rsidR="00C113A4" w:rsidRPr="00B6102A" w:rsidRDefault="00C113A4"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 xml:space="preserve">Начальная (максимальная) цена контракта сформирована посредством метода сопоставимых рыночных цен (анализ рынка) в соответствии с требованиями пункта 4 </w:t>
      </w:r>
      <w:r w:rsidRPr="00B6102A">
        <w:rPr>
          <w:rFonts w:ascii="Times New Roman" w:eastAsia="Times New Roman" w:hAnsi="Times New Roman" w:cs="Times New Roman"/>
          <w:sz w:val="24"/>
          <w:szCs w:val="24"/>
          <w:lang w:eastAsia="ru-RU"/>
        </w:rPr>
        <w:lastRenderedPageBreak/>
        <w:t>статьи 16 Закона Приднестровской Молдавской Республики от 26 ноября 2018 года № 318-З-VI «О закупках в Приднестровской Молдавской Республики»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339F3C1E" w14:textId="77777777" w:rsidR="00C113A4" w:rsidRPr="00B6102A" w:rsidRDefault="005B7B95"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b/>
          <w:sz w:val="24"/>
          <w:szCs w:val="24"/>
          <w:lang w:eastAsia="ru-RU"/>
        </w:rPr>
        <w:t>Используемый метод определения начальной (максимальной) цены контракта с обоснованием:</w:t>
      </w:r>
      <w:r w:rsidRPr="00B6102A">
        <w:rPr>
          <w:rFonts w:ascii="Times New Roman" w:eastAsia="Times New Roman" w:hAnsi="Times New Roman" w:cs="Times New Roman"/>
          <w:sz w:val="24"/>
          <w:szCs w:val="24"/>
          <w:lang w:eastAsia="ru-RU"/>
        </w:rPr>
        <w:t xml:space="preserve"> Метод сопоставимых рыночных цен</w:t>
      </w:r>
      <w:r w:rsidR="00C113A4" w:rsidRPr="00B6102A">
        <w:rPr>
          <w:rFonts w:ascii="Times New Roman" w:eastAsia="Times New Roman" w:hAnsi="Times New Roman" w:cs="Times New Roman"/>
          <w:sz w:val="24"/>
          <w:szCs w:val="24"/>
          <w:lang w:eastAsia="ru-RU"/>
        </w:rPr>
        <w:t>.</w:t>
      </w:r>
    </w:p>
    <w:p w14:paraId="5A4AC34C" w14:textId="18C9FF9A" w:rsidR="000A0D7D" w:rsidRPr="00B6102A" w:rsidRDefault="000A0D7D"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b/>
          <w:sz w:val="24"/>
          <w:szCs w:val="24"/>
          <w:lang w:eastAsia="ru-RU"/>
        </w:rPr>
        <w:t>Обоснование закупок товаров</w:t>
      </w:r>
      <w:r w:rsidRPr="00B6102A">
        <w:rPr>
          <w:rFonts w:ascii="Times New Roman" w:eastAsia="Times New Roman" w:hAnsi="Times New Roman" w:cs="Times New Roman"/>
          <w:sz w:val="24"/>
          <w:szCs w:val="24"/>
          <w:lang w:eastAsia="ru-RU"/>
        </w:rPr>
        <w:t xml:space="preserve"> для нужд ГУП «Водоснабжение и водоотведение» согласно Постановлению Правительства Приднестровской Молдавской Республики от </w:t>
      </w:r>
      <w:r w:rsidR="00E8183B" w:rsidRPr="00B6102A">
        <w:rPr>
          <w:rFonts w:ascii="Times New Roman" w:eastAsia="Times New Roman" w:hAnsi="Times New Roman" w:cs="Times New Roman"/>
          <w:sz w:val="24"/>
          <w:szCs w:val="24"/>
          <w:lang w:eastAsia="ru-RU"/>
        </w:rPr>
        <w:t>2</w:t>
      </w:r>
      <w:r w:rsidRPr="00B6102A">
        <w:rPr>
          <w:rFonts w:ascii="Times New Roman" w:eastAsia="Times New Roman" w:hAnsi="Times New Roman" w:cs="Times New Roman"/>
          <w:sz w:val="24"/>
          <w:szCs w:val="24"/>
          <w:lang w:eastAsia="ru-RU"/>
        </w:rPr>
        <w:t>6.01.2021 г. № 23 представлено в Приложении № 1 к настоящей Закупочной документации.</w:t>
      </w:r>
    </w:p>
    <w:p w14:paraId="7D3DAEB8" w14:textId="1B93E3D3" w:rsidR="0088169E" w:rsidRPr="00B6102A" w:rsidRDefault="0088169E"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на приобретение </w:t>
      </w:r>
      <w:r w:rsidR="00D034A5" w:rsidRPr="00B6102A">
        <w:rPr>
          <w:rFonts w:ascii="Times New Roman" w:eastAsia="Times New Roman" w:hAnsi="Times New Roman" w:cs="Times New Roman"/>
          <w:sz w:val="24"/>
          <w:szCs w:val="24"/>
          <w:lang w:eastAsia="ru-RU"/>
        </w:rPr>
        <w:t>мыла хозяйственного</w:t>
      </w:r>
      <w:r w:rsidR="00133377" w:rsidRPr="00B6102A">
        <w:rPr>
          <w:rFonts w:ascii="Times New Roman" w:eastAsia="Times New Roman" w:hAnsi="Times New Roman" w:cs="Times New Roman"/>
          <w:sz w:val="24"/>
          <w:szCs w:val="24"/>
          <w:lang w:eastAsia="ru-RU"/>
        </w:rPr>
        <w:t xml:space="preserve"> </w:t>
      </w:r>
      <w:r w:rsidRPr="00B6102A">
        <w:rPr>
          <w:rFonts w:ascii="Times New Roman" w:eastAsia="Times New Roman" w:hAnsi="Times New Roman" w:cs="Times New Roman"/>
          <w:bCs/>
          <w:sz w:val="24"/>
          <w:szCs w:val="24"/>
          <w:lang w:eastAsia="ru-RU" w:bidi="ru-RU"/>
        </w:rPr>
        <w:t>было</w:t>
      </w:r>
      <w:r w:rsidRPr="00B6102A">
        <w:rPr>
          <w:rFonts w:ascii="Times New Roman" w:eastAsia="Times New Roman" w:hAnsi="Times New Roman" w:cs="Times New Roman"/>
          <w:sz w:val="24"/>
          <w:szCs w:val="24"/>
          <w:lang w:eastAsia="ru-RU"/>
        </w:rPr>
        <w:t xml:space="preserve"> получено </w:t>
      </w:r>
      <w:r w:rsidR="002A36E3" w:rsidRPr="00B6102A">
        <w:rPr>
          <w:rFonts w:ascii="Times New Roman" w:eastAsia="Times New Roman" w:hAnsi="Times New Roman" w:cs="Times New Roman"/>
          <w:sz w:val="24"/>
          <w:szCs w:val="24"/>
          <w:lang w:eastAsia="ru-RU"/>
        </w:rPr>
        <w:t>2</w:t>
      </w:r>
      <w:r w:rsidRPr="00B6102A">
        <w:rPr>
          <w:rFonts w:ascii="Times New Roman" w:eastAsia="Times New Roman" w:hAnsi="Times New Roman" w:cs="Times New Roman"/>
          <w:sz w:val="24"/>
          <w:szCs w:val="24"/>
          <w:lang w:eastAsia="ru-RU"/>
        </w:rPr>
        <w:t xml:space="preserve"> (</w:t>
      </w:r>
      <w:r w:rsidR="002A36E3" w:rsidRPr="00B6102A">
        <w:rPr>
          <w:rFonts w:ascii="Times New Roman" w:eastAsia="Times New Roman" w:hAnsi="Times New Roman" w:cs="Times New Roman"/>
          <w:sz w:val="24"/>
          <w:szCs w:val="24"/>
          <w:lang w:eastAsia="ru-RU"/>
        </w:rPr>
        <w:t>два</w:t>
      </w:r>
      <w:r w:rsidRPr="00B6102A">
        <w:rPr>
          <w:rFonts w:ascii="Times New Roman" w:eastAsia="Times New Roman" w:hAnsi="Times New Roman" w:cs="Times New Roman"/>
          <w:sz w:val="24"/>
          <w:szCs w:val="24"/>
          <w:lang w:eastAsia="ru-RU"/>
        </w:rPr>
        <w:t>) коммерческих предложения:</w:t>
      </w:r>
    </w:p>
    <w:tbl>
      <w:tblPr>
        <w:tblStyle w:val="a4"/>
        <w:tblpPr w:leftFromText="180" w:rightFromText="180" w:vertAnchor="text" w:horzAnchor="margin" w:tblpXSpec="center" w:tblpY="317"/>
        <w:tblW w:w="10065" w:type="dxa"/>
        <w:tblLayout w:type="fixed"/>
        <w:tblLook w:val="04A0" w:firstRow="1" w:lastRow="0" w:firstColumn="1" w:lastColumn="0" w:noHBand="0" w:noVBand="1"/>
      </w:tblPr>
      <w:tblGrid>
        <w:gridCol w:w="562"/>
        <w:gridCol w:w="3550"/>
        <w:gridCol w:w="850"/>
        <w:gridCol w:w="1276"/>
        <w:gridCol w:w="1128"/>
        <w:gridCol w:w="993"/>
        <w:gridCol w:w="1706"/>
      </w:tblGrid>
      <w:tr w:rsidR="00143E92" w:rsidRPr="00B6102A" w14:paraId="05420DFC" w14:textId="77777777" w:rsidTr="00C97B4F">
        <w:tc>
          <w:tcPr>
            <w:tcW w:w="562" w:type="dxa"/>
          </w:tcPr>
          <w:p w14:paraId="2CDD2279" w14:textId="77777777" w:rsidR="002A36E3" w:rsidRPr="00B6102A" w:rsidRDefault="002A36E3" w:rsidP="00C97B4F">
            <w:pPr>
              <w:spacing w:after="75" w:line="360" w:lineRule="atLeast"/>
              <w:jc w:val="both"/>
              <w:rPr>
                <w:rFonts w:ascii="Times New Roman" w:eastAsia="Times New Roman" w:hAnsi="Times New Roman" w:cs="Times New Roman"/>
                <w:lang w:eastAsia="ru-RU"/>
              </w:rPr>
            </w:pPr>
            <w:r w:rsidRPr="00B6102A">
              <w:rPr>
                <w:rFonts w:ascii="Times New Roman" w:eastAsia="Times New Roman" w:hAnsi="Times New Roman" w:cs="Times New Roman"/>
                <w:lang w:eastAsia="ru-RU"/>
              </w:rPr>
              <w:t>№ п/п</w:t>
            </w:r>
          </w:p>
        </w:tc>
        <w:tc>
          <w:tcPr>
            <w:tcW w:w="3550" w:type="dxa"/>
          </w:tcPr>
          <w:p w14:paraId="3A803B46" w14:textId="77777777" w:rsidR="002A36E3" w:rsidRPr="00B6102A" w:rsidRDefault="002A36E3" w:rsidP="00C97B4F">
            <w:pPr>
              <w:spacing w:after="75" w:line="360" w:lineRule="atLeast"/>
              <w:jc w:val="center"/>
              <w:rPr>
                <w:rFonts w:ascii="Times New Roman" w:eastAsia="Times New Roman" w:hAnsi="Times New Roman" w:cs="Times New Roman"/>
                <w:lang w:eastAsia="ru-RU"/>
              </w:rPr>
            </w:pPr>
            <w:r w:rsidRPr="00B6102A">
              <w:rPr>
                <w:rFonts w:ascii="Times New Roman" w:eastAsia="Times New Roman" w:hAnsi="Times New Roman" w:cs="Times New Roman"/>
                <w:lang w:eastAsia="ru-RU"/>
              </w:rPr>
              <w:t>Наименование товара</w:t>
            </w:r>
          </w:p>
        </w:tc>
        <w:tc>
          <w:tcPr>
            <w:tcW w:w="850" w:type="dxa"/>
          </w:tcPr>
          <w:p w14:paraId="646EB290" w14:textId="77777777" w:rsidR="002A36E3" w:rsidRPr="00B6102A" w:rsidRDefault="002A36E3" w:rsidP="00C97B4F">
            <w:pPr>
              <w:spacing w:after="75" w:line="360" w:lineRule="atLeast"/>
              <w:jc w:val="center"/>
              <w:rPr>
                <w:rFonts w:ascii="Times New Roman" w:eastAsia="Times New Roman" w:hAnsi="Times New Roman" w:cs="Times New Roman"/>
                <w:lang w:eastAsia="ru-RU"/>
              </w:rPr>
            </w:pPr>
            <w:r w:rsidRPr="00B6102A">
              <w:rPr>
                <w:rFonts w:ascii="Times New Roman" w:eastAsia="Times New Roman" w:hAnsi="Times New Roman" w:cs="Times New Roman"/>
                <w:lang w:eastAsia="ru-RU"/>
              </w:rPr>
              <w:t>Ед. измерения</w:t>
            </w:r>
          </w:p>
        </w:tc>
        <w:tc>
          <w:tcPr>
            <w:tcW w:w="1276" w:type="dxa"/>
          </w:tcPr>
          <w:p w14:paraId="05C518C1" w14:textId="77777777" w:rsidR="002A36E3" w:rsidRPr="00B6102A" w:rsidRDefault="002A36E3" w:rsidP="00C97B4F">
            <w:pPr>
              <w:jc w:val="center"/>
              <w:rPr>
                <w:rFonts w:ascii="Times New Roman" w:eastAsia="Times New Roman" w:hAnsi="Times New Roman" w:cs="Times New Roman"/>
                <w:lang w:eastAsia="ru-RU"/>
              </w:rPr>
            </w:pPr>
            <w:proofErr w:type="spellStart"/>
            <w:r w:rsidRPr="00B6102A">
              <w:rPr>
                <w:rFonts w:ascii="Times New Roman" w:eastAsia="Times New Roman" w:hAnsi="Times New Roman" w:cs="Times New Roman"/>
                <w:lang w:eastAsia="ru-RU"/>
              </w:rPr>
              <w:t>Коммерч</w:t>
            </w:r>
            <w:proofErr w:type="spellEnd"/>
            <w:r w:rsidRPr="00B6102A">
              <w:rPr>
                <w:rFonts w:ascii="Times New Roman" w:eastAsia="Times New Roman" w:hAnsi="Times New Roman" w:cs="Times New Roman"/>
                <w:lang w:eastAsia="ru-RU"/>
              </w:rPr>
              <w:t xml:space="preserve">. </w:t>
            </w:r>
            <w:proofErr w:type="spellStart"/>
            <w:r w:rsidRPr="00B6102A">
              <w:rPr>
                <w:rFonts w:ascii="Times New Roman" w:eastAsia="Times New Roman" w:hAnsi="Times New Roman" w:cs="Times New Roman"/>
                <w:lang w:eastAsia="ru-RU"/>
              </w:rPr>
              <w:t>предлож</w:t>
            </w:r>
            <w:proofErr w:type="spellEnd"/>
            <w:r w:rsidRPr="00B6102A">
              <w:rPr>
                <w:rFonts w:ascii="Times New Roman" w:eastAsia="Times New Roman" w:hAnsi="Times New Roman" w:cs="Times New Roman"/>
                <w:lang w:eastAsia="ru-RU"/>
              </w:rPr>
              <w:t xml:space="preserve">. </w:t>
            </w:r>
          </w:p>
          <w:p w14:paraId="755360CD" w14:textId="77777777" w:rsidR="002A36E3" w:rsidRPr="00B6102A" w:rsidRDefault="002A36E3" w:rsidP="00C97B4F">
            <w:pPr>
              <w:jc w:val="center"/>
              <w:rPr>
                <w:rFonts w:ascii="Times New Roman" w:eastAsia="Times New Roman" w:hAnsi="Times New Roman" w:cs="Times New Roman"/>
                <w:lang w:eastAsia="ru-RU"/>
              </w:rPr>
            </w:pPr>
          </w:p>
          <w:p w14:paraId="1AB59D9F" w14:textId="77777777" w:rsidR="002A36E3" w:rsidRPr="00B6102A" w:rsidRDefault="002A36E3" w:rsidP="00C97B4F">
            <w:pPr>
              <w:jc w:val="center"/>
              <w:rPr>
                <w:rFonts w:ascii="Times New Roman" w:eastAsia="Times New Roman" w:hAnsi="Times New Roman" w:cs="Times New Roman"/>
                <w:lang w:eastAsia="ru-RU"/>
              </w:rPr>
            </w:pPr>
            <w:r w:rsidRPr="00B6102A">
              <w:rPr>
                <w:rFonts w:ascii="Times New Roman" w:eastAsia="Times New Roman" w:hAnsi="Times New Roman" w:cs="Times New Roman"/>
                <w:lang w:eastAsia="ru-RU"/>
              </w:rPr>
              <w:t>№ 1</w:t>
            </w:r>
          </w:p>
        </w:tc>
        <w:tc>
          <w:tcPr>
            <w:tcW w:w="1128" w:type="dxa"/>
          </w:tcPr>
          <w:p w14:paraId="446CAE0F" w14:textId="77777777" w:rsidR="002A36E3" w:rsidRPr="00B6102A" w:rsidRDefault="002A36E3" w:rsidP="00C97B4F">
            <w:pPr>
              <w:jc w:val="center"/>
              <w:rPr>
                <w:rFonts w:ascii="Times New Roman" w:eastAsia="Times New Roman" w:hAnsi="Times New Roman" w:cs="Times New Roman"/>
                <w:lang w:eastAsia="ru-RU"/>
              </w:rPr>
            </w:pPr>
            <w:proofErr w:type="spellStart"/>
            <w:r w:rsidRPr="00B6102A">
              <w:rPr>
                <w:rFonts w:ascii="Times New Roman" w:eastAsia="Times New Roman" w:hAnsi="Times New Roman" w:cs="Times New Roman"/>
                <w:lang w:eastAsia="ru-RU"/>
              </w:rPr>
              <w:t>Коммерч</w:t>
            </w:r>
            <w:proofErr w:type="spellEnd"/>
            <w:r w:rsidRPr="00B6102A">
              <w:rPr>
                <w:rFonts w:ascii="Times New Roman" w:eastAsia="Times New Roman" w:hAnsi="Times New Roman" w:cs="Times New Roman"/>
                <w:lang w:eastAsia="ru-RU"/>
              </w:rPr>
              <w:t xml:space="preserve">. </w:t>
            </w:r>
            <w:proofErr w:type="spellStart"/>
            <w:r w:rsidRPr="00B6102A">
              <w:rPr>
                <w:rFonts w:ascii="Times New Roman" w:eastAsia="Times New Roman" w:hAnsi="Times New Roman" w:cs="Times New Roman"/>
                <w:lang w:eastAsia="ru-RU"/>
              </w:rPr>
              <w:t>предлож</w:t>
            </w:r>
            <w:proofErr w:type="spellEnd"/>
            <w:r w:rsidRPr="00B6102A">
              <w:rPr>
                <w:rFonts w:ascii="Times New Roman" w:eastAsia="Times New Roman" w:hAnsi="Times New Roman" w:cs="Times New Roman"/>
                <w:lang w:eastAsia="ru-RU"/>
              </w:rPr>
              <w:t xml:space="preserve">. </w:t>
            </w:r>
          </w:p>
          <w:p w14:paraId="185E525D" w14:textId="77777777" w:rsidR="002A36E3" w:rsidRPr="00B6102A" w:rsidRDefault="002A36E3" w:rsidP="00C97B4F">
            <w:pPr>
              <w:jc w:val="center"/>
              <w:rPr>
                <w:rFonts w:ascii="Times New Roman" w:eastAsia="Times New Roman" w:hAnsi="Times New Roman" w:cs="Times New Roman"/>
                <w:lang w:eastAsia="ru-RU"/>
              </w:rPr>
            </w:pPr>
          </w:p>
          <w:p w14:paraId="758A7640" w14:textId="77777777" w:rsidR="002A36E3" w:rsidRPr="00B6102A" w:rsidRDefault="002A36E3" w:rsidP="00C97B4F">
            <w:pPr>
              <w:jc w:val="center"/>
            </w:pPr>
            <w:r w:rsidRPr="00B6102A">
              <w:rPr>
                <w:rFonts w:ascii="Times New Roman" w:eastAsia="Times New Roman" w:hAnsi="Times New Roman" w:cs="Times New Roman"/>
                <w:lang w:eastAsia="ru-RU"/>
              </w:rPr>
              <w:t>№ 2</w:t>
            </w:r>
          </w:p>
        </w:tc>
        <w:tc>
          <w:tcPr>
            <w:tcW w:w="993" w:type="dxa"/>
          </w:tcPr>
          <w:p w14:paraId="5BE7657E" w14:textId="77777777" w:rsidR="002A36E3" w:rsidRPr="00B6102A" w:rsidRDefault="002A36E3" w:rsidP="00C97B4F">
            <w:pPr>
              <w:spacing w:after="75" w:line="360" w:lineRule="atLeast"/>
              <w:jc w:val="center"/>
              <w:rPr>
                <w:rFonts w:ascii="Times New Roman" w:eastAsia="Times New Roman" w:hAnsi="Times New Roman" w:cs="Times New Roman"/>
                <w:lang w:eastAsia="ru-RU"/>
              </w:rPr>
            </w:pPr>
            <w:r w:rsidRPr="00B6102A">
              <w:rPr>
                <w:rFonts w:ascii="Times New Roman" w:eastAsia="Times New Roman" w:hAnsi="Times New Roman" w:cs="Times New Roman"/>
                <w:lang w:eastAsia="ru-RU"/>
              </w:rPr>
              <w:t>Кол-во</w:t>
            </w:r>
          </w:p>
        </w:tc>
        <w:tc>
          <w:tcPr>
            <w:tcW w:w="1706" w:type="dxa"/>
          </w:tcPr>
          <w:p w14:paraId="572D7082" w14:textId="77777777" w:rsidR="002A36E3" w:rsidRPr="00B6102A" w:rsidRDefault="002A36E3" w:rsidP="00C97B4F">
            <w:pPr>
              <w:spacing w:after="75" w:line="360" w:lineRule="atLeast"/>
              <w:jc w:val="center"/>
              <w:rPr>
                <w:rFonts w:ascii="Times New Roman" w:eastAsia="Times New Roman" w:hAnsi="Times New Roman" w:cs="Times New Roman"/>
                <w:lang w:eastAsia="ru-RU"/>
              </w:rPr>
            </w:pPr>
            <w:r w:rsidRPr="00B6102A">
              <w:rPr>
                <w:rFonts w:ascii="Times New Roman" w:eastAsia="Times New Roman" w:hAnsi="Times New Roman" w:cs="Times New Roman"/>
                <w:lang w:eastAsia="ru-RU"/>
              </w:rPr>
              <w:t>Начальная максимальная цена контракта</w:t>
            </w:r>
          </w:p>
        </w:tc>
      </w:tr>
      <w:tr w:rsidR="00D034A5" w:rsidRPr="00B6102A" w14:paraId="15EE1E0F" w14:textId="77777777" w:rsidTr="00C97B4F">
        <w:tc>
          <w:tcPr>
            <w:tcW w:w="562" w:type="dxa"/>
            <w:vAlign w:val="center"/>
          </w:tcPr>
          <w:p w14:paraId="521F3F75" w14:textId="77777777" w:rsidR="00D034A5" w:rsidRPr="00B6102A" w:rsidRDefault="00D034A5" w:rsidP="00D034A5">
            <w:pPr>
              <w:spacing w:after="75" w:line="360" w:lineRule="atLeast"/>
              <w:jc w:val="center"/>
              <w:rPr>
                <w:rFonts w:ascii="Times New Roman" w:eastAsia="Times New Roman" w:hAnsi="Times New Roman" w:cs="Times New Roman"/>
                <w:sz w:val="24"/>
                <w:lang w:eastAsia="ru-RU"/>
              </w:rPr>
            </w:pPr>
            <w:r w:rsidRPr="00B6102A">
              <w:rPr>
                <w:rFonts w:ascii="Times New Roman" w:hAnsi="Times New Roman" w:cs="Times New Roman"/>
                <w:sz w:val="24"/>
                <w:szCs w:val="24"/>
              </w:rPr>
              <w:t>1</w:t>
            </w:r>
          </w:p>
        </w:tc>
        <w:tc>
          <w:tcPr>
            <w:tcW w:w="3550" w:type="dxa"/>
            <w:shd w:val="clear" w:color="auto" w:fill="auto"/>
          </w:tcPr>
          <w:p w14:paraId="13D24D37" w14:textId="6FA6C571" w:rsidR="00D034A5" w:rsidRPr="00B6102A" w:rsidRDefault="00471FB2" w:rsidP="00471FB2">
            <w:pPr>
              <w:jc w:val="center"/>
              <w:rPr>
                <w:rFonts w:ascii="Times New Roman" w:eastAsia="Times New Roman" w:hAnsi="Times New Roman" w:cs="Times New Roman"/>
                <w:sz w:val="24"/>
                <w:szCs w:val="24"/>
                <w:lang w:val="en-US" w:eastAsia="ru-RU"/>
              </w:rPr>
            </w:pPr>
            <w:r w:rsidRPr="00B6102A">
              <w:rPr>
                <w:rFonts w:ascii="Times New Roman" w:eastAsia="Times New Roman" w:hAnsi="Times New Roman" w:cs="Times New Roman"/>
                <w:sz w:val="24"/>
                <w:szCs w:val="24"/>
                <w:lang w:eastAsia="ru-RU"/>
              </w:rPr>
              <w:t xml:space="preserve">Мыло хозяйственное 200 грамм, 72% </w:t>
            </w:r>
          </w:p>
        </w:tc>
        <w:tc>
          <w:tcPr>
            <w:tcW w:w="850" w:type="dxa"/>
            <w:vAlign w:val="center"/>
          </w:tcPr>
          <w:p w14:paraId="05E8E511" w14:textId="2143CD7F" w:rsidR="00D034A5" w:rsidRPr="00B6102A" w:rsidRDefault="00D034A5" w:rsidP="00D034A5">
            <w:pPr>
              <w:pStyle w:val="ConsPlusTitle"/>
              <w:jc w:val="center"/>
              <w:rPr>
                <w:rFonts w:ascii="Times New Roman" w:hAnsi="Times New Roman" w:cs="Times New Roman"/>
                <w:b w:val="0"/>
                <w:szCs w:val="22"/>
              </w:rPr>
            </w:pPr>
            <w:r w:rsidRPr="00B6102A">
              <w:rPr>
                <w:rFonts w:ascii="Times New Roman" w:hAnsi="Times New Roman" w:cs="Times New Roman"/>
              </w:rPr>
              <w:t>шт.</w:t>
            </w:r>
          </w:p>
        </w:tc>
        <w:tc>
          <w:tcPr>
            <w:tcW w:w="1276" w:type="dxa"/>
            <w:vAlign w:val="center"/>
          </w:tcPr>
          <w:p w14:paraId="52A8657D" w14:textId="1E3DCEDD" w:rsidR="00D034A5" w:rsidRPr="00B6102A" w:rsidRDefault="00D034A5" w:rsidP="00D034A5">
            <w:pPr>
              <w:spacing w:after="75" w:line="360" w:lineRule="atLeast"/>
              <w:jc w:val="center"/>
              <w:rPr>
                <w:rFonts w:ascii="Times New Roman" w:eastAsia="Times New Roman" w:hAnsi="Times New Roman" w:cs="Times New Roman"/>
                <w:sz w:val="24"/>
                <w:lang w:eastAsia="ru-RU"/>
              </w:rPr>
            </w:pPr>
            <w:r w:rsidRPr="00B6102A">
              <w:rPr>
                <w:rFonts w:ascii="Times New Roman" w:eastAsia="Times New Roman" w:hAnsi="Times New Roman" w:cs="Times New Roman"/>
                <w:sz w:val="24"/>
                <w:szCs w:val="24"/>
                <w:lang w:eastAsia="ru-RU"/>
              </w:rPr>
              <w:t>5,40</w:t>
            </w:r>
          </w:p>
        </w:tc>
        <w:tc>
          <w:tcPr>
            <w:tcW w:w="1128" w:type="dxa"/>
            <w:vAlign w:val="center"/>
          </w:tcPr>
          <w:p w14:paraId="214A3B9D" w14:textId="14482512" w:rsidR="00D034A5" w:rsidRPr="00B6102A" w:rsidRDefault="00D034A5" w:rsidP="00D034A5">
            <w:pPr>
              <w:spacing w:after="75" w:line="360" w:lineRule="atLeast"/>
              <w:jc w:val="center"/>
              <w:rPr>
                <w:rFonts w:ascii="Times New Roman" w:eastAsia="Times New Roman" w:hAnsi="Times New Roman" w:cs="Times New Roman"/>
                <w:sz w:val="24"/>
                <w:lang w:eastAsia="ru-RU"/>
              </w:rPr>
            </w:pPr>
            <w:r w:rsidRPr="00B6102A">
              <w:rPr>
                <w:rFonts w:ascii="Times New Roman" w:eastAsia="Times New Roman" w:hAnsi="Times New Roman" w:cs="Times New Roman"/>
                <w:sz w:val="24"/>
                <w:szCs w:val="24"/>
                <w:lang w:eastAsia="ru-RU"/>
              </w:rPr>
              <w:t>7,47</w:t>
            </w:r>
          </w:p>
        </w:tc>
        <w:tc>
          <w:tcPr>
            <w:tcW w:w="993" w:type="dxa"/>
            <w:vAlign w:val="center"/>
          </w:tcPr>
          <w:p w14:paraId="37DDA949" w14:textId="13DB358E" w:rsidR="00D034A5" w:rsidRPr="00B6102A" w:rsidRDefault="00D034A5" w:rsidP="00D034A5">
            <w:pPr>
              <w:spacing w:after="75" w:line="360" w:lineRule="atLeast"/>
              <w:jc w:val="center"/>
              <w:rPr>
                <w:rFonts w:ascii="Times New Roman" w:eastAsia="Times New Roman" w:hAnsi="Times New Roman" w:cs="Times New Roman"/>
                <w:sz w:val="24"/>
                <w:lang w:eastAsia="ru-RU"/>
              </w:rPr>
            </w:pPr>
            <w:r w:rsidRPr="00B6102A">
              <w:rPr>
                <w:rFonts w:ascii="Times New Roman" w:hAnsi="Times New Roman" w:cs="Times New Roman"/>
                <w:sz w:val="24"/>
                <w:szCs w:val="24"/>
              </w:rPr>
              <w:t>33070</w:t>
            </w:r>
          </w:p>
        </w:tc>
        <w:tc>
          <w:tcPr>
            <w:tcW w:w="1706" w:type="dxa"/>
          </w:tcPr>
          <w:p w14:paraId="4DB438A6" w14:textId="1F521E0A" w:rsidR="00D034A5" w:rsidRPr="00B6102A" w:rsidRDefault="00D034A5" w:rsidP="00D034A5">
            <w:pPr>
              <w:spacing w:after="75" w:line="360" w:lineRule="atLeast"/>
              <w:jc w:val="center"/>
              <w:rPr>
                <w:rFonts w:ascii="Times New Roman" w:eastAsia="Times New Roman" w:hAnsi="Times New Roman" w:cs="Times New Roman"/>
                <w:sz w:val="24"/>
                <w:lang w:eastAsia="ru-RU"/>
              </w:rPr>
            </w:pPr>
            <w:r w:rsidRPr="00B6102A">
              <w:rPr>
                <w:rFonts w:ascii="Times New Roman" w:hAnsi="Times New Roman" w:cs="Times New Roman"/>
                <w:bCs/>
              </w:rPr>
              <w:t>178 578,00</w:t>
            </w:r>
          </w:p>
        </w:tc>
      </w:tr>
    </w:tbl>
    <w:p w14:paraId="2EB29BCC" w14:textId="77777777" w:rsidR="00422E02" w:rsidRPr="00B6102A" w:rsidRDefault="00422E02" w:rsidP="006C0F22">
      <w:pPr>
        <w:pStyle w:val="a5"/>
        <w:shd w:val="clear" w:color="auto" w:fill="FFFFFF"/>
        <w:spacing w:after="100" w:afterAutospacing="1" w:line="240" w:lineRule="atLeast"/>
        <w:ind w:left="0"/>
        <w:jc w:val="center"/>
        <w:rPr>
          <w:rFonts w:ascii="Times New Roman" w:eastAsia="Times New Roman" w:hAnsi="Times New Roman" w:cs="Times New Roman"/>
          <w:b/>
          <w:sz w:val="24"/>
          <w:szCs w:val="24"/>
          <w:lang w:eastAsia="ru-RU"/>
        </w:rPr>
      </w:pPr>
    </w:p>
    <w:p w14:paraId="424DC3DF" w14:textId="454622D2" w:rsidR="0088169E" w:rsidRPr="00B6102A" w:rsidRDefault="0088169E" w:rsidP="006C0F22">
      <w:pPr>
        <w:pStyle w:val="a5"/>
        <w:shd w:val="clear" w:color="auto" w:fill="FFFFFF"/>
        <w:spacing w:after="100" w:afterAutospacing="1" w:line="240" w:lineRule="atLeast"/>
        <w:ind w:left="0"/>
        <w:jc w:val="center"/>
        <w:rPr>
          <w:rFonts w:ascii="Times New Roman" w:eastAsia="Times New Roman" w:hAnsi="Times New Roman" w:cs="Times New Roman"/>
          <w:b/>
          <w:sz w:val="24"/>
          <w:szCs w:val="24"/>
          <w:lang w:eastAsia="ru-RU"/>
        </w:rPr>
      </w:pPr>
      <w:r w:rsidRPr="00B6102A">
        <w:rPr>
          <w:rFonts w:ascii="Times New Roman" w:eastAsia="Times New Roman" w:hAnsi="Times New Roman" w:cs="Times New Roman"/>
          <w:b/>
          <w:sz w:val="24"/>
          <w:szCs w:val="24"/>
          <w:lang w:eastAsia="ru-RU"/>
        </w:rPr>
        <w:t>Расчет коэффициента вариации:</w:t>
      </w:r>
    </w:p>
    <w:tbl>
      <w:tblPr>
        <w:tblStyle w:val="a4"/>
        <w:tblW w:w="10065" w:type="dxa"/>
        <w:tblInd w:w="-431" w:type="dxa"/>
        <w:tblLook w:val="04A0" w:firstRow="1" w:lastRow="0" w:firstColumn="1" w:lastColumn="0" w:noHBand="0" w:noVBand="1"/>
      </w:tblPr>
      <w:tblGrid>
        <w:gridCol w:w="710"/>
        <w:gridCol w:w="4111"/>
        <w:gridCol w:w="2079"/>
        <w:gridCol w:w="1611"/>
        <w:gridCol w:w="1554"/>
      </w:tblGrid>
      <w:tr w:rsidR="00143E92" w:rsidRPr="00B6102A" w14:paraId="7A74CDB3" w14:textId="77777777" w:rsidTr="002A36E3">
        <w:tc>
          <w:tcPr>
            <w:tcW w:w="710" w:type="dxa"/>
          </w:tcPr>
          <w:p w14:paraId="2731EDC3" w14:textId="77777777" w:rsidR="002A36E3" w:rsidRPr="00B6102A" w:rsidRDefault="002A36E3" w:rsidP="002A36E3">
            <w:pPr>
              <w:jc w:val="center"/>
              <w:rPr>
                <w:rFonts w:ascii="Times New Roman" w:hAnsi="Times New Roman" w:cs="Times New Roman"/>
                <w:lang w:eastAsia="ru-RU"/>
              </w:rPr>
            </w:pPr>
            <w:r w:rsidRPr="00B6102A">
              <w:rPr>
                <w:rFonts w:ascii="Times New Roman" w:hAnsi="Times New Roman" w:cs="Times New Roman"/>
                <w:lang w:eastAsia="ru-RU"/>
              </w:rPr>
              <w:t>№</w:t>
            </w:r>
          </w:p>
          <w:p w14:paraId="417B1A5F" w14:textId="77777777" w:rsidR="002A36E3" w:rsidRPr="00B6102A" w:rsidRDefault="002A36E3" w:rsidP="002A36E3">
            <w:pPr>
              <w:jc w:val="center"/>
              <w:rPr>
                <w:rFonts w:ascii="Times New Roman" w:hAnsi="Times New Roman" w:cs="Times New Roman"/>
                <w:lang w:eastAsia="ru-RU"/>
              </w:rPr>
            </w:pPr>
            <w:r w:rsidRPr="00B6102A">
              <w:rPr>
                <w:rFonts w:ascii="Times New Roman" w:hAnsi="Times New Roman" w:cs="Times New Roman"/>
                <w:lang w:eastAsia="ru-RU"/>
              </w:rPr>
              <w:t>п/п</w:t>
            </w:r>
          </w:p>
        </w:tc>
        <w:tc>
          <w:tcPr>
            <w:tcW w:w="4111" w:type="dxa"/>
          </w:tcPr>
          <w:p w14:paraId="2AAF81C2" w14:textId="77777777" w:rsidR="002A36E3" w:rsidRPr="00B6102A" w:rsidRDefault="002A36E3" w:rsidP="002A36E3">
            <w:pPr>
              <w:jc w:val="center"/>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Наименование товара</w:t>
            </w:r>
          </w:p>
        </w:tc>
        <w:tc>
          <w:tcPr>
            <w:tcW w:w="2079" w:type="dxa"/>
          </w:tcPr>
          <w:p w14:paraId="2A11C1C0" w14:textId="77777777" w:rsidR="002A36E3" w:rsidRPr="00B6102A" w:rsidRDefault="002A36E3" w:rsidP="002A36E3">
            <w:pPr>
              <w:jc w:val="center"/>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Средняя арифметическая величина цены единицы товара</w:t>
            </w:r>
          </w:p>
        </w:tc>
        <w:tc>
          <w:tcPr>
            <w:tcW w:w="1611" w:type="dxa"/>
          </w:tcPr>
          <w:p w14:paraId="0642A72A" w14:textId="77777777" w:rsidR="002A36E3" w:rsidRPr="00B6102A" w:rsidRDefault="002A36E3" w:rsidP="002A36E3">
            <w:pPr>
              <w:jc w:val="center"/>
              <w:rPr>
                <w:rFonts w:ascii="Times New Roman" w:hAnsi="Times New Roman" w:cs="Times New Roman"/>
              </w:rPr>
            </w:pPr>
            <w:r w:rsidRPr="00B6102A">
              <w:rPr>
                <w:rFonts w:ascii="Times New Roman" w:eastAsia="Times New Roman" w:hAnsi="Times New Roman" w:cs="Times New Roman"/>
                <w:sz w:val="24"/>
                <w:szCs w:val="24"/>
                <w:lang w:eastAsia="ru-RU"/>
              </w:rPr>
              <w:t>Среднее квадратичное отклонение</w:t>
            </w:r>
          </w:p>
        </w:tc>
        <w:tc>
          <w:tcPr>
            <w:tcW w:w="1554" w:type="dxa"/>
          </w:tcPr>
          <w:p w14:paraId="4613A384" w14:textId="77777777" w:rsidR="002A36E3" w:rsidRPr="00B6102A" w:rsidRDefault="002A36E3" w:rsidP="002A36E3">
            <w:pPr>
              <w:jc w:val="center"/>
              <w:rPr>
                <w:rFonts w:ascii="Times New Roman" w:eastAsia="Times New Roman" w:hAnsi="Times New Roman" w:cs="Times New Roman"/>
                <w:sz w:val="24"/>
                <w:szCs w:val="24"/>
                <w:lang w:eastAsia="ru-RU"/>
              </w:rPr>
            </w:pPr>
            <w:proofErr w:type="spellStart"/>
            <w:r w:rsidRPr="00B6102A">
              <w:rPr>
                <w:rFonts w:ascii="Times New Roman" w:eastAsia="Times New Roman" w:hAnsi="Times New Roman" w:cs="Times New Roman"/>
                <w:sz w:val="24"/>
                <w:szCs w:val="24"/>
                <w:lang w:eastAsia="ru-RU"/>
              </w:rPr>
              <w:t>Коэфф</w:t>
            </w:r>
            <w:proofErr w:type="spellEnd"/>
            <w:r w:rsidRPr="00B6102A">
              <w:rPr>
                <w:rFonts w:ascii="Times New Roman" w:eastAsia="Times New Roman" w:hAnsi="Times New Roman" w:cs="Times New Roman"/>
                <w:sz w:val="24"/>
                <w:szCs w:val="24"/>
                <w:lang w:eastAsia="ru-RU"/>
              </w:rPr>
              <w:t>. вариации</w:t>
            </w:r>
          </w:p>
        </w:tc>
      </w:tr>
      <w:tr w:rsidR="00143E92" w:rsidRPr="00B6102A" w14:paraId="5F670C26" w14:textId="77777777" w:rsidTr="00D034A5">
        <w:trPr>
          <w:trHeight w:val="405"/>
        </w:trPr>
        <w:tc>
          <w:tcPr>
            <w:tcW w:w="710" w:type="dxa"/>
            <w:vAlign w:val="center"/>
          </w:tcPr>
          <w:p w14:paraId="6E04488E" w14:textId="77777777" w:rsidR="002A36E3" w:rsidRPr="00B6102A" w:rsidRDefault="002A36E3" w:rsidP="002A36E3">
            <w:pPr>
              <w:jc w:val="center"/>
              <w:rPr>
                <w:rFonts w:ascii="Times New Roman" w:eastAsia="Times New Roman" w:hAnsi="Times New Roman" w:cs="Times New Roman"/>
                <w:sz w:val="24"/>
                <w:szCs w:val="24"/>
                <w:lang w:eastAsia="ru-RU"/>
              </w:rPr>
            </w:pPr>
            <w:r w:rsidRPr="00B6102A">
              <w:rPr>
                <w:rFonts w:ascii="Times New Roman" w:hAnsi="Times New Roman" w:cs="Times New Roman"/>
                <w:sz w:val="24"/>
                <w:szCs w:val="24"/>
              </w:rPr>
              <w:t>1</w:t>
            </w:r>
          </w:p>
        </w:tc>
        <w:tc>
          <w:tcPr>
            <w:tcW w:w="4111" w:type="dxa"/>
            <w:shd w:val="clear" w:color="auto" w:fill="auto"/>
            <w:vAlign w:val="center"/>
          </w:tcPr>
          <w:p w14:paraId="35606B98" w14:textId="2073400B" w:rsidR="002A36E3" w:rsidRPr="00B6102A" w:rsidRDefault="00471FB2" w:rsidP="002A36E3">
            <w:pPr>
              <w:rPr>
                <w:rFonts w:ascii="Times New Roman" w:hAnsi="Times New Roman" w:cs="Times New Roman"/>
                <w:bCs/>
                <w:sz w:val="20"/>
                <w:szCs w:val="20"/>
                <w:lang w:val="en-US"/>
              </w:rPr>
            </w:pPr>
            <w:r w:rsidRPr="00B6102A">
              <w:rPr>
                <w:rFonts w:ascii="Times New Roman" w:eastAsia="Times New Roman" w:hAnsi="Times New Roman" w:cs="Times New Roman"/>
                <w:sz w:val="24"/>
                <w:szCs w:val="24"/>
                <w:lang w:eastAsia="ru-RU"/>
              </w:rPr>
              <w:t>Мыло хозяйственное 200 грамм, 72%</w:t>
            </w:r>
          </w:p>
        </w:tc>
        <w:tc>
          <w:tcPr>
            <w:tcW w:w="2079" w:type="dxa"/>
            <w:vAlign w:val="center"/>
          </w:tcPr>
          <w:p w14:paraId="4F0C715F" w14:textId="48B4BCD1" w:rsidR="002A36E3" w:rsidRPr="00B6102A" w:rsidRDefault="00D034A5" w:rsidP="002A36E3">
            <w:pPr>
              <w:jc w:val="center"/>
              <w:rPr>
                <w:rFonts w:ascii="Times New Roman" w:eastAsia="Times New Roman" w:hAnsi="Times New Roman" w:cs="Times New Roman"/>
                <w:sz w:val="24"/>
                <w:szCs w:val="24"/>
                <w:lang w:eastAsia="ru-RU"/>
              </w:rPr>
            </w:pPr>
            <w:r w:rsidRPr="00B6102A">
              <w:rPr>
                <w:rFonts w:ascii="Times New Roman" w:hAnsi="Times New Roman" w:cs="Times New Roman"/>
                <w:sz w:val="24"/>
                <w:szCs w:val="24"/>
              </w:rPr>
              <w:t>6,44</w:t>
            </w:r>
          </w:p>
        </w:tc>
        <w:tc>
          <w:tcPr>
            <w:tcW w:w="1611" w:type="dxa"/>
            <w:vAlign w:val="center"/>
          </w:tcPr>
          <w:p w14:paraId="2B662A78" w14:textId="1186D78F" w:rsidR="002A36E3" w:rsidRPr="00B6102A" w:rsidRDefault="00D034A5" w:rsidP="002A36E3">
            <w:pPr>
              <w:jc w:val="center"/>
              <w:rPr>
                <w:rFonts w:ascii="Times New Roman" w:eastAsia="Times New Roman" w:hAnsi="Times New Roman" w:cs="Times New Roman"/>
                <w:sz w:val="24"/>
                <w:szCs w:val="24"/>
                <w:lang w:eastAsia="ru-RU"/>
              </w:rPr>
            </w:pPr>
            <w:r w:rsidRPr="00B6102A">
              <w:rPr>
                <w:rFonts w:ascii="Times New Roman" w:hAnsi="Times New Roman" w:cs="Times New Roman"/>
                <w:sz w:val="24"/>
                <w:szCs w:val="24"/>
              </w:rPr>
              <w:t>1,464</w:t>
            </w:r>
          </w:p>
        </w:tc>
        <w:tc>
          <w:tcPr>
            <w:tcW w:w="1554" w:type="dxa"/>
            <w:vAlign w:val="center"/>
          </w:tcPr>
          <w:p w14:paraId="09781916" w14:textId="43910524" w:rsidR="002A36E3" w:rsidRPr="00B6102A" w:rsidRDefault="00D034A5" w:rsidP="002A36E3">
            <w:pPr>
              <w:jc w:val="center"/>
              <w:rPr>
                <w:rFonts w:ascii="Times New Roman" w:eastAsia="Times New Roman" w:hAnsi="Times New Roman" w:cs="Times New Roman"/>
                <w:sz w:val="24"/>
                <w:szCs w:val="24"/>
                <w:lang w:eastAsia="ru-RU"/>
              </w:rPr>
            </w:pPr>
            <w:r w:rsidRPr="00B6102A">
              <w:rPr>
                <w:rFonts w:ascii="Times New Roman" w:hAnsi="Times New Roman" w:cs="Times New Roman"/>
                <w:sz w:val="24"/>
                <w:szCs w:val="24"/>
              </w:rPr>
              <w:t>22,76</w:t>
            </w:r>
          </w:p>
        </w:tc>
      </w:tr>
    </w:tbl>
    <w:p w14:paraId="47EA93B2" w14:textId="77777777" w:rsidR="00ED07E1" w:rsidRPr="00B6102A" w:rsidRDefault="00ED07E1" w:rsidP="006C0F22">
      <w:pPr>
        <w:shd w:val="clear" w:color="auto" w:fill="FFFFFF"/>
        <w:spacing w:after="100" w:afterAutospacing="1" w:line="240" w:lineRule="atLeast"/>
        <w:contextualSpacing/>
        <w:jc w:val="center"/>
        <w:rPr>
          <w:rFonts w:ascii="Times New Roman" w:eastAsia="Times New Roman" w:hAnsi="Times New Roman" w:cs="Times New Roman"/>
          <w:b/>
          <w:sz w:val="24"/>
          <w:szCs w:val="24"/>
          <w:lang w:eastAsia="ru-RU"/>
        </w:rPr>
      </w:pPr>
    </w:p>
    <w:p w14:paraId="3D65CC8F" w14:textId="77777777" w:rsidR="0088169E" w:rsidRPr="00B6102A" w:rsidRDefault="0088169E" w:rsidP="006C0F22">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 xml:space="preserve">Дата подготовки обоснования начальной (максимальной) цены контракта – </w:t>
      </w:r>
    </w:p>
    <w:p w14:paraId="05656537" w14:textId="345ED14B" w:rsidR="0088169E" w:rsidRPr="00B6102A" w:rsidRDefault="0088169E" w:rsidP="006C0F22">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«___» _________ 202</w:t>
      </w:r>
      <w:r w:rsidR="00D348D4" w:rsidRPr="00B6102A">
        <w:rPr>
          <w:rFonts w:ascii="Times New Roman" w:eastAsia="Times New Roman" w:hAnsi="Times New Roman" w:cs="Times New Roman"/>
          <w:sz w:val="24"/>
          <w:szCs w:val="24"/>
          <w:lang w:eastAsia="ru-RU"/>
        </w:rPr>
        <w:t>5</w:t>
      </w:r>
      <w:r w:rsidRPr="00B6102A">
        <w:rPr>
          <w:rFonts w:ascii="Times New Roman" w:eastAsia="Times New Roman" w:hAnsi="Times New Roman" w:cs="Times New Roman"/>
          <w:sz w:val="24"/>
          <w:szCs w:val="24"/>
          <w:lang w:eastAsia="ru-RU"/>
        </w:rPr>
        <w:t xml:space="preserve"> г.     </w:t>
      </w:r>
    </w:p>
    <w:p w14:paraId="1DE8AB9A" w14:textId="52FE1340" w:rsidR="0088169E" w:rsidRPr="00B6102A" w:rsidRDefault="0088169E" w:rsidP="006C0F22">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Начальник СМТС___________________________________/</w:t>
      </w:r>
      <w:r w:rsidR="00D348D4" w:rsidRPr="00B6102A">
        <w:rPr>
          <w:rFonts w:ascii="Times New Roman" w:eastAsia="Times New Roman" w:hAnsi="Times New Roman" w:cs="Times New Roman"/>
          <w:sz w:val="24"/>
          <w:szCs w:val="24"/>
          <w:lang w:eastAsia="ru-RU"/>
        </w:rPr>
        <w:t xml:space="preserve">И.П. </w:t>
      </w:r>
      <w:proofErr w:type="spellStart"/>
      <w:r w:rsidR="00D348D4" w:rsidRPr="00B6102A">
        <w:rPr>
          <w:rFonts w:ascii="Times New Roman" w:eastAsia="Times New Roman" w:hAnsi="Times New Roman" w:cs="Times New Roman"/>
          <w:sz w:val="24"/>
          <w:szCs w:val="24"/>
          <w:lang w:eastAsia="ru-RU"/>
        </w:rPr>
        <w:t>Пысларь</w:t>
      </w:r>
      <w:proofErr w:type="spellEnd"/>
      <w:r w:rsidRPr="00B6102A">
        <w:rPr>
          <w:rFonts w:ascii="Times New Roman" w:eastAsia="Times New Roman" w:hAnsi="Times New Roman" w:cs="Times New Roman"/>
          <w:sz w:val="24"/>
          <w:szCs w:val="24"/>
          <w:lang w:eastAsia="ru-RU"/>
        </w:rPr>
        <w:t>/</w:t>
      </w:r>
    </w:p>
    <w:p w14:paraId="0797F881" w14:textId="77777777" w:rsidR="001417DD" w:rsidRPr="00B6102A" w:rsidRDefault="001417DD" w:rsidP="006C0F22">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b/>
          <w:sz w:val="24"/>
          <w:szCs w:val="24"/>
          <w:lang w:eastAsia="ru-RU"/>
        </w:rPr>
        <w:t>Условия контракта</w:t>
      </w:r>
      <w:r w:rsidRPr="00B6102A">
        <w:rPr>
          <w:rFonts w:ascii="Times New Roman" w:eastAsia="Times New Roman" w:hAnsi="Times New Roman" w:cs="Times New Roman"/>
          <w:sz w:val="24"/>
          <w:szCs w:val="24"/>
          <w:lang w:eastAsia="ru-RU"/>
        </w:rPr>
        <w:t xml:space="preserve"> – согласно проекту Контракта (Приложение №2 к настоящей Закупочной документации).</w:t>
      </w:r>
    </w:p>
    <w:p w14:paraId="4A2D7CD6" w14:textId="77777777" w:rsidR="00C97B4F" w:rsidRPr="00B6102A" w:rsidRDefault="00C97B4F" w:rsidP="00C97B4F">
      <w:pPr>
        <w:pStyle w:val="a6"/>
        <w:spacing w:before="0" w:beforeAutospacing="0" w:after="0" w:afterAutospacing="0"/>
        <w:ind w:right="-1" w:firstLine="567"/>
        <w:jc w:val="both"/>
        <w:rPr>
          <w:bCs/>
          <w:color w:val="00B050"/>
        </w:rPr>
      </w:pPr>
      <w:r w:rsidRPr="00B6102A">
        <w:rPr>
          <w:bCs/>
          <w:color w:val="00B050"/>
        </w:rPr>
        <w:t>Перечень необходимых условий и гарантий, подлежащих включению в контракт, определяется статьей 24 Закона Приднестровской Молдавской Республики от 26.11.2018 № 318-3-VI «О закупках в Приднестровской Молдавской Республики» и Постановлением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w:t>
      </w:r>
    </w:p>
    <w:p w14:paraId="4E1B0644" w14:textId="77777777" w:rsidR="00C97B4F" w:rsidRPr="00B6102A" w:rsidRDefault="00C97B4F" w:rsidP="00C97B4F">
      <w:pPr>
        <w:pStyle w:val="a6"/>
        <w:spacing w:before="0" w:beforeAutospacing="0" w:after="0" w:afterAutospacing="0"/>
        <w:ind w:right="-1" w:firstLine="567"/>
        <w:jc w:val="both"/>
        <w:rPr>
          <w:bCs/>
          <w:color w:val="00B050"/>
        </w:rPr>
      </w:pPr>
      <w:r w:rsidRPr="00B6102A">
        <w:rPr>
          <w:bCs/>
          <w:color w:val="00B050"/>
        </w:rPr>
        <w:t xml:space="preserve">Контракт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 </w:t>
      </w:r>
    </w:p>
    <w:p w14:paraId="7DCC4773" w14:textId="77777777" w:rsidR="00C97B4F" w:rsidRPr="00B6102A" w:rsidRDefault="00C97B4F" w:rsidP="00C97B4F">
      <w:pPr>
        <w:pStyle w:val="a6"/>
        <w:spacing w:before="0" w:beforeAutospacing="0" w:after="0" w:afterAutospacing="0"/>
        <w:ind w:right="-1" w:firstLine="567"/>
        <w:jc w:val="both"/>
        <w:rPr>
          <w:bCs/>
          <w:color w:val="00B050"/>
        </w:rPr>
      </w:pPr>
      <w:r w:rsidRPr="00B6102A">
        <w:rPr>
          <w:bCs/>
          <w:color w:val="00B050"/>
        </w:rPr>
        <w:t>Изменение условий контракта допускаются по соглашению сторон в случаях, предусмотренных статьей 51 Закона Приднестровской Молдавской Республики от 26.11.2018 № 318-3-VI «О закупках в Приднестровской Молдавской Республике».</w:t>
      </w:r>
    </w:p>
    <w:p w14:paraId="20DE046F" w14:textId="77777777" w:rsidR="00C97B4F" w:rsidRPr="00B6102A" w:rsidRDefault="00C97B4F" w:rsidP="00C97B4F">
      <w:pPr>
        <w:pStyle w:val="a6"/>
        <w:spacing w:before="0" w:beforeAutospacing="0" w:after="0" w:afterAutospacing="0"/>
        <w:ind w:right="-1"/>
        <w:jc w:val="both"/>
        <w:rPr>
          <w:bCs/>
          <w:sz w:val="22"/>
          <w:szCs w:val="22"/>
        </w:rPr>
      </w:pPr>
    </w:p>
    <w:p w14:paraId="04BB2864" w14:textId="77777777" w:rsidR="00C97B4F" w:rsidRPr="00B6102A" w:rsidRDefault="00C97B4F" w:rsidP="006C0F22">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p>
    <w:p w14:paraId="67145E40" w14:textId="4FF77977" w:rsidR="001417DD" w:rsidRPr="00B6102A" w:rsidRDefault="001417DD" w:rsidP="006C0F22">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b/>
          <w:sz w:val="24"/>
          <w:szCs w:val="24"/>
          <w:lang w:eastAsia="ru-RU"/>
        </w:rPr>
        <w:lastRenderedPageBreak/>
        <w:t>Источник финансирования:</w:t>
      </w:r>
      <w:r w:rsidRPr="00B6102A">
        <w:rPr>
          <w:rFonts w:ascii="Times New Roman" w:eastAsia="Times New Roman" w:hAnsi="Times New Roman" w:cs="Times New Roman"/>
          <w:sz w:val="24"/>
          <w:szCs w:val="24"/>
          <w:lang w:eastAsia="ru-RU"/>
        </w:rPr>
        <w:t xml:space="preserve"> Собственные средства ГУП «Водоснабжение и водоотведение».</w:t>
      </w:r>
    </w:p>
    <w:p w14:paraId="1370A8C6" w14:textId="77777777" w:rsidR="001417DD" w:rsidRPr="00B6102A" w:rsidRDefault="001417DD"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B6102A">
        <w:rPr>
          <w:rFonts w:ascii="Times New Roman" w:eastAsia="Times New Roman" w:hAnsi="Times New Roman" w:cs="Times New Roman"/>
          <w:b/>
          <w:bCs/>
          <w:sz w:val="24"/>
          <w:szCs w:val="24"/>
          <w:lang w:eastAsia="ru-RU"/>
        </w:rPr>
        <w:t xml:space="preserve">Место проведения закупки - </w:t>
      </w:r>
      <w:r w:rsidRPr="00B6102A">
        <w:rPr>
          <w:rFonts w:ascii="Times New Roman" w:eastAsia="Times New Roman" w:hAnsi="Times New Roman" w:cs="Times New Roman"/>
          <w:bCs/>
          <w:sz w:val="24"/>
          <w:szCs w:val="24"/>
          <w:lang w:eastAsia="ru-RU"/>
        </w:rPr>
        <w:t>г. Тирасполь, ул. Луначарского, 9, актовый зал.</w:t>
      </w:r>
    </w:p>
    <w:p w14:paraId="5C6F3614" w14:textId="738553B1" w:rsidR="00550708" w:rsidRPr="00B6102A" w:rsidRDefault="00D937C8"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B6102A">
        <w:rPr>
          <w:rFonts w:ascii="Times New Roman" w:eastAsia="Times New Roman" w:hAnsi="Times New Roman" w:cs="Times New Roman"/>
          <w:b/>
          <w:bCs/>
          <w:sz w:val="24"/>
          <w:szCs w:val="24"/>
          <w:lang w:eastAsia="ru-RU"/>
        </w:rPr>
        <w:t xml:space="preserve">Дата и время проведения закупки – </w:t>
      </w:r>
      <w:r w:rsidR="00BD2F93" w:rsidRPr="00B6102A">
        <w:rPr>
          <w:rFonts w:ascii="Times New Roman" w:eastAsia="Times New Roman" w:hAnsi="Times New Roman" w:cs="Times New Roman"/>
          <w:bCs/>
          <w:sz w:val="24"/>
          <w:szCs w:val="24"/>
          <w:lang w:eastAsia="ru-RU"/>
        </w:rPr>
        <w:t>«</w:t>
      </w:r>
      <w:r w:rsidR="002952C0" w:rsidRPr="00B6102A">
        <w:rPr>
          <w:rFonts w:ascii="Times New Roman" w:eastAsia="Times New Roman" w:hAnsi="Times New Roman" w:cs="Times New Roman"/>
          <w:bCs/>
          <w:sz w:val="24"/>
          <w:szCs w:val="24"/>
          <w:lang w:eastAsia="ru-RU"/>
        </w:rPr>
        <w:t>19</w:t>
      </w:r>
      <w:r w:rsidR="00BD2F93" w:rsidRPr="00B6102A">
        <w:rPr>
          <w:rFonts w:ascii="Times New Roman" w:eastAsia="Times New Roman" w:hAnsi="Times New Roman" w:cs="Times New Roman"/>
          <w:bCs/>
          <w:sz w:val="24"/>
          <w:szCs w:val="24"/>
          <w:lang w:eastAsia="ru-RU"/>
        </w:rPr>
        <w:t xml:space="preserve">» </w:t>
      </w:r>
      <w:r w:rsidR="002952C0" w:rsidRPr="00B6102A">
        <w:rPr>
          <w:rFonts w:ascii="Times New Roman" w:eastAsia="Times New Roman" w:hAnsi="Times New Roman" w:cs="Times New Roman"/>
          <w:bCs/>
          <w:sz w:val="24"/>
          <w:szCs w:val="24"/>
          <w:lang w:eastAsia="ru-RU"/>
        </w:rPr>
        <w:t>июня</w:t>
      </w:r>
      <w:r w:rsidR="00BD2F93" w:rsidRPr="00B6102A">
        <w:rPr>
          <w:rFonts w:ascii="Times New Roman" w:eastAsia="Times New Roman" w:hAnsi="Times New Roman" w:cs="Times New Roman"/>
          <w:bCs/>
          <w:sz w:val="24"/>
          <w:szCs w:val="24"/>
          <w:lang w:eastAsia="ru-RU"/>
        </w:rPr>
        <w:t xml:space="preserve"> 202</w:t>
      </w:r>
      <w:r w:rsidR="00B63CF0" w:rsidRPr="00B6102A">
        <w:rPr>
          <w:rFonts w:ascii="Times New Roman" w:eastAsia="Times New Roman" w:hAnsi="Times New Roman" w:cs="Times New Roman"/>
          <w:bCs/>
          <w:sz w:val="24"/>
          <w:szCs w:val="24"/>
          <w:lang w:eastAsia="ru-RU"/>
        </w:rPr>
        <w:t>5</w:t>
      </w:r>
      <w:r w:rsidR="00BD2F93" w:rsidRPr="00B6102A">
        <w:rPr>
          <w:rFonts w:ascii="Times New Roman" w:eastAsia="Times New Roman" w:hAnsi="Times New Roman" w:cs="Times New Roman"/>
          <w:bCs/>
          <w:sz w:val="24"/>
          <w:szCs w:val="24"/>
          <w:lang w:eastAsia="ru-RU"/>
        </w:rPr>
        <w:t xml:space="preserve"> г. в </w:t>
      </w:r>
      <w:r w:rsidR="00390CF6" w:rsidRPr="00B6102A">
        <w:rPr>
          <w:rFonts w:ascii="Times New Roman" w:eastAsia="Times New Roman" w:hAnsi="Times New Roman" w:cs="Times New Roman"/>
          <w:bCs/>
          <w:sz w:val="24"/>
          <w:szCs w:val="24"/>
          <w:lang w:eastAsia="ru-RU"/>
        </w:rPr>
        <w:t>0</w:t>
      </w:r>
      <w:r w:rsidR="008A488A" w:rsidRPr="00B6102A">
        <w:rPr>
          <w:rFonts w:ascii="Times New Roman" w:eastAsia="Times New Roman" w:hAnsi="Times New Roman" w:cs="Times New Roman"/>
          <w:bCs/>
          <w:sz w:val="24"/>
          <w:szCs w:val="24"/>
          <w:lang w:eastAsia="ru-RU"/>
        </w:rPr>
        <w:t>9</w:t>
      </w:r>
      <w:r w:rsidRPr="00B6102A">
        <w:rPr>
          <w:rFonts w:ascii="Times New Roman" w:eastAsia="Times New Roman" w:hAnsi="Times New Roman" w:cs="Times New Roman"/>
          <w:bCs/>
          <w:sz w:val="24"/>
          <w:szCs w:val="24"/>
          <w:lang w:eastAsia="ru-RU"/>
        </w:rPr>
        <w:t>-</w:t>
      </w:r>
      <w:r w:rsidR="00C50E18" w:rsidRPr="00B6102A">
        <w:rPr>
          <w:rFonts w:ascii="Times New Roman" w:eastAsia="Times New Roman" w:hAnsi="Times New Roman" w:cs="Times New Roman"/>
          <w:bCs/>
          <w:sz w:val="24"/>
          <w:szCs w:val="24"/>
          <w:lang w:eastAsia="ru-RU"/>
        </w:rPr>
        <w:t>0</w:t>
      </w:r>
      <w:r w:rsidR="00E8183B" w:rsidRPr="00B6102A">
        <w:rPr>
          <w:rFonts w:ascii="Times New Roman" w:eastAsia="Times New Roman" w:hAnsi="Times New Roman" w:cs="Times New Roman"/>
          <w:bCs/>
          <w:sz w:val="24"/>
          <w:szCs w:val="24"/>
          <w:lang w:eastAsia="ru-RU"/>
        </w:rPr>
        <w:t>0</w:t>
      </w:r>
      <w:r w:rsidRPr="00B6102A">
        <w:rPr>
          <w:rFonts w:ascii="Times New Roman" w:eastAsia="Times New Roman" w:hAnsi="Times New Roman" w:cs="Times New Roman"/>
          <w:bCs/>
          <w:sz w:val="24"/>
          <w:szCs w:val="24"/>
          <w:lang w:eastAsia="ru-RU"/>
        </w:rPr>
        <w:t xml:space="preserve"> часов.</w:t>
      </w:r>
      <w:r w:rsidRPr="00B6102A">
        <w:rPr>
          <w:rFonts w:ascii="Times New Roman" w:eastAsia="Times New Roman" w:hAnsi="Times New Roman" w:cs="Times New Roman"/>
          <w:b/>
          <w:bCs/>
          <w:sz w:val="24"/>
          <w:szCs w:val="24"/>
          <w:lang w:eastAsia="ru-RU"/>
        </w:rPr>
        <w:t xml:space="preserve"> </w:t>
      </w:r>
      <w:r w:rsidRPr="00B6102A">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 в запросе предложений</w:t>
      </w:r>
      <w:r w:rsidR="00795612" w:rsidRPr="00B6102A">
        <w:rPr>
          <w:rFonts w:ascii="Times New Roman" w:eastAsia="Times New Roman" w:hAnsi="Times New Roman" w:cs="Times New Roman"/>
          <w:bCs/>
          <w:sz w:val="24"/>
          <w:szCs w:val="24"/>
          <w:lang w:eastAsia="ru-RU"/>
        </w:rPr>
        <w:t xml:space="preserve"> и открытие доступа к поданным в форме электронных документов заявкам</w:t>
      </w:r>
      <w:r w:rsidR="00550708" w:rsidRPr="00B6102A">
        <w:rPr>
          <w:rFonts w:ascii="Times New Roman" w:eastAsia="Times New Roman" w:hAnsi="Times New Roman" w:cs="Times New Roman"/>
          <w:bCs/>
          <w:sz w:val="24"/>
          <w:szCs w:val="24"/>
          <w:lang w:eastAsia="ru-RU"/>
        </w:rPr>
        <w:t>.</w:t>
      </w:r>
    </w:p>
    <w:p w14:paraId="317A784E" w14:textId="77777777" w:rsidR="005C0C83" w:rsidRPr="00B6102A" w:rsidRDefault="005C0C83" w:rsidP="006C0F22">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b/>
          <w:bCs/>
          <w:sz w:val="24"/>
          <w:szCs w:val="24"/>
          <w:lang w:eastAsia="ru-RU"/>
        </w:rPr>
        <w:t xml:space="preserve">Требования к содержанию, в том числе составу, форме заявок на участие в </w:t>
      </w:r>
      <w:r w:rsidR="00550708" w:rsidRPr="00B6102A">
        <w:rPr>
          <w:rFonts w:ascii="Times New Roman" w:eastAsia="Times New Roman" w:hAnsi="Times New Roman" w:cs="Times New Roman"/>
          <w:b/>
          <w:bCs/>
          <w:sz w:val="24"/>
          <w:szCs w:val="24"/>
          <w:lang w:eastAsia="ru-RU"/>
        </w:rPr>
        <w:t xml:space="preserve">запросе предложений, </w:t>
      </w:r>
      <w:r w:rsidRPr="00B6102A">
        <w:rPr>
          <w:rFonts w:ascii="Times New Roman" w:eastAsia="Times New Roman" w:hAnsi="Times New Roman" w:cs="Times New Roman"/>
          <w:b/>
          <w:bCs/>
          <w:sz w:val="24"/>
          <w:szCs w:val="24"/>
          <w:lang w:eastAsia="ru-RU"/>
        </w:rPr>
        <w:t>и инструкция по заполнению заявок</w:t>
      </w:r>
      <w:r w:rsidR="00550708" w:rsidRPr="00B6102A">
        <w:rPr>
          <w:rFonts w:ascii="Times New Roman" w:eastAsia="Times New Roman" w:hAnsi="Times New Roman" w:cs="Times New Roman"/>
          <w:b/>
          <w:bCs/>
          <w:sz w:val="24"/>
          <w:szCs w:val="24"/>
          <w:lang w:eastAsia="ru-RU"/>
        </w:rPr>
        <w:t>:</w:t>
      </w:r>
    </w:p>
    <w:p w14:paraId="426621E0" w14:textId="0A383819" w:rsidR="005C0C83" w:rsidRPr="00B6102A" w:rsidRDefault="005C0C83" w:rsidP="006C0F22">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 xml:space="preserve">Заявка должна быть оформлена в соответствии с требованиями, </w:t>
      </w:r>
      <w:r w:rsidR="00C94D28" w:rsidRPr="00B6102A">
        <w:rPr>
          <w:rFonts w:ascii="Times New Roman" w:eastAsia="Times New Roman" w:hAnsi="Times New Roman" w:cs="Times New Roman"/>
          <w:sz w:val="24"/>
          <w:szCs w:val="24"/>
          <w:lang w:eastAsia="ru-RU"/>
        </w:rPr>
        <w:t xml:space="preserve">установленными </w:t>
      </w:r>
      <w:r w:rsidRPr="00B6102A">
        <w:rPr>
          <w:rFonts w:ascii="Times New Roman" w:eastAsia="Times New Roman" w:hAnsi="Times New Roman" w:cs="Times New Roman"/>
          <w:sz w:val="24"/>
          <w:szCs w:val="24"/>
          <w:lang w:eastAsia="ru-RU"/>
        </w:rPr>
        <w:t xml:space="preserve">Распоряжением Правительства ПМР от 25 марта 2020 года № 198р "Об утверждении формы заявок участников закупки" и требованиями, указанными в </w:t>
      </w:r>
      <w:r w:rsidR="00C94D28" w:rsidRPr="00B6102A">
        <w:rPr>
          <w:rFonts w:ascii="Times New Roman" w:eastAsia="Times New Roman" w:hAnsi="Times New Roman" w:cs="Times New Roman"/>
          <w:sz w:val="24"/>
          <w:szCs w:val="24"/>
          <w:lang w:eastAsia="ru-RU"/>
        </w:rPr>
        <w:t xml:space="preserve">закупочной </w:t>
      </w:r>
      <w:r w:rsidRPr="00B6102A">
        <w:rPr>
          <w:rFonts w:ascii="Times New Roman" w:eastAsia="Times New Roman" w:hAnsi="Times New Roman" w:cs="Times New Roman"/>
          <w:sz w:val="24"/>
          <w:szCs w:val="24"/>
          <w:lang w:eastAsia="ru-RU"/>
        </w:rPr>
        <w:t xml:space="preserve">документации о проведении </w:t>
      </w:r>
      <w:r w:rsidR="00302D87" w:rsidRPr="00B6102A">
        <w:rPr>
          <w:rFonts w:ascii="Times New Roman" w:eastAsia="Times New Roman" w:hAnsi="Times New Roman" w:cs="Times New Roman"/>
          <w:sz w:val="24"/>
          <w:szCs w:val="24"/>
          <w:lang w:eastAsia="ru-RU"/>
        </w:rPr>
        <w:t>запроса предложения</w:t>
      </w:r>
      <w:r w:rsidR="005A176A" w:rsidRPr="00B6102A">
        <w:rPr>
          <w:rFonts w:ascii="Times New Roman" w:eastAsia="Times New Roman" w:hAnsi="Times New Roman" w:cs="Times New Roman"/>
          <w:sz w:val="24"/>
          <w:szCs w:val="24"/>
          <w:lang w:eastAsia="ru-RU"/>
        </w:rPr>
        <w:t xml:space="preserve"> (Приложение №</w:t>
      </w:r>
      <w:r w:rsidR="00752B8C" w:rsidRPr="00B6102A">
        <w:rPr>
          <w:rFonts w:ascii="Times New Roman" w:eastAsia="Times New Roman" w:hAnsi="Times New Roman" w:cs="Times New Roman"/>
          <w:sz w:val="24"/>
          <w:szCs w:val="24"/>
          <w:lang w:eastAsia="ru-RU"/>
        </w:rPr>
        <w:t xml:space="preserve"> 3</w:t>
      </w:r>
      <w:r w:rsidR="005A176A" w:rsidRPr="00B6102A">
        <w:rPr>
          <w:rFonts w:ascii="Times New Roman" w:eastAsia="Times New Roman" w:hAnsi="Times New Roman" w:cs="Times New Roman"/>
          <w:sz w:val="24"/>
          <w:szCs w:val="24"/>
          <w:lang w:eastAsia="ru-RU"/>
        </w:rPr>
        <w:t xml:space="preserve"> к настоящей Закупочной документации).</w:t>
      </w:r>
    </w:p>
    <w:p w14:paraId="5D2CE4D8" w14:textId="2F3E4039" w:rsidR="00FB416A" w:rsidRPr="00B6102A" w:rsidRDefault="00FB416A" w:rsidP="006C0F22">
      <w:pPr>
        <w:spacing w:after="100" w:afterAutospacing="1" w:line="240" w:lineRule="atLeast"/>
        <w:ind w:firstLine="357"/>
        <w:contextualSpacing/>
        <w:jc w:val="both"/>
        <w:rPr>
          <w:rFonts w:ascii="Times New Roman" w:hAnsi="Times New Roman" w:cs="Times New Roman"/>
          <w:b/>
          <w:bCs/>
          <w:sz w:val="24"/>
          <w:szCs w:val="24"/>
          <w:u w:val="single"/>
          <w:lang w:eastAsia="ru-RU"/>
        </w:rPr>
      </w:pPr>
      <w:r w:rsidRPr="00B6102A">
        <w:rPr>
          <w:rFonts w:ascii="Times New Roman" w:hAnsi="Times New Roman" w:cs="Times New Roman"/>
          <w:b/>
          <w:bCs/>
          <w:sz w:val="24"/>
          <w:szCs w:val="24"/>
          <w:u w:val="single"/>
          <w:lang w:eastAsia="ru-RU"/>
        </w:rPr>
        <w:t>Требования к Участникам закупки:</w:t>
      </w:r>
    </w:p>
    <w:p w14:paraId="29D5F89D" w14:textId="77777777" w:rsidR="008B50C8" w:rsidRPr="00B6102A" w:rsidRDefault="008B50C8" w:rsidP="008B50C8">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10AF714F" w14:textId="77777777" w:rsidR="008B50C8" w:rsidRPr="00B6102A" w:rsidRDefault="008B50C8" w:rsidP="008B50C8">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359AA81C" w14:textId="77777777" w:rsidR="008B50C8" w:rsidRPr="00B6102A" w:rsidRDefault="008B50C8" w:rsidP="008B50C8">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09300DCC" w14:textId="77777777" w:rsidR="008B50C8" w:rsidRPr="00B6102A" w:rsidRDefault="008B50C8" w:rsidP="008B50C8">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38DF380" w14:textId="77777777" w:rsidR="008B50C8" w:rsidRPr="00B6102A" w:rsidRDefault="008B50C8" w:rsidP="008B50C8">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47C3254E" w14:textId="77777777" w:rsidR="008B50C8" w:rsidRPr="00B6102A" w:rsidRDefault="008B50C8" w:rsidP="008B50C8">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247AF6D5" w14:textId="77777777" w:rsidR="008B50C8" w:rsidRPr="00B6102A" w:rsidRDefault="008B50C8" w:rsidP="008B50C8">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1C5C0686" w14:textId="77777777" w:rsidR="008B50C8" w:rsidRPr="00B6102A" w:rsidRDefault="008B50C8" w:rsidP="008B50C8">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1172FE8D" w14:textId="77777777" w:rsidR="008B50C8" w:rsidRPr="00B6102A" w:rsidRDefault="008B50C8" w:rsidP="008B50C8">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4 к настоящей Закупочной документации).</w:t>
      </w:r>
    </w:p>
    <w:p w14:paraId="039C1FB9" w14:textId="77777777" w:rsidR="008B50C8" w:rsidRPr="00B6102A" w:rsidRDefault="008B50C8" w:rsidP="008B50C8">
      <w:pPr>
        <w:spacing w:after="0" w:line="240" w:lineRule="auto"/>
        <w:ind w:firstLine="567"/>
        <w:jc w:val="both"/>
        <w:rPr>
          <w:rFonts w:ascii="Times New Roman" w:eastAsia="Calibri" w:hAnsi="Times New Roman" w:cs="Times New Roman"/>
          <w:sz w:val="24"/>
          <w:szCs w:val="24"/>
          <w:lang w:eastAsia="ru-RU"/>
        </w:rPr>
      </w:pPr>
      <w:r w:rsidRPr="00B6102A">
        <w:rPr>
          <w:rFonts w:ascii="Times New Roman" w:eastAsia="Calibri" w:hAnsi="Times New Roman" w:cs="Times New Roman"/>
          <w:sz w:val="24"/>
          <w:szCs w:val="24"/>
          <w:lang w:eastAsia="ru-RU"/>
        </w:rPr>
        <w:t xml:space="preserve">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w:t>
      </w:r>
      <w:r w:rsidRPr="00B6102A">
        <w:rPr>
          <w:rFonts w:ascii="Times New Roman" w:eastAsia="Calibri" w:hAnsi="Times New Roman" w:cs="Times New Roman"/>
          <w:sz w:val="24"/>
          <w:szCs w:val="24"/>
          <w:lang w:eastAsia="ru-RU"/>
        </w:rPr>
        <w:lastRenderedPageBreak/>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779AE0A" w14:textId="77777777" w:rsidR="008B50C8" w:rsidRPr="00B6102A" w:rsidRDefault="008B50C8" w:rsidP="008B50C8">
      <w:pPr>
        <w:spacing w:after="0" w:line="240" w:lineRule="auto"/>
        <w:ind w:firstLine="567"/>
        <w:jc w:val="both"/>
        <w:rPr>
          <w:rFonts w:ascii="Times New Roman" w:eastAsia="Calibri" w:hAnsi="Times New Roman" w:cs="Times New Roman"/>
          <w:sz w:val="24"/>
          <w:szCs w:val="24"/>
          <w:lang w:eastAsia="ru-RU"/>
        </w:rPr>
      </w:pPr>
      <w:r w:rsidRPr="00B6102A">
        <w:rPr>
          <w:rFonts w:ascii="Times New Roman" w:eastAsia="Calibri" w:hAnsi="Times New Roman" w:cs="Times New Roman"/>
          <w:sz w:val="24"/>
          <w:szCs w:val="24"/>
          <w:lang w:eastAsia="ru-RU"/>
        </w:rPr>
        <w:t>Информация, указанная в подпункте д) части первой настоящего пункта, подтверждается участником закупки справкой из налоговой инспекции.</w:t>
      </w:r>
    </w:p>
    <w:p w14:paraId="32166118" w14:textId="77777777" w:rsidR="008B50C8" w:rsidRPr="00B6102A" w:rsidRDefault="008B50C8" w:rsidP="008B50C8">
      <w:pPr>
        <w:spacing w:after="0" w:line="240" w:lineRule="auto"/>
        <w:ind w:firstLine="567"/>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 xml:space="preserve">е) отсутствие в </w:t>
      </w:r>
      <w:hyperlink r:id="rId8" w:anchor="Par2313" w:tooltip="Статья 104. Реестр недобросовестных поставщиков (подрядчиков, исполнителей)" w:history="1">
        <w:r w:rsidRPr="00B6102A">
          <w:rPr>
            <w:rFonts w:ascii="Times New Roman" w:eastAsia="Times New Roman" w:hAnsi="Times New Roman" w:cs="Times New Roman"/>
            <w:sz w:val="24"/>
            <w:szCs w:val="24"/>
            <w:u w:val="single"/>
            <w:lang w:eastAsia="ru-RU"/>
          </w:rPr>
          <w:t>реестре</w:t>
        </w:r>
      </w:hyperlink>
      <w:r w:rsidRPr="00B6102A">
        <w:rPr>
          <w:rFonts w:ascii="Times New Roman" w:eastAsia="Times New Roman" w:hAnsi="Times New Roman" w:cs="Times New Roman"/>
          <w:sz w:val="24"/>
          <w:szCs w:val="24"/>
          <w:lang w:eastAsia="ru-RU"/>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B7DD9CC" w14:textId="1F9796AF" w:rsidR="00D27FF1" w:rsidRPr="00B6102A" w:rsidRDefault="008B50C8" w:rsidP="008B50C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477A300" w14:textId="77777777" w:rsidR="00990F04" w:rsidRPr="00B6102A" w:rsidRDefault="00990F04" w:rsidP="008B50C8">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4F74A08B" w14:textId="2C3A9A4E" w:rsidR="00990F04" w:rsidRPr="00B6102A" w:rsidRDefault="00990F04" w:rsidP="00990F04">
      <w:pPr>
        <w:spacing w:after="100" w:afterAutospacing="1" w:line="240" w:lineRule="atLeast"/>
        <w:ind w:firstLine="357"/>
        <w:contextualSpacing/>
        <w:jc w:val="both"/>
        <w:rPr>
          <w:rFonts w:ascii="Times New Roman" w:hAnsi="Times New Roman" w:cs="Times New Roman"/>
          <w:b/>
          <w:bCs/>
          <w:sz w:val="24"/>
          <w:szCs w:val="24"/>
          <w:lang w:eastAsia="ru-RU"/>
        </w:rPr>
      </w:pPr>
      <w:r w:rsidRPr="00B6102A">
        <w:rPr>
          <w:rFonts w:ascii="Times New Roman" w:hAnsi="Times New Roman" w:cs="Times New Roman"/>
          <w:b/>
          <w:bCs/>
          <w:sz w:val="24"/>
          <w:szCs w:val="24"/>
          <w:lang w:eastAsia="ru-RU"/>
        </w:rPr>
        <w:t>Заявка на участие в запросе предложений должна содержать:</w:t>
      </w:r>
    </w:p>
    <w:p w14:paraId="483FDDD8" w14:textId="2C62583D" w:rsidR="00990F04" w:rsidRPr="00B6102A" w:rsidRDefault="00990F04" w:rsidP="00990F04">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а) информацию и документы об участнике запроса предложений, подавшем такую заявку:</w:t>
      </w:r>
    </w:p>
    <w:p w14:paraId="552E9025" w14:textId="77777777" w:rsidR="00990F04" w:rsidRPr="00B6102A" w:rsidRDefault="00990F04" w:rsidP="00990F04">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765CABC3" w14:textId="77777777" w:rsidR="00990F04" w:rsidRPr="00B6102A" w:rsidRDefault="00990F04" w:rsidP="00990F04">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 xml:space="preserve">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w:t>
      </w:r>
    </w:p>
    <w:p w14:paraId="5C364D40" w14:textId="6B842DBF" w:rsidR="00990F04" w:rsidRPr="00B6102A" w:rsidRDefault="00990F04" w:rsidP="00990F04">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3) документ, подтверждающий полномочия лица на осуществление действий от имени участника запроса предложений;</w:t>
      </w:r>
    </w:p>
    <w:p w14:paraId="2A3E825E" w14:textId="30284720" w:rsidR="00990F04" w:rsidRPr="00B6102A" w:rsidRDefault="00990F04" w:rsidP="00990F04">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4) копии учредительных документов участника запроса предложений (для юридического лица – Устав, при необходимости - Лицензия);</w:t>
      </w:r>
    </w:p>
    <w:p w14:paraId="3B1C1C20" w14:textId="77777777" w:rsidR="00990F04" w:rsidRPr="00B6102A" w:rsidRDefault="00990F04" w:rsidP="00990F04">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русский язык;</w:t>
      </w:r>
    </w:p>
    <w:p w14:paraId="406FD882" w14:textId="61855EAC" w:rsidR="00990F04" w:rsidRPr="00B6102A" w:rsidRDefault="00990F04" w:rsidP="00990F04">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 xml:space="preserve">б) предложения участника запроса предложений в отношении объекта закупки с приложением документов, подтверждающих соответствие этого объекта требованиям, установленным закупочной документацией о запросе предложений </w:t>
      </w:r>
      <w:r w:rsidRPr="00B6102A">
        <w:rPr>
          <w:rFonts w:ascii="Times New Roman" w:hAnsi="Times New Roman" w:cs="Times New Roman"/>
          <w:sz w:val="24"/>
          <w:szCs w:val="24"/>
        </w:rPr>
        <w:t>(копии Сертификатов, паспортов и др. документы, а также надлежащим образом заверенный перевод на один из официальных языков Приднестровской Молдавской Республики данных документов).</w:t>
      </w:r>
    </w:p>
    <w:p w14:paraId="1DD1C7C0" w14:textId="6BF4D77B" w:rsidR="00990F04" w:rsidRPr="00B6102A" w:rsidRDefault="00990F04" w:rsidP="00990F04">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в) документы, подтверждающие соответствие участника запроса предложений требованиям, установленным закупочной документацией о запросе предложений;</w:t>
      </w:r>
    </w:p>
    <w:p w14:paraId="13E8C008" w14:textId="29FBDF50" w:rsidR="00990F04" w:rsidRPr="00B6102A" w:rsidRDefault="00990F04" w:rsidP="00990F04">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г) документы, подтверждающие право участника запроса предложений на получение преимуществ в соответствии с Законом</w:t>
      </w:r>
      <w:r w:rsidRPr="00B6102A">
        <w:rPr>
          <w:rFonts w:ascii="Times New Roman" w:hAnsi="Times New Roman" w:cs="Times New Roman"/>
          <w:sz w:val="24"/>
          <w:szCs w:val="24"/>
        </w:rPr>
        <w:t xml:space="preserve"> </w:t>
      </w:r>
      <w:r w:rsidRPr="00B6102A">
        <w:rPr>
          <w:rFonts w:ascii="Times New Roman" w:hAnsi="Times New Roman" w:cs="Times New Roman"/>
          <w:bCs/>
          <w:sz w:val="24"/>
          <w:szCs w:val="24"/>
          <w:lang w:eastAsia="ru-RU"/>
        </w:rPr>
        <w:t>Приднестровской Молдавской Республики от 26 ноября 2018 года «О закупках в Приднестровской Молдавской Республики» (в текущей редакции), или копии этих документов.</w:t>
      </w:r>
    </w:p>
    <w:p w14:paraId="631BBDFC" w14:textId="77777777" w:rsidR="00990F04" w:rsidRPr="00B6102A" w:rsidRDefault="00990F04" w:rsidP="00990F04">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д)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3A544689" w14:textId="77777777" w:rsidR="00990F04" w:rsidRPr="00B6102A" w:rsidRDefault="00990F04" w:rsidP="00990F04">
      <w:pPr>
        <w:spacing w:after="0" w:line="240" w:lineRule="auto"/>
        <w:jc w:val="both"/>
        <w:rPr>
          <w:rFonts w:ascii="Times New Roman" w:hAnsi="Times New Roman" w:cs="Times New Roman"/>
          <w:sz w:val="24"/>
          <w:szCs w:val="24"/>
          <w:lang w:bidi="ru-RU"/>
        </w:rPr>
      </w:pPr>
      <w:r w:rsidRPr="00B6102A">
        <w:rPr>
          <w:rFonts w:ascii="Times New Roman" w:hAnsi="Times New Roman" w:cs="Times New Roman"/>
          <w:sz w:val="24"/>
          <w:szCs w:val="24"/>
          <w:lang w:bidi="ru-RU"/>
        </w:rPr>
        <w:lastRenderedPageBreak/>
        <w:t xml:space="preserve">      е) справка из налоговой инспекции, которая подтверждает отсутствие у участника закупки недоимки по налогам, сборам, задолженности по иным обязательным платежам в бюджеты. </w:t>
      </w:r>
    </w:p>
    <w:p w14:paraId="12811BC8" w14:textId="77777777" w:rsidR="00B37043" w:rsidRPr="00B6102A" w:rsidRDefault="00B37043" w:rsidP="006C0F22">
      <w:pPr>
        <w:spacing w:after="100" w:afterAutospacing="1" w:line="240" w:lineRule="atLeast"/>
        <w:ind w:firstLine="357"/>
        <w:contextualSpacing/>
        <w:jc w:val="both"/>
        <w:rPr>
          <w:rFonts w:ascii="Times New Roman" w:hAnsi="Times New Roman" w:cs="Times New Roman"/>
          <w:sz w:val="24"/>
          <w:szCs w:val="24"/>
          <w:u w:val="single"/>
          <w:lang w:eastAsia="ru-RU"/>
        </w:rPr>
      </w:pPr>
    </w:p>
    <w:p w14:paraId="25D3F542" w14:textId="77777777" w:rsidR="00990F04" w:rsidRPr="00B6102A" w:rsidRDefault="00990F04" w:rsidP="006C0F22">
      <w:pPr>
        <w:spacing w:after="100" w:afterAutospacing="1" w:line="240" w:lineRule="atLeast"/>
        <w:ind w:firstLine="357"/>
        <w:contextualSpacing/>
        <w:jc w:val="both"/>
        <w:rPr>
          <w:rFonts w:ascii="Times New Roman" w:hAnsi="Times New Roman" w:cs="Times New Roman"/>
          <w:sz w:val="24"/>
          <w:szCs w:val="24"/>
          <w:u w:val="single"/>
          <w:lang w:eastAsia="ru-RU"/>
        </w:rPr>
      </w:pPr>
    </w:p>
    <w:p w14:paraId="632E6A89" w14:textId="77777777" w:rsidR="00570BDC" w:rsidRPr="00B6102A" w:rsidRDefault="00570BDC" w:rsidP="006C0F22">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B6102A">
        <w:rPr>
          <w:rFonts w:ascii="Times New Roman" w:eastAsia="Times New Roman" w:hAnsi="Times New Roman" w:cs="Times New Roman"/>
          <w:b/>
          <w:bCs/>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
    <w:p w14:paraId="69BBCB5D" w14:textId="77777777" w:rsidR="00752B8C" w:rsidRPr="00B6102A" w:rsidRDefault="00752B8C"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B6102A">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6475991B" w14:textId="77777777" w:rsidR="00752B8C" w:rsidRPr="00B6102A" w:rsidRDefault="00752B8C"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B6102A">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p w14:paraId="00A8F85C" w14:textId="77777777" w:rsidR="00D27FF1" w:rsidRPr="00B6102A" w:rsidRDefault="00D27FF1" w:rsidP="00D27FF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B6102A">
        <w:rPr>
          <w:rFonts w:ascii="Times New Roman" w:eastAsia="Times New Roman" w:hAnsi="Times New Roman" w:cs="Times New Roman"/>
          <w:b/>
          <w:bCs/>
          <w:sz w:val="24"/>
          <w:szCs w:val="24"/>
          <w:lang w:eastAsia="ru-RU"/>
        </w:rPr>
        <w:t>Информация о возможности заказчика изменить условия контракта при заключении контракта либо в ходе его исполнения в соответствии со статьями 51, 61 Закона ПМР «О закупках в Приднестровской Молдавской Республике»:</w:t>
      </w:r>
    </w:p>
    <w:p w14:paraId="23B1370B" w14:textId="77777777" w:rsidR="008B50C8" w:rsidRPr="00B6102A" w:rsidRDefault="008B50C8" w:rsidP="008B50C8">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B6102A">
        <w:rPr>
          <w:rFonts w:ascii="Times New Roman" w:eastAsia="Times New Roman" w:hAnsi="Times New Roman" w:cs="Times New Roman"/>
          <w:b/>
          <w:bCs/>
          <w:sz w:val="24"/>
          <w:szCs w:val="24"/>
          <w:lang w:eastAsia="ru-RU"/>
        </w:rPr>
        <w:t>Информация о возможности заказчика изменить условия контракта при заключении контракта либо в ходе его исполнения в соответствии со статьями 51, 61 Закона ПМР «О закупках в Приднестровской Молдавской Республике»:</w:t>
      </w:r>
    </w:p>
    <w:p w14:paraId="609975BD" w14:textId="77777777" w:rsidR="008B50C8" w:rsidRPr="00B6102A" w:rsidRDefault="008B50C8" w:rsidP="008B50C8">
      <w:pPr>
        <w:spacing w:after="0" w:line="240" w:lineRule="auto"/>
        <w:ind w:firstLine="567"/>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7A46BE34" w14:textId="77777777" w:rsidR="008B50C8" w:rsidRPr="00B6102A" w:rsidRDefault="008B50C8" w:rsidP="008B50C8">
      <w:pPr>
        <w:spacing w:after="0" w:line="240" w:lineRule="auto"/>
        <w:ind w:firstLine="567"/>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а) 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06FBDC56" w14:textId="77777777" w:rsidR="008B50C8" w:rsidRPr="00B6102A" w:rsidRDefault="008B50C8" w:rsidP="008B50C8">
      <w:pPr>
        <w:spacing w:after="0" w:line="240" w:lineRule="auto"/>
        <w:ind w:firstLine="567"/>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б)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07408412" w14:textId="77777777" w:rsidR="008B50C8" w:rsidRPr="00B6102A" w:rsidRDefault="008B50C8" w:rsidP="008B50C8">
      <w:pPr>
        <w:spacing w:after="0" w:line="240" w:lineRule="auto"/>
        <w:ind w:firstLine="567"/>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2. Заказчик вправе изменять существенные условия контрактов на поставку товара при их исполнении по соглашению сторон в порядке и случаях, дополнительный перечень которых установлен Правительством Приднестровской Молдавской Республики.</w:t>
      </w:r>
    </w:p>
    <w:p w14:paraId="11511676" w14:textId="77777777" w:rsidR="00D332D7" w:rsidRPr="00B6102A" w:rsidRDefault="00D332D7" w:rsidP="006C0F22">
      <w:pPr>
        <w:pStyle w:val="a6"/>
        <w:shd w:val="clear" w:color="auto" w:fill="FFFFFF"/>
        <w:spacing w:before="0" w:beforeAutospacing="0" w:line="240" w:lineRule="atLeast"/>
        <w:ind w:firstLine="709"/>
        <w:contextualSpacing/>
        <w:jc w:val="both"/>
        <w:rPr>
          <w:bCs/>
        </w:rPr>
      </w:pPr>
    </w:p>
    <w:p w14:paraId="3853DE2A" w14:textId="77777777" w:rsidR="00E23E1A" w:rsidRPr="00B6102A" w:rsidRDefault="00E23E1A" w:rsidP="006C0F22">
      <w:pPr>
        <w:pStyle w:val="a6"/>
        <w:shd w:val="clear" w:color="auto" w:fill="FFFFFF"/>
        <w:spacing w:before="0" w:beforeAutospacing="0" w:line="240" w:lineRule="atLeast"/>
        <w:ind w:firstLine="708"/>
        <w:contextualSpacing/>
        <w:rPr>
          <w:b/>
        </w:rPr>
      </w:pPr>
      <w:r w:rsidRPr="00B6102A">
        <w:rPr>
          <w:b/>
          <w:bCs/>
        </w:rPr>
        <w:t>Порядок проведения запроса предложений</w:t>
      </w:r>
      <w:r w:rsidR="005F6601" w:rsidRPr="00B6102A">
        <w:rPr>
          <w:b/>
          <w:bCs/>
        </w:rPr>
        <w:t>:</w:t>
      </w:r>
    </w:p>
    <w:p w14:paraId="35AE80C6" w14:textId="753C6237" w:rsidR="00D27FF1" w:rsidRPr="00B6102A" w:rsidRDefault="00E23E1A" w:rsidP="00D27FF1">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B6102A">
        <w:rPr>
          <w:rFonts w:ascii="Times New Roman" w:eastAsia="Times New Roman" w:hAnsi="Times New Roman" w:cs="Times New Roman"/>
          <w:bCs/>
          <w:sz w:val="24"/>
          <w:szCs w:val="24"/>
          <w:lang w:eastAsia="ru-RU"/>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w:t>
      </w:r>
      <w:r w:rsidR="00752B8C" w:rsidRPr="00B6102A">
        <w:rPr>
          <w:rFonts w:ascii="Times New Roman" w:hAnsi="Times New Roman" w:cs="Times New Roman"/>
          <w:bCs/>
          <w:sz w:val="24"/>
          <w:szCs w:val="24"/>
          <w:lang w:eastAsia="ru-RU"/>
        </w:rPr>
        <w:t xml:space="preserve"> </w:t>
      </w:r>
      <w:r w:rsidR="00752B8C" w:rsidRPr="00B6102A">
        <w:rPr>
          <w:rFonts w:ascii="Times New Roman" w:eastAsia="Times New Roman" w:hAnsi="Times New Roman" w:cs="Times New Roman"/>
          <w:bCs/>
          <w:sz w:val="24"/>
          <w:szCs w:val="24"/>
          <w:lang w:eastAsia="ru-RU"/>
        </w:rPr>
        <w:t>или в форме электронного документа</w:t>
      </w:r>
      <w:r w:rsidR="008B50C8" w:rsidRPr="00B6102A">
        <w:rPr>
          <w:rFonts w:ascii="Times New Roman" w:eastAsia="Times New Roman" w:hAnsi="Times New Roman" w:cs="Times New Roman"/>
          <w:bCs/>
          <w:sz w:val="24"/>
          <w:szCs w:val="24"/>
          <w:lang w:eastAsia="ru-RU"/>
        </w:rPr>
        <w:t>.</w:t>
      </w:r>
    </w:p>
    <w:p w14:paraId="0C31AA11" w14:textId="5F3785C5" w:rsidR="00E23E1A" w:rsidRPr="00B6102A" w:rsidRDefault="00E23E1A"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B6102A">
        <w:rPr>
          <w:rFonts w:ascii="Times New Roman" w:eastAsia="Times New Roman" w:hAnsi="Times New Roman" w:cs="Times New Roman"/>
          <w:bCs/>
          <w:sz w:val="24"/>
          <w:szCs w:val="24"/>
          <w:lang w:eastAsia="ru-RU"/>
        </w:rPr>
        <w:t xml:space="preserve">Если </w:t>
      </w:r>
      <w:r w:rsidR="001441F9" w:rsidRPr="00B6102A">
        <w:rPr>
          <w:rFonts w:ascii="Times New Roman" w:eastAsia="Times New Roman" w:hAnsi="Times New Roman" w:cs="Times New Roman"/>
          <w:bCs/>
          <w:sz w:val="24"/>
          <w:szCs w:val="24"/>
          <w:lang w:eastAsia="ru-RU"/>
        </w:rPr>
        <w:t>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r w:rsidRPr="00B6102A">
        <w:rPr>
          <w:rFonts w:ascii="Times New Roman" w:eastAsia="Times New Roman" w:hAnsi="Times New Roman" w:cs="Times New Roman"/>
          <w:bCs/>
          <w:sz w:val="24"/>
          <w:szCs w:val="24"/>
          <w:lang w:eastAsia="ru-RU"/>
        </w:rPr>
        <w:t>, запрос предложений признается несостоявшимся.</w:t>
      </w:r>
    </w:p>
    <w:p w14:paraId="685604A6" w14:textId="47152AA1" w:rsidR="00E23E1A" w:rsidRPr="00B6102A" w:rsidRDefault="001441F9"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B6102A">
        <w:rPr>
          <w:rFonts w:ascii="Times New Roman" w:eastAsia="Times New Roman" w:hAnsi="Times New Roman" w:cs="Times New Roman"/>
          <w:bCs/>
          <w:sz w:val="24"/>
          <w:szCs w:val="24"/>
          <w:lang w:eastAsia="ru-RU"/>
        </w:rPr>
        <w:t>В день, во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14:paraId="46FD302B" w14:textId="322328B2" w:rsidR="00E23E1A" w:rsidRPr="00B6102A" w:rsidRDefault="001441F9"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B6102A">
        <w:rPr>
          <w:rFonts w:ascii="Times New Roman" w:eastAsia="Times New Roman" w:hAnsi="Times New Roman" w:cs="Times New Roman"/>
          <w:bCs/>
          <w:sz w:val="24"/>
          <w:szCs w:val="24"/>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2D99F538" w14:textId="77777777" w:rsidR="001441F9" w:rsidRPr="00B6102A" w:rsidRDefault="001441F9"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B6102A">
        <w:rPr>
          <w:rFonts w:ascii="Times New Roman" w:eastAsia="Times New Roman" w:hAnsi="Times New Roman" w:cs="Times New Roman"/>
          <w:bCs/>
          <w:sz w:val="24"/>
          <w:szCs w:val="24"/>
          <w:lang w:eastAsia="ru-RU"/>
        </w:rPr>
        <w:t xml:space="preserve">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w:t>
      </w:r>
      <w:r w:rsidRPr="00B6102A">
        <w:rPr>
          <w:rFonts w:ascii="Times New Roman" w:eastAsia="Times New Roman" w:hAnsi="Times New Roman" w:cs="Times New Roman"/>
          <w:bCs/>
          <w:sz w:val="24"/>
          <w:szCs w:val="24"/>
          <w:lang w:eastAsia="ru-RU"/>
        </w:rPr>
        <w:lastRenderedPageBreak/>
        <w:t>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5A4370F2" w14:textId="77777777" w:rsidR="001441F9" w:rsidRPr="00B6102A" w:rsidRDefault="001441F9"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B6102A">
        <w:rPr>
          <w:rFonts w:ascii="Times New Roman" w:eastAsia="Times New Roman" w:hAnsi="Times New Roman" w:cs="Times New Roman"/>
          <w:bCs/>
          <w:sz w:val="24"/>
          <w:szCs w:val="24"/>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0D33DE02" w14:textId="031A65C0" w:rsidR="001441F9" w:rsidRPr="00B6102A" w:rsidRDefault="001441F9"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B6102A">
        <w:rPr>
          <w:rFonts w:ascii="Times New Roman" w:eastAsia="Times New Roman" w:hAnsi="Times New Roman" w:cs="Times New Roman"/>
          <w:bCs/>
          <w:sz w:val="24"/>
          <w:szCs w:val="24"/>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с учетом преимуществ, предоставляемых заказчиком в соответствии с настоящим Законом,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без объявления участника запроса предложений, который направил такую заявку, или условия, содержащиеся в единственной заявке.</w:t>
      </w:r>
    </w:p>
    <w:p w14:paraId="24E6F5B1" w14:textId="77777777" w:rsidR="008B7D30" w:rsidRPr="00B6102A" w:rsidRDefault="008B7D30" w:rsidP="006C0F22">
      <w:pPr>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B6C5DC5" w14:textId="77777777" w:rsidR="008B7D30" w:rsidRPr="00B6102A" w:rsidRDefault="008B7D30" w:rsidP="006C0F22">
      <w:pPr>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При этом цена контракта (лота), указанная в окончательном предложении, не может превышать цену контракта (лота), указанную в поданной участником заявке на участие в запросе предложений.</w:t>
      </w:r>
    </w:p>
    <w:p w14:paraId="17561993" w14:textId="5AFEA959" w:rsidR="008B7D30" w:rsidRPr="00B6102A" w:rsidRDefault="008B7D30" w:rsidP="006C0F22">
      <w:pPr>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 содержащая перечень отстраненных</w:t>
      </w:r>
      <w:r w:rsidR="00B37043" w:rsidRPr="00B6102A">
        <w:rPr>
          <w:rFonts w:ascii="Times New Roman" w:eastAsia="Times New Roman" w:hAnsi="Times New Roman" w:cs="Times New Roman"/>
          <w:sz w:val="24"/>
          <w:szCs w:val="24"/>
          <w:lang w:eastAsia="ru-RU"/>
        </w:rPr>
        <w:t xml:space="preserve"> </w:t>
      </w:r>
      <w:r w:rsidRPr="00B6102A">
        <w:rPr>
          <w:rFonts w:ascii="Times New Roman" w:eastAsia="Times New Roman" w:hAnsi="Times New Roman" w:cs="Times New Roman"/>
          <w:sz w:val="24"/>
          <w:szCs w:val="24"/>
          <w:lang w:eastAsia="ru-RU"/>
        </w:rPr>
        <w:t>от участия в запросе предложений участников с указанием оснований отстранения, условий исполнения контракта, содержащихся в заявке, признанной лучшей, без объявления участника, который направил такую заявку, или условий, содержащихся в единственной заявке на участие в запросе предложений.</w:t>
      </w:r>
    </w:p>
    <w:p w14:paraId="5D1FC90F" w14:textId="431BA422" w:rsidR="008B7D30" w:rsidRPr="00B6102A" w:rsidRDefault="008B7D30" w:rsidP="006C0F22">
      <w:pPr>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Окончательными предложениями признаются поданные заявки на участие в запросе предложений.</w:t>
      </w:r>
    </w:p>
    <w:p w14:paraId="2771282E" w14:textId="2236DB9B" w:rsidR="008B7D30" w:rsidRPr="00B6102A" w:rsidRDefault="008B7D30" w:rsidP="006C0F22">
      <w:pPr>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3B1F3D7C" w14:textId="77777777" w:rsidR="008B7D30" w:rsidRPr="00B6102A" w:rsidRDefault="008B7D30" w:rsidP="006C0F22">
      <w:pPr>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bCs/>
          <w:sz w:val="24"/>
          <w:szCs w:val="24"/>
          <w:lang w:eastAsia="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3886908B" w14:textId="3FBAE612" w:rsidR="008B7D30" w:rsidRPr="00B6102A" w:rsidRDefault="008B7D30" w:rsidP="006C0F22">
      <w:pPr>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bCs/>
          <w:sz w:val="24"/>
          <w:szCs w:val="24"/>
          <w:lang w:eastAsia="ru-RU"/>
        </w:rPr>
        <w:t xml:space="preserve">Выигравшим окончательным предложением является </w:t>
      </w:r>
      <w:r w:rsidRPr="00B6102A">
        <w:rPr>
          <w:rFonts w:ascii="Times New Roman" w:eastAsia="Times New Roman" w:hAnsi="Times New Roman" w:cs="Times New Roman"/>
          <w:sz w:val="24"/>
          <w:szCs w:val="24"/>
          <w:lang w:eastAsia="ru-RU"/>
        </w:rPr>
        <w:t>лучшее предложение,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w:t>
      </w:r>
      <w:r w:rsidRPr="00B6102A">
        <w:rPr>
          <w:rFonts w:ascii="Times New Roman" w:eastAsia="Times New Roman" w:hAnsi="Times New Roman" w:cs="Times New Roman"/>
          <w:bCs/>
          <w:sz w:val="24"/>
          <w:szCs w:val="24"/>
          <w:lang w:eastAsia="ru-RU"/>
        </w:rPr>
        <w:t xml:space="preserve">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w:t>
      </w:r>
      <w:r w:rsidRPr="00B6102A">
        <w:rPr>
          <w:rFonts w:ascii="Times New Roman" w:eastAsia="Times New Roman" w:hAnsi="Times New Roman" w:cs="Times New Roman"/>
          <w:bCs/>
          <w:sz w:val="24"/>
          <w:szCs w:val="24"/>
          <w:lang w:eastAsia="ru-RU"/>
        </w:rPr>
        <w:lastRenderedPageBreak/>
        <w:t>предложение, которое поступило раньше. 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 без учета срока приостановления процедуры запроса предложений</w:t>
      </w:r>
      <w:r w:rsidRPr="00B6102A">
        <w:rPr>
          <w:rFonts w:ascii="Times New Roman" w:eastAsia="Times New Roman" w:hAnsi="Times New Roman" w:cs="Times New Roman"/>
          <w:sz w:val="24"/>
          <w:szCs w:val="24"/>
          <w:lang w:eastAsia="ru-RU"/>
        </w:rPr>
        <w:t>.</w:t>
      </w:r>
    </w:p>
    <w:p w14:paraId="1D63FDD0" w14:textId="77777777" w:rsidR="008B7D30" w:rsidRPr="00B6102A" w:rsidRDefault="008B7D30" w:rsidP="006C0F22">
      <w:pPr>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 xml:space="preserve">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w:t>
      </w:r>
    </w:p>
    <w:p w14:paraId="200CDBD2" w14:textId="77777777" w:rsidR="008B7D30" w:rsidRPr="00B6102A" w:rsidRDefault="008B7D30" w:rsidP="006C0F22">
      <w:pPr>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Итоговый протокол и протокол проведения запроса предложений размещаются в информационной системе в день подписания итогового протокола.</w:t>
      </w:r>
    </w:p>
    <w:p w14:paraId="4F4B918C" w14:textId="77777777" w:rsidR="00E23E1A" w:rsidRPr="00B6102A" w:rsidRDefault="00E23E1A"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B6102A">
        <w:rPr>
          <w:rFonts w:ascii="Times New Roman" w:eastAsia="Times New Roman" w:hAnsi="Times New Roman" w:cs="Times New Roman"/>
          <w:bCs/>
          <w:sz w:val="24"/>
          <w:szCs w:val="24"/>
          <w:lang w:eastAsia="ru-RU"/>
        </w:rPr>
        <w:t>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подана только одна такая заявка, которая признана соответствующей требованиям настоящего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w:t>
      </w:r>
    </w:p>
    <w:p w14:paraId="211B842C" w14:textId="77777777" w:rsidR="00E23E1A" w:rsidRPr="00B6102A" w:rsidRDefault="00E23E1A"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B6102A">
        <w:rPr>
          <w:rFonts w:ascii="Times New Roman" w:eastAsia="Times New Roman" w:hAnsi="Times New Roman" w:cs="Times New Roman"/>
          <w:bCs/>
          <w:sz w:val="24"/>
          <w:szCs w:val="24"/>
          <w:lang w:eastAsia="ru-RU"/>
        </w:rPr>
        <w:t>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не подано ни одной такой заявки, заказчик снова осуществляет закупку по средствам проведения запроса предложений.</w:t>
      </w:r>
    </w:p>
    <w:p w14:paraId="16597D91" w14:textId="77777777" w:rsidR="008B7D30" w:rsidRPr="00B6102A" w:rsidRDefault="008B7D30" w:rsidP="006C0F22">
      <w:pPr>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окончательным предложениям, вправе осуществлять аудио- и видеозапись вскрытия этих конвертов и открытия указанного доступа.</w:t>
      </w:r>
    </w:p>
    <w:p w14:paraId="1DCF2FD0" w14:textId="77777777" w:rsidR="004B65BF" w:rsidRPr="00B6102A" w:rsidRDefault="004B65BF" w:rsidP="006C0F22">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B6102A">
        <w:rPr>
          <w:rFonts w:ascii="Times New Roman" w:eastAsia="Times New Roman" w:hAnsi="Times New Roman" w:cs="Times New Roman"/>
          <w:b/>
          <w:bCs/>
          <w:sz w:val="24"/>
          <w:szCs w:val="24"/>
          <w:lang w:eastAsia="ru-RU"/>
        </w:rPr>
        <w:t>Порядок и срок отзыва заявок на участие в запросе предложений</w:t>
      </w:r>
      <w:r w:rsidR="008E68B1" w:rsidRPr="00B6102A">
        <w:rPr>
          <w:rFonts w:ascii="Times New Roman" w:eastAsia="Times New Roman" w:hAnsi="Times New Roman" w:cs="Times New Roman"/>
          <w:b/>
          <w:bCs/>
          <w:sz w:val="24"/>
          <w:szCs w:val="24"/>
          <w:lang w:eastAsia="ru-RU"/>
        </w:rPr>
        <w:t>, порядок возврата таких заявок</w:t>
      </w:r>
      <w:r w:rsidRPr="00B6102A">
        <w:rPr>
          <w:rFonts w:ascii="Times New Roman" w:eastAsia="Times New Roman" w:hAnsi="Times New Roman" w:cs="Times New Roman"/>
          <w:b/>
          <w:bCs/>
          <w:sz w:val="24"/>
          <w:szCs w:val="24"/>
          <w:lang w:eastAsia="ru-RU"/>
        </w:rPr>
        <w:t>:</w:t>
      </w:r>
    </w:p>
    <w:p w14:paraId="3069F2CA" w14:textId="77777777" w:rsidR="004B65BF" w:rsidRPr="00B6102A" w:rsidRDefault="004B65BF"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B6102A">
        <w:rPr>
          <w:rFonts w:ascii="Times New Roman" w:eastAsia="Times New Roman" w:hAnsi="Times New Roman" w:cs="Times New Roman"/>
          <w:bCs/>
          <w:sz w:val="24"/>
          <w:szCs w:val="24"/>
          <w:lang w:eastAsia="ru-RU"/>
        </w:rPr>
        <w:t>Участник запроса предложений вправе письменно изменить или отозвать свою заявку до истечения срока подачи заявок с учетом положений настоящего Закона.</w:t>
      </w:r>
    </w:p>
    <w:p w14:paraId="6B93FA02" w14:textId="77777777" w:rsidR="004B65BF" w:rsidRPr="00B6102A" w:rsidRDefault="004B65BF"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B6102A">
        <w:rPr>
          <w:rFonts w:ascii="Times New Roman" w:eastAsia="Times New Roman" w:hAnsi="Times New Roman" w:cs="Times New Roman"/>
          <w:bCs/>
          <w:sz w:val="24"/>
          <w:szCs w:val="24"/>
          <w:lang w:eastAsia="ru-RU"/>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r w:rsidR="008E68B1" w:rsidRPr="00B6102A">
        <w:rPr>
          <w:rFonts w:ascii="Times New Roman" w:eastAsia="Times New Roman" w:hAnsi="Times New Roman" w:cs="Times New Roman"/>
          <w:bCs/>
          <w:sz w:val="24"/>
          <w:szCs w:val="24"/>
          <w:lang w:eastAsia="ru-RU"/>
        </w:rPr>
        <w:t xml:space="preserve">. </w:t>
      </w:r>
    </w:p>
    <w:p w14:paraId="26EB1BA2" w14:textId="7AFC656C" w:rsidR="005C0C83" w:rsidRPr="00B6102A" w:rsidRDefault="00652A75" w:rsidP="006C0F22">
      <w:pPr>
        <w:shd w:val="clear" w:color="auto" w:fill="FFFFFF"/>
        <w:spacing w:after="100" w:afterAutospacing="1" w:line="240" w:lineRule="atLeast"/>
        <w:ind w:firstLine="709"/>
        <w:contextualSpacing/>
        <w:jc w:val="both"/>
        <w:rPr>
          <w:rFonts w:ascii="Times New Roman" w:eastAsia="Times New Roman" w:hAnsi="Times New Roman" w:cs="Times New Roman"/>
          <w:b/>
          <w:bCs/>
          <w:sz w:val="24"/>
          <w:szCs w:val="24"/>
          <w:lang w:eastAsia="ru-RU"/>
        </w:rPr>
      </w:pPr>
      <w:r w:rsidRPr="00B6102A">
        <w:rPr>
          <w:rFonts w:ascii="Times New Roman" w:eastAsia="Times New Roman" w:hAnsi="Times New Roman" w:cs="Times New Roman"/>
          <w:b/>
          <w:bCs/>
          <w:sz w:val="24"/>
          <w:szCs w:val="24"/>
          <w:lang w:eastAsia="ru-RU"/>
        </w:rPr>
        <w:t xml:space="preserve">Срок, в течение которого победитель </w:t>
      </w:r>
      <w:r w:rsidR="008E68B1" w:rsidRPr="00B6102A">
        <w:rPr>
          <w:rFonts w:ascii="Times New Roman" w:eastAsia="Times New Roman" w:hAnsi="Times New Roman" w:cs="Times New Roman"/>
          <w:b/>
          <w:bCs/>
          <w:sz w:val="24"/>
          <w:szCs w:val="24"/>
          <w:lang w:eastAsia="ru-RU"/>
        </w:rPr>
        <w:t>запроса предложений должен</w:t>
      </w:r>
      <w:r w:rsidRPr="00B6102A">
        <w:rPr>
          <w:rFonts w:ascii="Times New Roman" w:eastAsia="Times New Roman" w:hAnsi="Times New Roman" w:cs="Times New Roman"/>
          <w:b/>
          <w:bCs/>
          <w:sz w:val="24"/>
          <w:szCs w:val="24"/>
          <w:lang w:eastAsia="ru-RU"/>
        </w:rPr>
        <w:t xml:space="preserve"> подписать контракт, условия признания победителя </w:t>
      </w:r>
      <w:r w:rsidR="008E68B1" w:rsidRPr="00B6102A">
        <w:rPr>
          <w:rFonts w:ascii="Times New Roman" w:eastAsia="Times New Roman" w:hAnsi="Times New Roman" w:cs="Times New Roman"/>
          <w:b/>
          <w:bCs/>
          <w:sz w:val="24"/>
          <w:szCs w:val="24"/>
          <w:lang w:eastAsia="ru-RU"/>
        </w:rPr>
        <w:t>запроса предложений</w:t>
      </w:r>
      <w:r w:rsidRPr="00B6102A">
        <w:rPr>
          <w:rFonts w:ascii="Times New Roman" w:eastAsia="Times New Roman" w:hAnsi="Times New Roman" w:cs="Times New Roman"/>
          <w:b/>
          <w:bCs/>
          <w:sz w:val="24"/>
          <w:szCs w:val="24"/>
          <w:lang w:eastAsia="ru-RU"/>
        </w:rPr>
        <w:t xml:space="preserve"> уклонившимся от заключения контракта</w:t>
      </w:r>
      <w:r w:rsidR="008E68B1" w:rsidRPr="00B6102A">
        <w:rPr>
          <w:rFonts w:ascii="Times New Roman" w:eastAsia="Times New Roman" w:hAnsi="Times New Roman" w:cs="Times New Roman"/>
          <w:b/>
          <w:bCs/>
          <w:sz w:val="24"/>
          <w:szCs w:val="24"/>
          <w:lang w:eastAsia="ru-RU"/>
        </w:rPr>
        <w:t>.</w:t>
      </w:r>
    </w:p>
    <w:p w14:paraId="248FE7E6" w14:textId="77777777" w:rsidR="00EC76FB" w:rsidRPr="00B6102A"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bCs/>
          <w:sz w:val="24"/>
          <w:szCs w:val="24"/>
          <w:lang w:eastAsia="ru-RU"/>
        </w:rPr>
      </w:pPr>
      <w:r w:rsidRPr="00B6102A">
        <w:rPr>
          <w:rFonts w:ascii="Times New Roman" w:eastAsia="Times New Roman" w:hAnsi="Times New Roman" w:cs="Times New Roman"/>
          <w:bCs/>
          <w:sz w:val="24"/>
          <w:szCs w:val="24"/>
          <w:lang w:eastAsia="ru-RU"/>
        </w:rPr>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3FC0386C" w14:textId="77777777" w:rsidR="00652A75" w:rsidRPr="00B6102A" w:rsidRDefault="00652A75" w:rsidP="006C0F22">
      <w:pPr>
        <w:shd w:val="clear" w:color="auto" w:fill="FFFFFF"/>
        <w:spacing w:after="100" w:afterAutospacing="1" w:line="240" w:lineRule="atLeast"/>
        <w:ind w:firstLine="709"/>
        <w:contextualSpacing/>
        <w:jc w:val="both"/>
        <w:rPr>
          <w:rFonts w:ascii="Times New Roman" w:eastAsia="Times New Roman" w:hAnsi="Times New Roman" w:cs="Times New Roman"/>
          <w:bCs/>
          <w:sz w:val="24"/>
          <w:szCs w:val="24"/>
          <w:lang w:eastAsia="ru-RU"/>
        </w:rPr>
      </w:pPr>
      <w:r w:rsidRPr="00B6102A">
        <w:rPr>
          <w:rFonts w:ascii="Times New Roman" w:eastAsia="Times New Roman" w:hAnsi="Times New Roman" w:cs="Times New Roman"/>
          <w:bCs/>
          <w:sz w:val="24"/>
          <w:szCs w:val="24"/>
          <w:lang w:eastAsia="ru-RU"/>
        </w:rPr>
        <w:t xml:space="preserve">В случае если в установленный срок, победитель </w:t>
      </w:r>
      <w:r w:rsidR="008E68B1" w:rsidRPr="00B6102A">
        <w:rPr>
          <w:rFonts w:ascii="Times New Roman" w:eastAsia="Times New Roman" w:hAnsi="Times New Roman" w:cs="Times New Roman"/>
          <w:bCs/>
          <w:sz w:val="24"/>
          <w:szCs w:val="24"/>
          <w:lang w:eastAsia="ru-RU"/>
        </w:rPr>
        <w:t>запроса предложений</w:t>
      </w:r>
      <w:r w:rsidRPr="00B6102A">
        <w:rPr>
          <w:rFonts w:ascii="Times New Roman" w:eastAsia="Times New Roman" w:hAnsi="Times New Roman" w:cs="Times New Roman"/>
          <w:bCs/>
          <w:sz w:val="24"/>
          <w:szCs w:val="24"/>
          <w:lang w:eastAsia="ru-RU"/>
        </w:rPr>
        <w:t xml:space="preserve"> не представил заказчику подписанный контракт, победитель запроса предложений признается уклонившимся от заключения контракта.</w:t>
      </w:r>
    </w:p>
    <w:p w14:paraId="4C416738" w14:textId="77777777" w:rsidR="00EC76FB" w:rsidRPr="00B6102A"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bCs/>
          <w:sz w:val="24"/>
          <w:szCs w:val="24"/>
          <w:lang w:eastAsia="ru-RU"/>
        </w:rPr>
      </w:pPr>
      <w:r w:rsidRPr="00B6102A">
        <w:rPr>
          <w:rFonts w:ascii="Times New Roman" w:eastAsia="Times New Roman" w:hAnsi="Times New Roman" w:cs="Times New Roman"/>
          <w:bCs/>
          <w:sz w:val="24"/>
          <w:szCs w:val="24"/>
          <w:lang w:eastAsia="ru-RU"/>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04219CF9" w14:textId="77777777" w:rsidR="00EC76FB" w:rsidRPr="00B6102A"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bCs/>
          <w:sz w:val="24"/>
          <w:szCs w:val="24"/>
          <w:lang w:eastAsia="ru-RU"/>
        </w:rPr>
      </w:pPr>
      <w:r w:rsidRPr="00B6102A">
        <w:rPr>
          <w:rFonts w:ascii="Times New Roman" w:eastAsia="Times New Roman" w:hAnsi="Times New Roman" w:cs="Times New Roman"/>
          <w:bCs/>
          <w:sz w:val="24"/>
          <w:szCs w:val="24"/>
          <w:lang w:eastAsia="ru-RU"/>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14:paraId="188FB6D4" w14:textId="0D4E04EA" w:rsidR="00652A75" w:rsidRPr="00B6102A" w:rsidRDefault="00652A75" w:rsidP="006C0F22">
      <w:pPr>
        <w:shd w:val="clear" w:color="auto" w:fill="FFFFFF"/>
        <w:spacing w:after="100" w:afterAutospacing="1" w:line="240" w:lineRule="atLeast"/>
        <w:ind w:firstLine="709"/>
        <w:contextualSpacing/>
        <w:jc w:val="both"/>
        <w:rPr>
          <w:rFonts w:ascii="Times New Roman" w:eastAsia="Times New Roman" w:hAnsi="Times New Roman" w:cs="Times New Roman"/>
          <w:b/>
          <w:bCs/>
          <w:sz w:val="24"/>
          <w:szCs w:val="24"/>
          <w:lang w:eastAsia="ru-RU"/>
        </w:rPr>
      </w:pPr>
      <w:r w:rsidRPr="00B6102A">
        <w:rPr>
          <w:rFonts w:ascii="Times New Roman" w:eastAsia="Times New Roman" w:hAnsi="Times New Roman" w:cs="Times New Roman"/>
          <w:b/>
          <w:bCs/>
          <w:sz w:val="24"/>
          <w:szCs w:val="24"/>
          <w:lang w:eastAsia="ru-RU"/>
        </w:rPr>
        <w:lastRenderedPageBreak/>
        <w:t xml:space="preserve">Порядок, даты начала и окончания срока предоставления участникам </w:t>
      </w:r>
      <w:r w:rsidR="00550708" w:rsidRPr="00B6102A">
        <w:rPr>
          <w:rFonts w:ascii="Times New Roman" w:eastAsia="Times New Roman" w:hAnsi="Times New Roman" w:cs="Times New Roman"/>
          <w:b/>
          <w:bCs/>
          <w:sz w:val="24"/>
          <w:szCs w:val="24"/>
          <w:lang w:eastAsia="ru-RU"/>
        </w:rPr>
        <w:t>запроса предложений</w:t>
      </w:r>
      <w:r w:rsidRPr="00B6102A">
        <w:rPr>
          <w:rFonts w:ascii="Times New Roman" w:eastAsia="Times New Roman" w:hAnsi="Times New Roman" w:cs="Times New Roman"/>
          <w:b/>
          <w:bCs/>
          <w:sz w:val="24"/>
          <w:szCs w:val="24"/>
          <w:lang w:eastAsia="ru-RU"/>
        </w:rPr>
        <w:t xml:space="preserve"> разъяснений положений документации о </w:t>
      </w:r>
      <w:r w:rsidR="00550708" w:rsidRPr="00B6102A">
        <w:rPr>
          <w:rFonts w:ascii="Times New Roman" w:eastAsia="Times New Roman" w:hAnsi="Times New Roman" w:cs="Times New Roman"/>
          <w:b/>
          <w:bCs/>
          <w:sz w:val="24"/>
          <w:szCs w:val="24"/>
          <w:lang w:eastAsia="ru-RU"/>
        </w:rPr>
        <w:t>запросе предложений</w:t>
      </w:r>
    </w:p>
    <w:p w14:paraId="5C65A999" w14:textId="77777777" w:rsidR="00652A75" w:rsidRPr="00B6102A" w:rsidRDefault="00652A75"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 xml:space="preserve">Любой участник </w:t>
      </w:r>
      <w:r w:rsidR="00550708" w:rsidRPr="00B6102A">
        <w:rPr>
          <w:rFonts w:ascii="Times New Roman" w:eastAsia="Times New Roman" w:hAnsi="Times New Roman" w:cs="Times New Roman"/>
          <w:sz w:val="24"/>
          <w:szCs w:val="24"/>
          <w:lang w:eastAsia="ru-RU"/>
        </w:rPr>
        <w:t>запроса предложений</w:t>
      </w:r>
      <w:r w:rsidRPr="00B6102A">
        <w:rPr>
          <w:rFonts w:ascii="Times New Roman" w:eastAsia="Times New Roman" w:hAnsi="Times New Roman" w:cs="Times New Roman"/>
          <w:sz w:val="24"/>
          <w:szCs w:val="24"/>
          <w:lang w:eastAsia="ru-RU"/>
        </w:rPr>
        <w:t xml:space="preserve"> вправе направить запрос о даче разъяснений положений документации о таком </w:t>
      </w:r>
      <w:r w:rsidR="00550708" w:rsidRPr="00B6102A">
        <w:rPr>
          <w:rFonts w:ascii="Times New Roman" w:eastAsia="Times New Roman" w:hAnsi="Times New Roman" w:cs="Times New Roman"/>
          <w:sz w:val="24"/>
          <w:szCs w:val="24"/>
          <w:lang w:eastAsia="ru-RU"/>
        </w:rPr>
        <w:t>запросе предложений</w:t>
      </w:r>
      <w:r w:rsidRPr="00B6102A">
        <w:rPr>
          <w:rFonts w:ascii="Times New Roman" w:eastAsia="Times New Roman" w:hAnsi="Times New Roman" w:cs="Times New Roman"/>
          <w:sz w:val="24"/>
          <w:szCs w:val="24"/>
          <w:lang w:eastAsia="ru-RU"/>
        </w:rPr>
        <w:t xml:space="preserve">. </w:t>
      </w:r>
    </w:p>
    <w:p w14:paraId="43283078" w14:textId="1C25436F" w:rsidR="00652A75" w:rsidRPr="00B6102A" w:rsidRDefault="00652A75"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 xml:space="preserve">В течение 2 (двух) рабочих дней со дня поступления указанного запроса заказчик в письменной форме или в форме электронного документа </w:t>
      </w:r>
      <w:r w:rsidR="00D332D7" w:rsidRPr="00B6102A">
        <w:rPr>
          <w:rFonts w:ascii="Times New Roman" w:eastAsia="Times New Roman" w:hAnsi="Times New Roman" w:cs="Times New Roman"/>
          <w:sz w:val="24"/>
          <w:szCs w:val="24"/>
          <w:lang w:eastAsia="ru-RU"/>
        </w:rPr>
        <w:t xml:space="preserve">направляет </w:t>
      </w:r>
      <w:r w:rsidRPr="00B6102A">
        <w:rPr>
          <w:rFonts w:ascii="Times New Roman" w:eastAsia="Times New Roman" w:hAnsi="Times New Roman" w:cs="Times New Roman"/>
          <w:sz w:val="24"/>
          <w:szCs w:val="24"/>
          <w:lang w:eastAsia="ru-RU"/>
        </w:rPr>
        <w:t>разъяснения положений документации о</w:t>
      </w:r>
      <w:r w:rsidR="00550708" w:rsidRPr="00B6102A">
        <w:rPr>
          <w:rFonts w:ascii="Times New Roman" w:eastAsia="Times New Roman" w:hAnsi="Times New Roman" w:cs="Times New Roman"/>
          <w:sz w:val="24"/>
          <w:szCs w:val="24"/>
          <w:lang w:eastAsia="ru-RU"/>
        </w:rPr>
        <w:t xml:space="preserve"> запросе предложений</w:t>
      </w:r>
      <w:r w:rsidRPr="00B6102A">
        <w:rPr>
          <w:rFonts w:ascii="Times New Roman" w:eastAsia="Times New Roman" w:hAnsi="Times New Roman" w:cs="Times New Roman"/>
          <w:sz w:val="24"/>
          <w:szCs w:val="24"/>
          <w:lang w:eastAsia="ru-RU"/>
        </w:rPr>
        <w:t xml:space="preserve">, если указанный запрос поступил к заказчику не позднее чем за 3 (три) дня до даты окончания срока подачи заявок на участие в </w:t>
      </w:r>
      <w:r w:rsidR="00550708" w:rsidRPr="00B6102A">
        <w:rPr>
          <w:rFonts w:ascii="Times New Roman" w:eastAsia="Times New Roman" w:hAnsi="Times New Roman" w:cs="Times New Roman"/>
          <w:sz w:val="24"/>
          <w:szCs w:val="24"/>
          <w:lang w:eastAsia="ru-RU"/>
        </w:rPr>
        <w:t>запросе предложений</w:t>
      </w:r>
      <w:r w:rsidRPr="00B6102A">
        <w:rPr>
          <w:rFonts w:ascii="Times New Roman" w:eastAsia="Times New Roman" w:hAnsi="Times New Roman" w:cs="Times New Roman"/>
          <w:sz w:val="24"/>
          <w:szCs w:val="24"/>
          <w:lang w:eastAsia="ru-RU"/>
        </w:rPr>
        <w:t>.</w:t>
      </w:r>
    </w:p>
    <w:p w14:paraId="77D835EB" w14:textId="77777777" w:rsidR="00652A75" w:rsidRPr="00B6102A" w:rsidRDefault="00652A75"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В течение 1 (одного) рабочего дня с даты направления разъяснений положений документации о</w:t>
      </w:r>
      <w:r w:rsidR="00550708" w:rsidRPr="00B6102A">
        <w:rPr>
          <w:rFonts w:ascii="Times New Roman" w:eastAsia="Times New Roman" w:hAnsi="Times New Roman" w:cs="Times New Roman"/>
          <w:sz w:val="24"/>
          <w:szCs w:val="24"/>
          <w:lang w:eastAsia="ru-RU"/>
        </w:rPr>
        <w:t xml:space="preserve"> запросе предложений</w:t>
      </w:r>
      <w:r w:rsidRPr="00B6102A">
        <w:rPr>
          <w:rFonts w:ascii="Times New Roman" w:eastAsia="Times New Roman" w:hAnsi="Times New Roman" w:cs="Times New Roman"/>
          <w:sz w:val="24"/>
          <w:szCs w:val="24"/>
          <w:lang w:eastAsia="ru-RU"/>
        </w:rPr>
        <w:t xml:space="preserve">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3C997FC4" w14:textId="6A0450CE" w:rsidR="00652A75" w:rsidRPr="00B6102A" w:rsidRDefault="00652A75" w:rsidP="006C0F22">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B6102A">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67C764BB" w14:textId="77777777" w:rsidR="00EC76FB" w:rsidRPr="00B6102A"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677054AA" w14:textId="55703F3F" w:rsidR="00EC76FB" w:rsidRPr="00B6102A"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w:t>
      </w:r>
      <w:r w:rsidR="00852F32" w:rsidRPr="00B6102A">
        <w:rPr>
          <w:rFonts w:ascii="Times New Roman" w:eastAsia="Times New Roman" w:hAnsi="Times New Roman" w:cs="Times New Roman"/>
          <w:sz w:val="24"/>
          <w:szCs w:val="24"/>
          <w:lang w:eastAsia="ru-RU"/>
        </w:rPr>
        <w:t>отказа при условии, если</w:t>
      </w:r>
      <w:r w:rsidRPr="00B6102A">
        <w:rPr>
          <w:rFonts w:ascii="Times New Roman" w:eastAsia="Times New Roman" w:hAnsi="Times New Roman" w:cs="Times New Roman"/>
          <w:sz w:val="24"/>
          <w:szCs w:val="24"/>
          <w:lang w:eastAsia="ru-RU"/>
        </w:rPr>
        <w:t xml:space="preserve"> это было предусмотрено контрактом.</w:t>
      </w:r>
    </w:p>
    <w:p w14:paraId="5B6CEBD3" w14:textId="77777777" w:rsidR="00EC76FB" w:rsidRPr="00B6102A"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7C9FF755" w14:textId="77777777" w:rsidR="00EC76FB" w:rsidRPr="00B6102A"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1FE0777C" w14:textId="77777777" w:rsidR="00EC76FB" w:rsidRPr="00B6102A"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0154906A" w14:textId="77777777" w:rsidR="00EC76FB" w:rsidRPr="00B6102A"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2434E71C" w14:textId="77777777" w:rsidR="00EC76FB" w:rsidRPr="00B6102A"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1C92E448" w14:textId="77777777" w:rsidR="00EC76FB" w:rsidRPr="00B6102A"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p>
    <w:p w14:paraId="4A4C6B98" w14:textId="77777777" w:rsidR="00EC76FB" w:rsidRPr="00B6102A"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(подрядчиком, исполнителем) условий контракта.</w:t>
      </w:r>
    </w:p>
    <w:p w14:paraId="70C888B6" w14:textId="77777777" w:rsidR="00EC76FB" w:rsidRPr="00B6102A"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58319238" w14:textId="77777777" w:rsidR="00EC76FB" w:rsidRPr="00B6102A"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lastRenderedPageBreak/>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00C361F6" w14:textId="77777777" w:rsidR="00240412" w:rsidRPr="00B6102A"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384F10A2" w14:textId="77777777" w:rsidR="00023A37" w:rsidRPr="00B6102A" w:rsidRDefault="00023A37"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sectPr w:rsidR="00023A37" w:rsidRPr="00B6102A" w:rsidSect="006C318B">
          <w:pgSz w:w="11906" w:h="16838"/>
          <w:pgMar w:top="993" w:right="850" w:bottom="993" w:left="1701" w:header="708" w:footer="708" w:gutter="0"/>
          <w:cols w:space="708"/>
          <w:docGrid w:linePitch="360"/>
        </w:sectPr>
      </w:pPr>
    </w:p>
    <w:p w14:paraId="4382E000"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24"/>
          <w:szCs w:val="24"/>
        </w:rPr>
      </w:pPr>
    </w:p>
    <w:tbl>
      <w:tblPr>
        <w:tblW w:w="16448" w:type="dxa"/>
        <w:tblInd w:w="-431" w:type="dxa"/>
        <w:tblLayout w:type="fixed"/>
        <w:tblLook w:val="04A0" w:firstRow="1" w:lastRow="0" w:firstColumn="1" w:lastColumn="0" w:noHBand="0" w:noVBand="1"/>
      </w:tblPr>
      <w:tblGrid>
        <w:gridCol w:w="539"/>
        <w:gridCol w:w="1276"/>
        <w:gridCol w:w="425"/>
        <w:gridCol w:w="1276"/>
        <w:gridCol w:w="1418"/>
        <w:gridCol w:w="1275"/>
        <w:gridCol w:w="709"/>
        <w:gridCol w:w="1418"/>
        <w:gridCol w:w="992"/>
        <w:gridCol w:w="1417"/>
        <w:gridCol w:w="1634"/>
        <w:gridCol w:w="1138"/>
        <w:gridCol w:w="1339"/>
        <w:gridCol w:w="738"/>
        <w:gridCol w:w="45"/>
        <w:gridCol w:w="809"/>
      </w:tblGrid>
      <w:tr w:rsidR="00143E92" w:rsidRPr="00B6102A" w14:paraId="58E20C74" w14:textId="77777777" w:rsidTr="00C97B4F">
        <w:tc>
          <w:tcPr>
            <w:tcW w:w="15594" w:type="dxa"/>
            <w:gridSpan w:val="14"/>
            <w:tcBorders>
              <w:top w:val="single" w:sz="4" w:space="0" w:color="auto"/>
              <w:left w:val="single" w:sz="4" w:space="0" w:color="auto"/>
              <w:bottom w:val="single" w:sz="4" w:space="0" w:color="auto"/>
              <w:right w:val="single" w:sz="4" w:space="0" w:color="auto"/>
            </w:tcBorders>
          </w:tcPr>
          <w:p w14:paraId="0ED828FC" w14:textId="77777777" w:rsidR="00023A37" w:rsidRPr="00B6102A" w:rsidRDefault="00023A37" w:rsidP="006C0F22">
            <w:pPr>
              <w:pBdr>
                <w:bottom w:val="single" w:sz="4" w:space="1" w:color="auto"/>
              </w:pBdr>
              <w:spacing w:after="100" w:afterAutospacing="1" w:line="240" w:lineRule="atLeast"/>
              <w:contextualSpacing/>
              <w:jc w:val="center"/>
              <w:rPr>
                <w:rFonts w:ascii="Times New Roman" w:eastAsia="Calibri" w:hAnsi="Times New Roman" w:cs="Times New Roman"/>
                <w:b/>
                <w:sz w:val="24"/>
                <w:szCs w:val="24"/>
              </w:rPr>
            </w:pPr>
          </w:p>
          <w:tbl>
            <w:tblPr>
              <w:tblStyle w:val="a4"/>
              <w:tblW w:w="15452" w:type="dxa"/>
              <w:tblLayout w:type="fixed"/>
              <w:tblLook w:val="04A0" w:firstRow="1" w:lastRow="0" w:firstColumn="1" w:lastColumn="0" w:noHBand="0" w:noVBand="1"/>
            </w:tblPr>
            <w:tblGrid>
              <w:gridCol w:w="7471"/>
              <w:gridCol w:w="7981"/>
            </w:tblGrid>
            <w:tr w:rsidR="00143E92" w:rsidRPr="00B6102A" w14:paraId="639B5871" w14:textId="77777777" w:rsidTr="00C97B4F">
              <w:tc>
                <w:tcPr>
                  <w:tcW w:w="7471" w:type="dxa"/>
                </w:tcPr>
                <w:p w14:paraId="15A8FBE1" w14:textId="77777777" w:rsidR="00023A37" w:rsidRPr="00B6102A" w:rsidRDefault="00023A37" w:rsidP="006C0F22">
                  <w:pPr>
                    <w:pBdr>
                      <w:bottom w:val="single" w:sz="4" w:space="1" w:color="auto"/>
                    </w:pBdr>
                    <w:spacing w:after="100" w:afterAutospacing="1" w:line="240" w:lineRule="atLeast"/>
                    <w:contextualSpacing/>
                    <w:rPr>
                      <w:rFonts w:ascii="Times New Roman" w:eastAsia="Calibri" w:hAnsi="Times New Roman" w:cs="Times New Roman"/>
                      <w:sz w:val="24"/>
                      <w:szCs w:val="24"/>
                    </w:rPr>
                  </w:pPr>
                  <w:r w:rsidRPr="00B6102A">
                    <w:rPr>
                      <w:rFonts w:ascii="Times New Roman" w:eastAsia="Calibri" w:hAnsi="Times New Roman" w:cs="Times New Roman"/>
                      <w:sz w:val="24"/>
                      <w:szCs w:val="24"/>
                    </w:rPr>
                    <w:t xml:space="preserve">УТВЕРЖДАЮ: </w:t>
                  </w:r>
                </w:p>
                <w:p w14:paraId="0ED3A049" w14:textId="77777777" w:rsidR="00023A37" w:rsidRPr="00B6102A" w:rsidRDefault="00023A37" w:rsidP="006C0F22">
                  <w:pPr>
                    <w:pBdr>
                      <w:bottom w:val="single" w:sz="4" w:space="1" w:color="auto"/>
                    </w:pBdr>
                    <w:spacing w:after="100" w:afterAutospacing="1" w:line="240" w:lineRule="atLeast"/>
                    <w:contextualSpacing/>
                    <w:rPr>
                      <w:rFonts w:ascii="Times New Roman" w:eastAsia="Calibri" w:hAnsi="Times New Roman" w:cs="Times New Roman"/>
                      <w:sz w:val="24"/>
                      <w:szCs w:val="24"/>
                    </w:rPr>
                  </w:pPr>
                  <w:r w:rsidRPr="00B6102A">
                    <w:rPr>
                      <w:rFonts w:ascii="Times New Roman" w:eastAsia="Calibri" w:hAnsi="Times New Roman" w:cs="Times New Roman"/>
                      <w:sz w:val="24"/>
                      <w:szCs w:val="24"/>
                    </w:rPr>
                    <w:t>Генеральный директор</w:t>
                  </w:r>
                </w:p>
                <w:p w14:paraId="67B8D72D" w14:textId="77777777" w:rsidR="00023A37" w:rsidRPr="00B6102A" w:rsidRDefault="00023A37" w:rsidP="006C0F22">
                  <w:pPr>
                    <w:pBdr>
                      <w:bottom w:val="single" w:sz="4" w:space="1" w:color="auto"/>
                    </w:pBdr>
                    <w:spacing w:after="100" w:afterAutospacing="1" w:line="240" w:lineRule="atLeast"/>
                    <w:contextualSpacing/>
                    <w:rPr>
                      <w:rFonts w:ascii="Times New Roman" w:eastAsia="Calibri" w:hAnsi="Times New Roman" w:cs="Times New Roman"/>
                      <w:sz w:val="24"/>
                      <w:szCs w:val="24"/>
                    </w:rPr>
                  </w:pPr>
                  <w:r w:rsidRPr="00B6102A">
                    <w:rPr>
                      <w:rFonts w:ascii="Times New Roman" w:eastAsia="Calibri" w:hAnsi="Times New Roman" w:cs="Times New Roman"/>
                      <w:sz w:val="24"/>
                      <w:szCs w:val="24"/>
                    </w:rPr>
                    <w:t>ГУП «Водоснабжение и водоотведение»</w:t>
                  </w:r>
                </w:p>
                <w:p w14:paraId="3923BE34" w14:textId="77777777" w:rsidR="00023A37" w:rsidRPr="00B6102A" w:rsidRDefault="00023A37" w:rsidP="006C0F22">
                  <w:pPr>
                    <w:pBdr>
                      <w:bottom w:val="single" w:sz="4" w:space="1" w:color="auto"/>
                    </w:pBdr>
                    <w:spacing w:after="100" w:afterAutospacing="1" w:line="240" w:lineRule="atLeast"/>
                    <w:contextualSpacing/>
                    <w:rPr>
                      <w:rFonts w:ascii="Times New Roman" w:eastAsia="Calibri" w:hAnsi="Times New Roman" w:cs="Times New Roman"/>
                      <w:sz w:val="24"/>
                      <w:szCs w:val="24"/>
                    </w:rPr>
                  </w:pPr>
                </w:p>
                <w:p w14:paraId="2B44971A" w14:textId="77777777" w:rsidR="00023A37" w:rsidRPr="00B6102A" w:rsidRDefault="00023A37" w:rsidP="006C0F22">
                  <w:pPr>
                    <w:pBdr>
                      <w:bottom w:val="single" w:sz="4" w:space="1" w:color="auto"/>
                    </w:pBdr>
                    <w:spacing w:after="100" w:afterAutospacing="1" w:line="240" w:lineRule="atLeast"/>
                    <w:contextualSpacing/>
                    <w:rPr>
                      <w:rFonts w:ascii="Times New Roman" w:eastAsia="Calibri" w:hAnsi="Times New Roman" w:cs="Times New Roman"/>
                      <w:sz w:val="24"/>
                      <w:szCs w:val="24"/>
                    </w:rPr>
                  </w:pPr>
                  <w:r w:rsidRPr="00B6102A">
                    <w:rPr>
                      <w:rFonts w:ascii="Times New Roman" w:eastAsia="Calibri" w:hAnsi="Times New Roman" w:cs="Times New Roman"/>
                      <w:sz w:val="24"/>
                      <w:szCs w:val="24"/>
                    </w:rPr>
                    <w:t xml:space="preserve">_____________________/А.Н. </w:t>
                  </w:r>
                  <w:proofErr w:type="spellStart"/>
                  <w:r w:rsidRPr="00B6102A">
                    <w:rPr>
                      <w:rFonts w:ascii="Times New Roman" w:eastAsia="Calibri" w:hAnsi="Times New Roman" w:cs="Times New Roman"/>
                      <w:sz w:val="24"/>
                      <w:szCs w:val="24"/>
                    </w:rPr>
                    <w:t>Кысатони</w:t>
                  </w:r>
                  <w:proofErr w:type="spellEnd"/>
                  <w:r w:rsidRPr="00B6102A">
                    <w:rPr>
                      <w:rFonts w:ascii="Times New Roman" w:eastAsia="Calibri" w:hAnsi="Times New Roman" w:cs="Times New Roman"/>
                      <w:sz w:val="24"/>
                      <w:szCs w:val="24"/>
                    </w:rPr>
                    <w:t>/</w:t>
                  </w:r>
                </w:p>
                <w:p w14:paraId="01657B7E" w14:textId="77777777" w:rsidR="00023A37" w:rsidRPr="00B6102A" w:rsidRDefault="00023A37" w:rsidP="006C0F22">
                  <w:pPr>
                    <w:pBdr>
                      <w:bottom w:val="single" w:sz="4" w:space="1" w:color="auto"/>
                    </w:pBdr>
                    <w:spacing w:after="100" w:afterAutospacing="1" w:line="240" w:lineRule="atLeast"/>
                    <w:contextualSpacing/>
                    <w:rPr>
                      <w:rFonts w:ascii="Times New Roman" w:eastAsia="Calibri" w:hAnsi="Times New Roman" w:cs="Times New Roman"/>
                      <w:sz w:val="24"/>
                      <w:szCs w:val="24"/>
                    </w:rPr>
                  </w:pPr>
                  <w:r w:rsidRPr="00B6102A">
                    <w:rPr>
                      <w:rFonts w:ascii="Times New Roman" w:eastAsia="Calibri" w:hAnsi="Times New Roman" w:cs="Times New Roman"/>
                      <w:sz w:val="24"/>
                      <w:szCs w:val="24"/>
                    </w:rPr>
                    <w:t>«_____» ______________ 2025 года</w:t>
                  </w:r>
                </w:p>
              </w:tc>
              <w:tc>
                <w:tcPr>
                  <w:tcW w:w="7981" w:type="dxa"/>
                </w:tcPr>
                <w:p w14:paraId="2D3F4959" w14:textId="77777777" w:rsidR="00023A37" w:rsidRPr="00B6102A" w:rsidRDefault="00023A37" w:rsidP="006C0F22">
                  <w:pPr>
                    <w:spacing w:after="100" w:afterAutospacing="1" w:line="240" w:lineRule="atLeast"/>
                    <w:contextualSpacing/>
                    <w:jc w:val="right"/>
                    <w:rPr>
                      <w:rFonts w:ascii="Times New Roman" w:eastAsia="Calibri" w:hAnsi="Times New Roman" w:cs="Times New Roman"/>
                      <w:sz w:val="24"/>
                      <w:szCs w:val="24"/>
                    </w:rPr>
                  </w:pPr>
                  <w:r w:rsidRPr="00B6102A">
                    <w:rPr>
                      <w:rFonts w:ascii="Times New Roman" w:eastAsia="Calibri" w:hAnsi="Times New Roman" w:cs="Times New Roman"/>
                      <w:sz w:val="24"/>
                      <w:szCs w:val="24"/>
                    </w:rPr>
                    <w:t>Приложение № 1</w:t>
                  </w:r>
                </w:p>
                <w:p w14:paraId="6FED9420" w14:textId="77777777" w:rsidR="00023A37" w:rsidRPr="00B6102A" w:rsidRDefault="00023A37" w:rsidP="006C0F22">
                  <w:pPr>
                    <w:spacing w:after="100" w:afterAutospacing="1" w:line="240" w:lineRule="atLeast"/>
                    <w:contextualSpacing/>
                    <w:jc w:val="right"/>
                    <w:rPr>
                      <w:rFonts w:ascii="Times New Roman" w:eastAsia="Calibri" w:hAnsi="Times New Roman" w:cs="Times New Roman"/>
                      <w:sz w:val="24"/>
                      <w:szCs w:val="24"/>
                    </w:rPr>
                  </w:pPr>
                  <w:r w:rsidRPr="00B6102A">
                    <w:rPr>
                      <w:rFonts w:ascii="Times New Roman" w:eastAsia="Calibri" w:hAnsi="Times New Roman" w:cs="Times New Roman"/>
                      <w:sz w:val="24"/>
                      <w:szCs w:val="24"/>
                    </w:rPr>
                    <w:t xml:space="preserve">к закупочной документации о проведении </w:t>
                  </w:r>
                </w:p>
                <w:p w14:paraId="08588F32" w14:textId="77777777" w:rsidR="00023A37" w:rsidRPr="00B6102A" w:rsidRDefault="00023A37" w:rsidP="006C0F22">
                  <w:pPr>
                    <w:spacing w:after="100" w:afterAutospacing="1" w:line="240" w:lineRule="atLeast"/>
                    <w:contextualSpacing/>
                    <w:jc w:val="right"/>
                    <w:rPr>
                      <w:rFonts w:ascii="Times New Roman" w:eastAsia="Calibri" w:hAnsi="Times New Roman" w:cs="Times New Roman"/>
                      <w:sz w:val="24"/>
                      <w:szCs w:val="24"/>
                    </w:rPr>
                  </w:pPr>
                  <w:r w:rsidRPr="00B6102A">
                    <w:rPr>
                      <w:rFonts w:ascii="Times New Roman" w:eastAsia="Calibri" w:hAnsi="Times New Roman" w:cs="Times New Roman"/>
                      <w:sz w:val="24"/>
                      <w:szCs w:val="24"/>
                    </w:rPr>
                    <w:t xml:space="preserve">запроса предложений на поставку </w:t>
                  </w:r>
                </w:p>
                <w:p w14:paraId="487A1AE6" w14:textId="2854929E" w:rsidR="00023A37" w:rsidRPr="00B6102A" w:rsidRDefault="00D3531B" w:rsidP="006C0F22">
                  <w:pPr>
                    <w:spacing w:after="100" w:afterAutospacing="1" w:line="240" w:lineRule="atLeast"/>
                    <w:contextualSpacing/>
                    <w:jc w:val="right"/>
                    <w:rPr>
                      <w:rFonts w:ascii="Times New Roman" w:eastAsia="Calibri" w:hAnsi="Times New Roman" w:cs="Times New Roman"/>
                      <w:sz w:val="24"/>
                      <w:szCs w:val="24"/>
                    </w:rPr>
                  </w:pPr>
                  <w:r w:rsidRPr="00B6102A">
                    <w:rPr>
                      <w:rFonts w:ascii="Times New Roman" w:eastAsia="Calibri" w:hAnsi="Times New Roman" w:cs="Times New Roman"/>
                      <w:sz w:val="24"/>
                      <w:szCs w:val="24"/>
                    </w:rPr>
                    <w:t>мыла хозяйственного</w:t>
                  </w:r>
                  <w:r w:rsidR="00133377" w:rsidRPr="00B6102A">
                    <w:rPr>
                      <w:rFonts w:ascii="Times New Roman" w:eastAsia="Calibri" w:hAnsi="Times New Roman" w:cs="Times New Roman"/>
                      <w:sz w:val="24"/>
                      <w:szCs w:val="24"/>
                    </w:rPr>
                    <w:t xml:space="preserve"> </w:t>
                  </w:r>
                  <w:r w:rsidR="00023A37" w:rsidRPr="00B6102A">
                    <w:rPr>
                      <w:rFonts w:ascii="Times New Roman" w:eastAsia="Calibri" w:hAnsi="Times New Roman" w:cs="Times New Roman"/>
                      <w:sz w:val="24"/>
                      <w:szCs w:val="24"/>
                    </w:rPr>
                    <w:t>для нужд</w:t>
                  </w:r>
                </w:p>
                <w:p w14:paraId="0F66CA11" w14:textId="77777777" w:rsidR="00023A37" w:rsidRPr="00B6102A" w:rsidRDefault="00023A37" w:rsidP="006C0F22">
                  <w:pPr>
                    <w:spacing w:after="100" w:afterAutospacing="1" w:line="240" w:lineRule="atLeast"/>
                    <w:contextualSpacing/>
                    <w:jc w:val="right"/>
                    <w:rPr>
                      <w:rFonts w:ascii="Times New Roman" w:eastAsia="Calibri" w:hAnsi="Times New Roman" w:cs="Times New Roman"/>
                      <w:sz w:val="24"/>
                      <w:szCs w:val="24"/>
                    </w:rPr>
                  </w:pPr>
                  <w:r w:rsidRPr="00B6102A">
                    <w:rPr>
                      <w:rFonts w:ascii="Times New Roman" w:eastAsia="Calibri" w:hAnsi="Times New Roman" w:cs="Times New Roman"/>
                      <w:sz w:val="24"/>
                      <w:szCs w:val="24"/>
                    </w:rPr>
                    <w:t>ГУП «Водоснабжение и водоотведение»</w:t>
                  </w:r>
                </w:p>
                <w:p w14:paraId="75629FDA" w14:textId="77777777" w:rsidR="00023A37" w:rsidRPr="00B6102A" w:rsidRDefault="00023A37" w:rsidP="006C0F22">
                  <w:pPr>
                    <w:spacing w:after="100" w:afterAutospacing="1" w:line="240" w:lineRule="atLeast"/>
                    <w:contextualSpacing/>
                    <w:jc w:val="right"/>
                    <w:rPr>
                      <w:rFonts w:ascii="Times New Roman" w:eastAsia="Calibri" w:hAnsi="Times New Roman" w:cs="Times New Roman"/>
                      <w:sz w:val="24"/>
                      <w:szCs w:val="24"/>
                    </w:rPr>
                  </w:pPr>
                </w:p>
              </w:tc>
            </w:tr>
          </w:tbl>
          <w:p w14:paraId="599CD6C5" w14:textId="77777777" w:rsidR="00023A37" w:rsidRPr="00B6102A" w:rsidRDefault="00023A37" w:rsidP="006C0F22">
            <w:pPr>
              <w:pBdr>
                <w:bottom w:val="single" w:sz="4" w:space="1" w:color="auto"/>
              </w:pBdr>
              <w:spacing w:after="100" w:afterAutospacing="1" w:line="240" w:lineRule="atLeast"/>
              <w:contextualSpacing/>
              <w:jc w:val="center"/>
              <w:rPr>
                <w:rFonts w:ascii="Times New Roman" w:eastAsia="Calibri" w:hAnsi="Times New Roman" w:cs="Times New Roman"/>
                <w:b/>
                <w:sz w:val="24"/>
                <w:szCs w:val="24"/>
              </w:rPr>
            </w:pPr>
            <w:r w:rsidRPr="00B6102A">
              <w:rPr>
                <w:rFonts w:ascii="Times New Roman" w:eastAsia="Calibri" w:hAnsi="Times New Roman" w:cs="Times New Roman"/>
                <w:b/>
                <w:sz w:val="24"/>
                <w:szCs w:val="24"/>
              </w:rPr>
              <w:t>ФОРМА</w:t>
            </w:r>
          </w:p>
          <w:p w14:paraId="70E816BC" w14:textId="16F9A623" w:rsidR="00023A37" w:rsidRPr="00B6102A" w:rsidRDefault="00023A37" w:rsidP="006C0F22">
            <w:pPr>
              <w:pBdr>
                <w:bottom w:val="single" w:sz="4" w:space="1" w:color="auto"/>
              </w:pBdr>
              <w:spacing w:after="100" w:afterAutospacing="1" w:line="240" w:lineRule="atLeast"/>
              <w:contextualSpacing/>
              <w:jc w:val="center"/>
              <w:rPr>
                <w:rFonts w:ascii="Times New Roman" w:eastAsia="Calibri" w:hAnsi="Times New Roman" w:cs="Times New Roman"/>
                <w:bCs/>
                <w:sz w:val="24"/>
                <w:szCs w:val="24"/>
              </w:rPr>
            </w:pPr>
            <w:r w:rsidRPr="00B6102A">
              <w:rPr>
                <w:rFonts w:ascii="Times New Roman" w:eastAsia="Calibri" w:hAnsi="Times New Roman" w:cs="Times New Roman"/>
                <w:sz w:val="24"/>
                <w:szCs w:val="24"/>
              </w:rPr>
              <w:t xml:space="preserve">обоснования проведения запроса предложений на поставку </w:t>
            </w:r>
            <w:r w:rsidR="00D3531B" w:rsidRPr="00B6102A">
              <w:rPr>
                <w:rFonts w:ascii="Times New Roman" w:eastAsia="Calibri" w:hAnsi="Times New Roman" w:cs="Times New Roman"/>
                <w:sz w:val="24"/>
                <w:szCs w:val="24"/>
              </w:rPr>
              <w:t>мыла хозяйственного</w:t>
            </w:r>
          </w:p>
          <w:p w14:paraId="12BD1BF7" w14:textId="77777777" w:rsidR="00023A37" w:rsidRPr="00B6102A" w:rsidRDefault="00023A37" w:rsidP="006C0F22">
            <w:pPr>
              <w:pBdr>
                <w:bottom w:val="single" w:sz="4" w:space="1" w:color="auto"/>
              </w:pBdr>
              <w:spacing w:after="100" w:afterAutospacing="1" w:line="240" w:lineRule="atLeast"/>
              <w:contextualSpacing/>
              <w:jc w:val="center"/>
              <w:rPr>
                <w:rFonts w:ascii="Times New Roman" w:eastAsia="Calibri" w:hAnsi="Times New Roman" w:cs="Times New Roman"/>
                <w:sz w:val="24"/>
                <w:szCs w:val="24"/>
              </w:rPr>
            </w:pPr>
            <w:r w:rsidRPr="00B6102A">
              <w:rPr>
                <w:rFonts w:ascii="Times New Roman" w:eastAsia="Calibri" w:hAnsi="Times New Roman" w:cs="Times New Roman"/>
                <w:bCs/>
                <w:sz w:val="24"/>
                <w:szCs w:val="24"/>
              </w:rPr>
              <w:t>для нужд ГУП «Водоснабжение и водоотведение»</w:t>
            </w:r>
          </w:p>
        </w:tc>
        <w:tc>
          <w:tcPr>
            <w:tcW w:w="854" w:type="dxa"/>
            <w:gridSpan w:val="2"/>
            <w:tcBorders>
              <w:left w:val="single" w:sz="4" w:space="0" w:color="auto"/>
            </w:tcBorders>
          </w:tcPr>
          <w:p w14:paraId="7BE69B55" w14:textId="77777777" w:rsidR="00023A37" w:rsidRPr="00B6102A" w:rsidRDefault="00023A37" w:rsidP="006C0F22">
            <w:pPr>
              <w:spacing w:after="100" w:afterAutospacing="1" w:line="240" w:lineRule="atLeast"/>
              <w:contextualSpacing/>
              <w:rPr>
                <w:rFonts w:ascii="Times New Roman" w:eastAsia="Calibri" w:hAnsi="Times New Roman" w:cs="Times New Roman"/>
                <w:b/>
                <w:sz w:val="24"/>
                <w:szCs w:val="24"/>
              </w:rPr>
            </w:pPr>
          </w:p>
        </w:tc>
      </w:tr>
      <w:tr w:rsidR="00143E92" w:rsidRPr="00B6102A" w14:paraId="71935943" w14:textId="77777777" w:rsidTr="00C97B4F">
        <w:trPr>
          <w:gridAfter w:val="1"/>
          <w:wAfter w:w="809" w:type="dxa"/>
          <w:trHeight w:val="886"/>
        </w:trPr>
        <w:tc>
          <w:tcPr>
            <w:tcW w:w="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304B2A7" w14:textId="77777777" w:rsidR="00023A37" w:rsidRPr="00B6102A" w:rsidRDefault="00023A37" w:rsidP="006C0F22">
            <w:pPr>
              <w:spacing w:after="100" w:afterAutospacing="1" w:line="240" w:lineRule="atLeast"/>
              <w:ind w:left="113" w:right="113"/>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N п/п закупки соответствующий N п/п в плане закупки товаров работ, услуг</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16469BD1"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Наименование</w:t>
            </w:r>
          </w:p>
          <w:p w14:paraId="2DD4712D"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предмета</w:t>
            </w:r>
          </w:p>
          <w:p w14:paraId="4A06936E"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закупки</w:t>
            </w:r>
          </w:p>
          <w:p w14:paraId="7952B2C2"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4A0A779" w14:textId="77777777" w:rsidR="00023A37" w:rsidRPr="00B6102A" w:rsidRDefault="00023A37" w:rsidP="006C0F22">
            <w:pPr>
              <w:spacing w:after="100" w:afterAutospacing="1" w:line="240" w:lineRule="atLeast"/>
              <w:ind w:left="113" w:right="113"/>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N п/п лота в закупке</w:t>
            </w:r>
          </w:p>
          <w:p w14:paraId="5245B57B" w14:textId="77777777" w:rsidR="00023A37" w:rsidRPr="00B6102A" w:rsidRDefault="00023A37" w:rsidP="006C0F22">
            <w:pPr>
              <w:spacing w:after="100" w:afterAutospacing="1" w:line="240" w:lineRule="atLeast"/>
              <w:ind w:left="113" w:right="113"/>
              <w:contextualSpacing/>
              <w:jc w:val="center"/>
              <w:rPr>
                <w:rFonts w:ascii="Times New Roman" w:eastAsia="Calibri" w:hAnsi="Times New Roman" w:cs="Times New Roman"/>
                <w:sz w:val="18"/>
                <w:szCs w:val="18"/>
              </w:rPr>
            </w:pPr>
          </w:p>
        </w:tc>
        <w:tc>
          <w:tcPr>
            <w:tcW w:w="6096" w:type="dxa"/>
            <w:gridSpan w:val="5"/>
            <w:tcBorders>
              <w:top w:val="single" w:sz="4" w:space="0" w:color="auto"/>
              <w:left w:val="single" w:sz="4" w:space="0" w:color="auto"/>
              <w:bottom w:val="single" w:sz="4" w:space="0" w:color="auto"/>
              <w:right w:val="single" w:sz="4" w:space="0" w:color="auto"/>
            </w:tcBorders>
            <w:vAlign w:val="center"/>
            <w:hideMark/>
          </w:tcPr>
          <w:p w14:paraId="57501882"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Наименование объекта (объектов) закупки и его (их) описание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6C9117D"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Н(М)ЦК, рублей</w:t>
            </w:r>
          </w:p>
          <w:p w14:paraId="5AB0AF37"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ПМР</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73EC3C5"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Наименование метода определения и обоснования начальной (максимальной) цены контракта начальной (максимальной)цены лота</w:t>
            </w:r>
          </w:p>
        </w:tc>
        <w:tc>
          <w:tcPr>
            <w:tcW w:w="1634" w:type="dxa"/>
            <w:vMerge w:val="restart"/>
            <w:tcBorders>
              <w:top w:val="single" w:sz="4" w:space="0" w:color="auto"/>
              <w:left w:val="single" w:sz="4" w:space="0" w:color="auto"/>
              <w:bottom w:val="single" w:sz="4" w:space="0" w:color="auto"/>
              <w:right w:val="single" w:sz="4" w:space="0" w:color="auto"/>
            </w:tcBorders>
            <w:vAlign w:val="center"/>
            <w:hideMark/>
          </w:tcPr>
          <w:p w14:paraId="4DE940E5"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086B735A" w14:textId="282A1375"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 xml:space="preserve">Способ определения поставщика </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14:paraId="1D34F53A" w14:textId="4A75E6F5"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 xml:space="preserve">Обоснование выбранного способа определения поставщика </w:t>
            </w:r>
          </w:p>
        </w:tc>
        <w:tc>
          <w:tcPr>
            <w:tcW w:w="783"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3B06806" w14:textId="77777777" w:rsidR="00023A37" w:rsidRPr="00B6102A" w:rsidRDefault="00023A37" w:rsidP="006C0F22">
            <w:pPr>
              <w:spacing w:after="100" w:afterAutospacing="1" w:line="240" w:lineRule="atLeast"/>
              <w:ind w:left="113" w:right="113"/>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Обоснование дополнительных требований (п. 2 ст.21 Закона ПМР «О закупках в ПМР) к участникам закупки  (при наличии таких требований)</w:t>
            </w:r>
          </w:p>
        </w:tc>
      </w:tr>
      <w:tr w:rsidR="00143E92" w:rsidRPr="00B6102A" w14:paraId="770ACC46" w14:textId="77777777" w:rsidTr="00C97B4F">
        <w:trPr>
          <w:gridAfter w:val="1"/>
          <w:wAfter w:w="809" w:type="dxa"/>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3CD44A30" w14:textId="77777777" w:rsidR="00023A37" w:rsidRPr="00B6102A" w:rsidRDefault="00023A37" w:rsidP="006C0F22">
            <w:pPr>
              <w:spacing w:after="100" w:afterAutospacing="1" w:line="240" w:lineRule="atLeast"/>
              <w:contextualSpacing/>
              <w:rPr>
                <w:rFonts w:ascii="Times New Roman" w:eastAsia="Calibri"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72EEE2D" w14:textId="77777777" w:rsidR="00023A37" w:rsidRPr="00B6102A" w:rsidRDefault="00023A37" w:rsidP="006C0F22">
            <w:pPr>
              <w:spacing w:after="100" w:afterAutospacing="1" w:line="240" w:lineRule="atLeast"/>
              <w:contextualSpacing/>
              <w:rPr>
                <w:rFonts w:ascii="Times New Roman" w:eastAsia="Calibri"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E740CEA" w14:textId="77777777" w:rsidR="00023A37" w:rsidRPr="00B6102A" w:rsidRDefault="00023A37" w:rsidP="006C0F22">
            <w:pPr>
              <w:spacing w:after="100" w:afterAutospacing="1" w:line="240" w:lineRule="atLeast"/>
              <w:contextualSpacing/>
              <w:rPr>
                <w:rFonts w:ascii="Times New Roman" w:eastAsia="Calibri"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5203B4E"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Наименование</w:t>
            </w:r>
          </w:p>
          <w:p w14:paraId="1C1AE69D" w14:textId="692EFB91" w:rsidR="00023A37" w:rsidRPr="00B6102A" w:rsidRDefault="00023A37" w:rsidP="00852F3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товара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4F0DE608"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Качественные и</w:t>
            </w:r>
          </w:p>
          <w:p w14:paraId="633EA84E"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технические</w:t>
            </w:r>
          </w:p>
          <w:p w14:paraId="75CBABA6"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характеристики</w:t>
            </w:r>
          </w:p>
          <w:p w14:paraId="2184EE0D"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объекта закупки</w:t>
            </w:r>
          </w:p>
          <w:p w14:paraId="03AD2E2F"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25D1832A"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Обоснование</w:t>
            </w:r>
          </w:p>
          <w:p w14:paraId="71A19DAC"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заявленных</w:t>
            </w:r>
          </w:p>
          <w:p w14:paraId="602AD142"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качественных</w:t>
            </w:r>
          </w:p>
          <w:p w14:paraId="65AAC1E4"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и технических</w:t>
            </w:r>
          </w:p>
          <w:p w14:paraId="62DD3DC3"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характеристик</w:t>
            </w:r>
          </w:p>
          <w:p w14:paraId="5C975E4B"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объекта закупки</w:t>
            </w:r>
          </w:p>
          <w:p w14:paraId="36095823"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1F86F7FB"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Количественные характеристики объекта закупки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E413AE" w14:textId="77777777" w:rsidR="00023A37" w:rsidRPr="00B6102A" w:rsidRDefault="00023A37" w:rsidP="006C0F22">
            <w:pPr>
              <w:spacing w:after="100" w:afterAutospacing="1" w:line="240" w:lineRule="atLeast"/>
              <w:contextualSpacing/>
              <w:rPr>
                <w:rFonts w:ascii="Times New Roman" w:eastAsia="Calibri"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3D3B63B" w14:textId="77777777" w:rsidR="00023A37" w:rsidRPr="00B6102A" w:rsidRDefault="00023A37" w:rsidP="006C0F22">
            <w:pPr>
              <w:spacing w:after="100" w:afterAutospacing="1" w:line="240" w:lineRule="atLeast"/>
              <w:contextualSpacing/>
              <w:rPr>
                <w:rFonts w:ascii="Times New Roman" w:eastAsia="Calibri" w:hAnsi="Times New Roman" w:cs="Times New Roman"/>
                <w:sz w:val="24"/>
                <w:szCs w:val="24"/>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0C02BBDF" w14:textId="77777777" w:rsidR="00023A37" w:rsidRPr="00B6102A" w:rsidRDefault="00023A37" w:rsidP="006C0F22">
            <w:pPr>
              <w:spacing w:after="100" w:afterAutospacing="1" w:line="240" w:lineRule="atLeast"/>
              <w:contextualSpacing/>
              <w:rPr>
                <w:rFonts w:ascii="Times New Roman" w:eastAsia="Calibri" w:hAnsi="Times New Roman" w:cs="Times New Roman"/>
                <w:sz w:val="24"/>
                <w:szCs w:val="24"/>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5FEE0398" w14:textId="77777777" w:rsidR="00023A37" w:rsidRPr="00B6102A" w:rsidRDefault="00023A37" w:rsidP="006C0F22">
            <w:pPr>
              <w:spacing w:after="100" w:afterAutospacing="1" w:line="240" w:lineRule="atLeast"/>
              <w:contextualSpacing/>
              <w:rPr>
                <w:rFonts w:ascii="Times New Roman" w:eastAsia="Calibri" w:hAnsi="Times New Roman" w:cs="Times New Roman"/>
                <w:sz w:val="24"/>
                <w:szCs w:val="24"/>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490CD727" w14:textId="77777777" w:rsidR="00023A37" w:rsidRPr="00B6102A" w:rsidRDefault="00023A37" w:rsidP="006C0F22">
            <w:pPr>
              <w:spacing w:after="100" w:afterAutospacing="1" w:line="240" w:lineRule="atLeast"/>
              <w:contextualSpacing/>
              <w:rPr>
                <w:rFonts w:ascii="Times New Roman" w:eastAsia="Calibri" w:hAnsi="Times New Roman" w:cs="Times New Roman"/>
                <w:sz w:val="24"/>
                <w:szCs w:val="24"/>
              </w:rPr>
            </w:pPr>
          </w:p>
        </w:tc>
        <w:tc>
          <w:tcPr>
            <w:tcW w:w="783" w:type="dxa"/>
            <w:gridSpan w:val="2"/>
            <w:vMerge/>
            <w:tcBorders>
              <w:top w:val="single" w:sz="4" w:space="0" w:color="auto"/>
              <w:left w:val="single" w:sz="4" w:space="0" w:color="auto"/>
              <w:bottom w:val="single" w:sz="4" w:space="0" w:color="auto"/>
              <w:right w:val="single" w:sz="4" w:space="0" w:color="auto"/>
            </w:tcBorders>
            <w:vAlign w:val="center"/>
            <w:hideMark/>
          </w:tcPr>
          <w:p w14:paraId="0CA6D374" w14:textId="77777777" w:rsidR="00023A37" w:rsidRPr="00B6102A" w:rsidRDefault="00023A37" w:rsidP="006C0F22">
            <w:pPr>
              <w:spacing w:after="100" w:afterAutospacing="1" w:line="240" w:lineRule="atLeast"/>
              <w:contextualSpacing/>
              <w:rPr>
                <w:rFonts w:ascii="Times New Roman" w:eastAsia="Calibri" w:hAnsi="Times New Roman" w:cs="Times New Roman"/>
                <w:sz w:val="24"/>
                <w:szCs w:val="24"/>
              </w:rPr>
            </w:pPr>
          </w:p>
        </w:tc>
      </w:tr>
      <w:tr w:rsidR="00143E92" w:rsidRPr="00B6102A" w14:paraId="721E34E0" w14:textId="77777777" w:rsidTr="00C97B4F">
        <w:trPr>
          <w:gridAfter w:val="1"/>
          <w:wAfter w:w="809" w:type="dxa"/>
          <w:trHeight w:val="1874"/>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744B900A" w14:textId="77777777" w:rsidR="00023A37" w:rsidRPr="00B6102A" w:rsidRDefault="00023A37" w:rsidP="006C0F22">
            <w:pPr>
              <w:spacing w:after="100" w:afterAutospacing="1" w:line="240" w:lineRule="atLeast"/>
              <w:contextualSpacing/>
              <w:rPr>
                <w:rFonts w:ascii="Times New Roman" w:eastAsia="Calibri"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1E1BE28" w14:textId="77777777" w:rsidR="00023A37" w:rsidRPr="00B6102A" w:rsidRDefault="00023A37" w:rsidP="006C0F22">
            <w:pPr>
              <w:spacing w:after="100" w:afterAutospacing="1" w:line="240" w:lineRule="atLeast"/>
              <w:contextualSpacing/>
              <w:rPr>
                <w:rFonts w:ascii="Times New Roman" w:eastAsia="Calibri"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C48B503" w14:textId="77777777" w:rsidR="00023A37" w:rsidRPr="00B6102A" w:rsidRDefault="00023A37" w:rsidP="006C0F22">
            <w:pPr>
              <w:spacing w:after="100" w:afterAutospacing="1" w:line="240" w:lineRule="atLeast"/>
              <w:contextualSpacing/>
              <w:rPr>
                <w:rFonts w:ascii="Times New Roman" w:eastAsia="Calibri"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54FB93" w14:textId="77777777" w:rsidR="00023A37" w:rsidRPr="00B6102A" w:rsidRDefault="00023A37" w:rsidP="006C0F22">
            <w:pPr>
              <w:spacing w:after="100" w:afterAutospacing="1" w:line="240" w:lineRule="atLeast"/>
              <w:contextualSpacing/>
              <w:rPr>
                <w:rFonts w:ascii="Times New Roman" w:eastAsia="Calibri"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343F4D1" w14:textId="77777777" w:rsidR="00023A37" w:rsidRPr="00B6102A" w:rsidRDefault="00023A37" w:rsidP="006C0F22">
            <w:pPr>
              <w:spacing w:after="100" w:afterAutospacing="1" w:line="240" w:lineRule="atLeast"/>
              <w:contextualSpacing/>
              <w:rPr>
                <w:rFonts w:ascii="Times New Roman" w:eastAsia="Calibri"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113DB87" w14:textId="77777777" w:rsidR="00023A37" w:rsidRPr="00B6102A" w:rsidRDefault="00023A37" w:rsidP="006C0F22">
            <w:pPr>
              <w:spacing w:after="100" w:afterAutospacing="1" w:line="240" w:lineRule="atLeast"/>
              <w:contextualSpacing/>
              <w:rPr>
                <w:rFonts w:ascii="Times New Roman" w:eastAsia="Calibri"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1D9AF93"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Ед. изм.</w:t>
            </w:r>
          </w:p>
          <w:p w14:paraId="373152AD"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A3D7A21"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Количество,</w:t>
            </w:r>
          </w:p>
          <w:p w14:paraId="2383488A"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объем</w:t>
            </w:r>
          </w:p>
          <w:p w14:paraId="7E82960B"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закупки</w:t>
            </w:r>
          </w:p>
          <w:p w14:paraId="72C321DF"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2F76E35" w14:textId="77777777" w:rsidR="00023A37" w:rsidRPr="00B6102A" w:rsidRDefault="00023A37" w:rsidP="006C0F22">
            <w:pPr>
              <w:spacing w:after="100" w:afterAutospacing="1" w:line="240" w:lineRule="atLeast"/>
              <w:contextualSpacing/>
              <w:rPr>
                <w:rFonts w:ascii="Times New Roman" w:eastAsia="Calibri"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94BCD62" w14:textId="77777777" w:rsidR="00023A37" w:rsidRPr="00B6102A" w:rsidRDefault="00023A37" w:rsidP="006C0F22">
            <w:pPr>
              <w:spacing w:after="100" w:afterAutospacing="1" w:line="240" w:lineRule="atLeast"/>
              <w:contextualSpacing/>
              <w:rPr>
                <w:rFonts w:ascii="Times New Roman" w:eastAsia="Calibri" w:hAnsi="Times New Roman" w:cs="Times New Roman"/>
                <w:sz w:val="24"/>
                <w:szCs w:val="24"/>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5C12F22E" w14:textId="77777777" w:rsidR="00023A37" w:rsidRPr="00B6102A" w:rsidRDefault="00023A37" w:rsidP="006C0F22">
            <w:pPr>
              <w:spacing w:after="100" w:afterAutospacing="1" w:line="240" w:lineRule="atLeast"/>
              <w:contextualSpacing/>
              <w:rPr>
                <w:rFonts w:ascii="Times New Roman" w:eastAsia="Calibri" w:hAnsi="Times New Roman" w:cs="Times New Roman"/>
                <w:sz w:val="24"/>
                <w:szCs w:val="24"/>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5DE1B6C9" w14:textId="77777777" w:rsidR="00023A37" w:rsidRPr="00B6102A" w:rsidRDefault="00023A37" w:rsidP="006C0F22">
            <w:pPr>
              <w:spacing w:after="100" w:afterAutospacing="1" w:line="240" w:lineRule="atLeast"/>
              <w:contextualSpacing/>
              <w:rPr>
                <w:rFonts w:ascii="Times New Roman" w:eastAsia="Calibri" w:hAnsi="Times New Roman" w:cs="Times New Roman"/>
                <w:sz w:val="24"/>
                <w:szCs w:val="24"/>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372E2253" w14:textId="77777777" w:rsidR="00023A37" w:rsidRPr="00B6102A" w:rsidRDefault="00023A37" w:rsidP="006C0F22">
            <w:pPr>
              <w:spacing w:after="100" w:afterAutospacing="1" w:line="240" w:lineRule="atLeast"/>
              <w:contextualSpacing/>
              <w:rPr>
                <w:rFonts w:ascii="Times New Roman" w:eastAsia="Calibri" w:hAnsi="Times New Roman" w:cs="Times New Roman"/>
                <w:sz w:val="24"/>
                <w:szCs w:val="24"/>
              </w:rPr>
            </w:pPr>
          </w:p>
        </w:tc>
        <w:tc>
          <w:tcPr>
            <w:tcW w:w="783" w:type="dxa"/>
            <w:gridSpan w:val="2"/>
            <w:vMerge/>
            <w:tcBorders>
              <w:top w:val="single" w:sz="4" w:space="0" w:color="auto"/>
              <w:left w:val="single" w:sz="4" w:space="0" w:color="auto"/>
              <w:bottom w:val="single" w:sz="4" w:space="0" w:color="auto"/>
              <w:right w:val="single" w:sz="4" w:space="0" w:color="auto"/>
            </w:tcBorders>
            <w:vAlign w:val="center"/>
            <w:hideMark/>
          </w:tcPr>
          <w:p w14:paraId="7FE793CE" w14:textId="77777777" w:rsidR="00023A37" w:rsidRPr="00B6102A" w:rsidRDefault="00023A37" w:rsidP="006C0F22">
            <w:pPr>
              <w:spacing w:after="100" w:afterAutospacing="1" w:line="240" w:lineRule="atLeast"/>
              <w:contextualSpacing/>
              <w:rPr>
                <w:rFonts w:ascii="Times New Roman" w:eastAsia="Calibri" w:hAnsi="Times New Roman" w:cs="Times New Roman"/>
                <w:sz w:val="24"/>
                <w:szCs w:val="24"/>
              </w:rPr>
            </w:pPr>
          </w:p>
        </w:tc>
      </w:tr>
      <w:tr w:rsidR="00143E92" w:rsidRPr="00B6102A" w14:paraId="6754A8E7" w14:textId="77777777" w:rsidTr="00873460">
        <w:trPr>
          <w:gridAfter w:val="1"/>
          <w:wAfter w:w="809" w:type="dxa"/>
        </w:trPr>
        <w:tc>
          <w:tcPr>
            <w:tcW w:w="539" w:type="dxa"/>
            <w:tcBorders>
              <w:top w:val="single" w:sz="4" w:space="0" w:color="auto"/>
              <w:left w:val="single" w:sz="4" w:space="0" w:color="auto"/>
              <w:bottom w:val="single" w:sz="4" w:space="0" w:color="auto"/>
              <w:right w:val="single" w:sz="4" w:space="0" w:color="auto"/>
            </w:tcBorders>
            <w:hideMark/>
          </w:tcPr>
          <w:p w14:paraId="0BDF7D13"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14:paraId="17CDF395"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hideMark/>
          </w:tcPr>
          <w:p w14:paraId="53065F03"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hideMark/>
          </w:tcPr>
          <w:p w14:paraId="3677E5A9"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hideMark/>
          </w:tcPr>
          <w:p w14:paraId="30B249A1"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5</w:t>
            </w:r>
          </w:p>
        </w:tc>
        <w:tc>
          <w:tcPr>
            <w:tcW w:w="1275" w:type="dxa"/>
            <w:tcBorders>
              <w:top w:val="single" w:sz="4" w:space="0" w:color="auto"/>
              <w:left w:val="single" w:sz="4" w:space="0" w:color="auto"/>
              <w:bottom w:val="single" w:sz="4" w:space="0" w:color="auto"/>
              <w:right w:val="single" w:sz="4" w:space="0" w:color="auto"/>
            </w:tcBorders>
            <w:hideMark/>
          </w:tcPr>
          <w:p w14:paraId="42BF7909"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hideMark/>
          </w:tcPr>
          <w:p w14:paraId="4693160D"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7</w:t>
            </w:r>
          </w:p>
        </w:tc>
        <w:tc>
          <w:tcPr>
            <w:tcW w:w="1418" w:type="dxa"/>
            <w:tcBorders>
              <w:top w:val="single" w:sz="4" w:space="0" w:color="auto"/>
              <w:left w:val="single" w:sz="4" w:space="0" w:color="auto"/>
              <w:bottom w:val="single" w:sz="4" w:space="0" w:color="auto"/>
              <w:right w:val="single" w:sz="4" w:space="0" w:color="auto"/>
            </w:tcBorders>
            <w:hideMark/>
          </w:tcPr>
          <w:p w14:paraId="13C1CB04"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8</w:t>
            </w:r>
          </w:p>
        </w:tc>
        <w:tc>
          <w:tcPr>
            <w:tcW w:w="992" w:type="dxa"/>
            <w:tcBorders>
              <w:top w:val="single" w:sz="4" w:space="0" w:color="auto"/>
              <w:left w:val="single" w:sz="4" w:space="0" w:color="auto"/>
              <w:bottom w:val="single" w:sz="4" w:space="0" w:color="auto"/>
              <w:right w:val="single" w:sz="4" w:space="0" w:color="auto"/>
            </w:tcBorders>
            <w:hideMark/>
          </w:tcPr>
          <w:p w14:paraId="0C960736"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9</w:t>
            </w:r>
          </w:p>
        </w:tc>
        <w:tc>
          <w:tcPr>
            <w:tcW w:w="1417" w:type="dxa"/>
            <w:tcBorders>
              <w:top w:val="single" w:sz="4" w:space="0" w:color="auto"/>
              <w:left w:val="single" w:sz="4" w:space="0" w:color="auto"/>
              <w:bottom w:val="single" w:sz="4" w:space="0" w:color="auto"/>
              <w:right w:val="single" w:sz="4" w:space="0" w:color="auto"/>
            </w:tcBorders>
            <w:hideMark/>
          </w:tcPr>
          <w:p w14:paraId="729F6347"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10</w:t>
            </w:r>
          </w:p>
        </w:tc>
        <w:tc>
          <w:tcPr>
            <w:tcW w:w="1634" w:type="dxa"/>
            <w:tcBorders>
              <w:top w:val="single" w:sz="4" w:space="0" w:color="auto"/>
              <w:left w:val="single" w:sz="4" w:space="0" w:color="auto"/>
              <w:bottom w:val="single" w:sz="4" w:space="0" w:color="auto"/>
              <w:right w:val="single" w:sz="4" w:space="0" w:color="auto"/>
            </w:tcBorders>
            <w:hideMark/>
          </w:tcPr>
          <w:p w14:paraId="67B091A1"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11</w:t>
            </w:r>
          </w:p>
        </w:tc>
        <w:tc>
          <w:tcPr>
            <w:tcW w:w="1138" w:type="dxa"/>
            <w:tcBorders>
              <w:top w:val="single" w:sz="4" w:space="0" w:color="auto"/>
              <w:left w:val="single" w:sz="4" w:space="0" w:color="auto"/>
              <w:bottom w:val="single" w:sz="4" w:space="0" w:color="auto"/>
              <w:right w:val="single" w:sz="4" w:space="0" w:color="auto"/>
            </w:tcBorders>
            <w:hideMark/>
          </w:tcPr>
          <w:p w14:paraId="7BCFAA9F"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12</w:t>
            </w:r>
          </w:p>
        </w:tc>
        <w:tc>
          <w:tcPr>
            <w:tcW w:w="1339" w:type="dxa"/>
            <w:tcBorders>
              <w:top w:val="single" w:sz="4" w:space="0" w:color="auto"/>
              <w:left w:val="single" w:sz="4" w:space="0" w:color="auto"/>
              <w:bottom w:val="single" w:sz="4" w:space="0" w:color="auto"/>
              <w:right w:val="single" w:sz="4" w:space="0" w:color="auto"/>
            </w:tcBorders>
            <w:hideMark/>
          </w:tcPr>
          <w:p w14:paraId="68D18D7F"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13</w:t>
            </w:r>
          </w:p>
        </w:tc>
        <w:tc>
          <w:tcPr>
            <w:tcW w:w="783" w:type="dxa"/>
            <w:gridSpan w:val="2"/>
            <w:tcBorders>
              <w:top w:val="single" w:sz="4" w:space="0" w:color="auto"/>
              <w:left w:val="single" w:sz="4" w:space="0" w:color="auto"/>
              <w:bottom w:val="single" w:sz="4" w:space="0" w:color="auto"/>
              <w:right w:val="single" w:sz="4" w:space="0" w:color="auto"/>
            </w:tcBorders>
            <w:hideMark/>
          </w:tcPr>
          <w:p w14:paraId="4A2E252A" w14:textId="77777777" w:rsidR="00023A37" w:rsidRPr="00B6102A" w:rsidRDefault="00023A37" w:rsidP="006C0F22">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14</w:t>
            </w:r>
          </w:p>
        </w:tc>
      </w:tr>
      <w:tr w:rsidR="00143E92" w:rsidRPr="00B6102A" w14:paraId="7D15A2D0" w14:textId="77777777" w:rsidTr="00852F32">
        <w:trPr>
          <w:gridAfter w:val="1"/>
          <w:wAfter w:w="809" w:type="dxa"/>
          <w:trHeight w:val="1382"/>
        </w:trPr>
        <w:tc>
          <w:tcPr>
            <w:tcW w:w="539" w:type="dxa"/>
            <w:tcBorders>
              <w:top w:val="single" w:sz="4" w:space="0" w:color="auto"/>
              <w:left w:val="single" w:sz="4" w:space="0" w:color="auto"/>
              <w:bottom w:val="single" w:sz="4" w:space="0" w:color="auto"/>
              <w:right w:val="single" w:sz="4" w:space="0" w:color="auto"/>
            </w:tcBorders>
            <w:vAlign w:val="center"/>
          </w:tcPr>
          <w:p w14:paraId="35E08E4B" w14:textId="77777777" w:rsidR="00873460" w:rsidRPr="00B6102A" w:rsidRDefault="00873460" w:rsidP="00873460">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tcPr>
          <w:p w14:paraId="02BFAE10" w14:textId="30FFC877" w:rsidR="00873460" w:rsidRPr="00B6102A" w:rsidRDefault="00852F32" w:rsidP="00873460">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bCs/>
                <w:sz w:val="18"/>
                <w:szCs w:val="18"/>
              </w:rPr>
              <w:t>Мыло хозяйственное</w:t>
            </w:r>
          </w:p>
        </w:tc>
        <w:tc>
          <w:tcPr>
            <w:tcW w:w="425" w:type="dxa"/>
            <w:tcBorders>
              <w:top w:val="single" w:sz="4" w:space="0" w:color="auto"/>
              <w:left w:val="single" w:sz="4" w:space="0" w:color="auto"/>
              <w:bottom w:val="single" w:sz="4" w:space="0" w:color="auto"/>
              <w:right w:val="single" w:sz="4" w:space="0" w:color="auto"/>
            </w:tcBorders>
            <w:vAlign w:val="center"/>
          </w:tcPr>
          <w:p w14:paraId="0E8554FC" w14:textId="0CCAF485" w:rsidR="00873460" w:rsidRPr="00B6102A" w:rsidRDefault="00873460" w:rsidP="00873460">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vAlign w:val="center"/>
          </w:tcPr>
          <w:p w14:paraId="2C1A11BB" w14:textId="54832638" w:rsidR="00873460" w:rsidRPr="00B6102A" w:rsidRDefault="00471FB2" w:rsidP="00873460">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 xml:space="preserve">Мыло хозяйственное </w:t>
            </w:r>
          </w:p>
        </w:tc>
        <w:tc>
          <w:tcPr>
            <w:tcW w:w="1418" w:type="dxa"/>
            <w:tcBorders>
              <w:top w:val="single" w:sz="4" w:space="0" w:color="auto"/>
              <w:bottom w:val="single" w:sz="4" w:space="0" w:color="auto"/>
            </w:tcBorders>
            <w:shd w:val="clear" w:color="auto" w:fill="auto"/>
            <w:vAlign w:val="center"/>
          </w:tcPr>
          <w:p w14:paraId="7F26F6AA" w14:textId="63C3CC0C" w:rsidR="00873460" w:rsidRPr="00B6102A" w:rsidRDefault="00471FB2" w:rsidP="00873460">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Мыло хозяйственное 200 грамм, 72%</w:t>
            </w:r>
          </w:p>
        </w:tc>
        <w:tc>
          <w:tcPr>
            <w:tcW w:w="1275" w:type="dxa"/>
            <w:tcBorders>
              <w:top w:val="single" w:sz="4" w:space="0" w:color="auto"/>
              <w:left w:val="single" w:sz="4" w:space="0" w:color="auto"/>
              <w:bottom w:val="single" w:sz="4" w:space="0" w:color="auto"/>
              <w:right w:val="single" w:sz="4" w:space="0" w:color="auto"/>
            </w:tcBorders>
            <w:vAlign w:val="center"/>
          </w:tcPr>
          <w:p w14:paraId="14D1DFC1" w14:textId="77777777" w:rsidR="00873460" w:rsidRPr="00B6102A" w:rsidRDefault="00873460" w:rsidP="00873460">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w:t>
            </w:r>
          </w:p>
        </w:tc>
        <w:tc>
          <w:tcPr>
            <w:tcW w:w="709" w:type="dxa"/>
            <w:tcBorders>
              <w:top w:val="nil"/>
              <w:left w:val="nil"/>
              <w:bottom w:val="single" w:sz="4" w:space="0" w:color="auto"/>
              <w:right w:val="single" w:sz="4" w:space="0" w:color="auto"/>
            </w:tcBorders>
            <w:shd w:val="clear" w:color="000000" w:fill="FFFFFF"/>
            <w:vAlign w:val="center"/>
          </w:tcPr>
          <w:p w14:paraId="5281BCAA" w14:textId="03B2A664" w:rsidR="00873460" w:rsidRPr="00B6102A" w:rsidRDefault="00852F32" w:rsidP="00873460">
            <w:pPr>
              <w:spacing w:after="100" w:afterAutospacing="1" w:line="240" w:lineRule="atLeast"/>
              <w:contextualSpacing/>
              <w:jc w:val="center"/>
              <w:rPr>
                <w:rFonts w:ascii="Times New Roman" w:eastAsia="Calibri" w:hAnsi="Times New Roman" w:cs="Times New Roman"/>
                <w:sz w:val="18"/>
                <w:szCs w:val="18"/>
              </w:rPr>
            </w:pPr>
            <w:proofErr w:type="spellStart"/>
            <w:r w:rsidRPr="00B6102A">
              <w:rPr>
                <w:rFonts w:ascii="Times New Roman" w:hAnsi="Times New Roman" w:cs="Times New Roman"/>
                <w:sz w:val="18"/>
                <w:szCs w:val="18"/>
              </w:rPr>
              <w:t>шт</w:t>
            </w:r>
            <w:proofErr w:type="spellEnd"/>
          </w:p>
        </w:tc>
        <w:tc>
          <w:tcPr>
            <w:tcW w:w="1418" w:type="dxa"/>
            <w:tcBorders>
              <w:top w:val="single" w:sz="4" w:space="0" w:color="auto"/>
              <w:bottom w:val="single" w:sz="4" w:space="0" w:color="auto"/>
              <w:right w:val="single" w:sz="4" w:space="0" w:color="auto"/>
            </w:tcBorders>
            <w:vAlign w:val="center"/>
          </w:tcPr>
          <w:p w14:paraId="562F9F85" w14:textId="07752589" w:rsidR="00873460" w:rsidRPr="00B6102A" w:rsidRDefault="00852F32" w:rsidP="00873460">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hAnsi="Times New Roman" w:cs="Times New Roman"/>
                <w:sz w:val="18"/>
                <w:szCs w:val="18"/>
              </w:rPr>
              <w:t>33070</w:t>
            </w:r>
          </w:p>
        </w:tc>
        <w:tc>
          <w:tcPr>
            <w:tcW w:w="992" w:type="dxa"/>
            <w:tcBorders>
              <w:top w:val="single" w:sz="4" w:space="0" w:color="auto"/>
              <w:left w:val="single" w:sz="4" w:space="0" w:color="auto"/>
              <w:bottom w:val="single" w:sz="4" w:space="0" w:color="auto"/>
            </w:tcBorders>
            <w:vAlign w:val="center"/>
          </w:tcPr>
          <w:p w14:paraId="7C07A261" w14:textId="2AC5BCCF" w:rsidR="00873460" w:rsidRPr="00B6102A" w:rsidRDefault="00C73795" w:rsidP="00873460">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hAnsi="Times New Roman" w:cs="Times New Roman"/>
                <w:sz w:val="18"/>
                <w:szCs w:val="18"/>
              </w:rPr>
              <w:t>178 578,00</w:t>
            </w:r>
          </w:p>
        </w:tc>
        <w:tc>
          <w:tcPr>
            <w:tcW w:w="1417" w:type="dxa"/>
            <w:tcBorders>
              <w:top w:val="single" w:sz="4" w:space="0" w:color="auto"/>
              <w:left w:val="single" w:sz="4" w:space="0" w:color="auto"/>
              <w:bottom w:val="single" w:sz="4" w:space="0" w:color="auto"/>
              <w:right w:val="single" w:sz="4" w:space="0" w:color="auto"/>
            </w:tcBorders>
            <w:vAlign w:val="center"/>
          </w:tcPr>
          <w:p w14:paraId="4BED671D" w14:textId="77777777" w:rsidR="00873460" w:rsidRPr="00B6102A" w:rsidRDefault="00873460" w:rsidP="00873460">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Метод сопоставимых рыночных цен (анализа рынка)</w:t>
            </w:r>
          </w:p>
        </w:tc>
        <w:tc>
          <w:tcPr>
            <w:tcW w:w="1634" w:type="dxa"/>
            <w:tcBorders>
              <w:top w:val="single" w:sz="4" w:space="0" w:color="auto"/>
              <w:left w:val="single" w:sz="4" w:space="0" w:color="auto"/>
              <w:bottom w:val="single" w:sz="4" w:space="0" w:color="auto"/>
              <w:right w:val="single" w:sz="4" w:space="0" w:color="auto"/>
            </w:tcBorders>
            <w:vAlign w:val="center"/>
          </w:tcPr>
          <w:p w14:paraId="6D999162" w14:textId="77777777" w:rsidR="00873460" w:rsidRPr="00B6102A" w:rsidRDefault="00873460" w:rsidP="00873460">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376B523D" w14:textId="77777777" w:rsidR="00873460" w:rsidRPr="00B6102A" w:rsidRDefault="00873460" w:rsidP="00873460">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Запрос предложений</w:t>
            </w:r>
          </w:p>
        </w:tc>
        <w:tc>
          <w:tcPr>
            <w:tcW w:w="1339" w:type="dxa"/>
            <w:tcBorders>
              <w:top w:val="single" w:sz="4" w:space="0" w:color="auto"/>
              <w:left w:val="single" w:sz="4" w:space="0" w:color="auto"/>
              <w:bottom w:val="single" w:sz="4" w:space="0" w:color="auto"/>
              <w:right w:val="single" w:sz="4" w:space="0" w:color="auto"/>
            </w:tcBorders>
            <w:vAlign w:val="center"/>
          </w:tcPr>
          <w:p w14:paraId="2B3ECEE5" w14:textId="77777777" w:rsidR="00873460" w:rsidRPr="00B6102A" w:rsidRDefault="00873460" w:rsidP="00873460">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Глава 3 Закона ПМР от 26 ноября 2018 года №318-З-</w:t>
            </w:r>
            <w:r w:rsidRPr="00B6102A">
              <w:rPr>
                <w:rFonts w:ascii="Times New Roman" w:eastAsia="Calibri" w:hAnsi="Times New Roman" w:cs="Times New Roman"/>
                <w:sz w:val="18"/>
                <w:szCs w:val="18"/>
                <w:lang w:val="en-US"/>
              </w:rPr>
              <w:t>VI</w:t>
            </w:r>
            <w:r w:rsidRPr="00B6102A">
              <w:rPr>
                <w:rFonts w:ascii="Times New Roman" w:eastAsia="Calibri" w:hAnsi="Times New Roman" w:cs="Times New Roman"/>
                <w:sz w:val="18"/>
                <w:szCs w:val="18"/>
              </w:rPr>
              <w:t xml:space="preserve"> «О закупках в ПМР»</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2393EDC7" w14:textId="77777777" w:rsidR="00873460" w:rsidRPr="00B6102A" w:rsidRDefault="00873460" w:rsidP="00873460">
            <w:pPr>
              <w:spacing w:after="100" w:afterAutospacing="1" w:line="240" w:lineRule="atLeast"/>
              <w:contextualSpacing/>
              <w:jc w:val="center"/>
              <w:rPr>
                <w:rFonts w:ascii="Times New Roman" w:eastAsia="Calibri" w:hAnsi="Times New Roman" w:cs="Times New Roman"/>
                <w:sz w:val="18"/>
                <w:szCs w:val="18"/>
              </w:rPr>
            </w:pPr>
            <w:r w:rsidRPr="00B6102A">
              <w:rPr>
                <w:rFonts w:ascii="Times New Roman" w:eastAsia="Calibri" w:hAnsi="Times New Roman" w:cs="Times New Roman"/>
                <w:sz w:val="18"/>
                <w:szCs w:val="18"/>
              </w:rPr>
              <w:t>-</w:t>
            </w:r>
          </w:p>
        </w:tc>
      </w:tr>
    </w:tbl>
    <w:p w14:paraId="0240CB9E" w14:textId="77777777" w:rsidR="00023A37" w:rsidRPr="00B6102A" w:rsidRDefault="00023A37" w:rsidP="006C0F22">
      <w:pPr>
        <w:spacing w:after="100" w:afterAutospacing="1" w:line="240" w:lineRule="atLeast"/>
        <w:contextualSpacing/>
        <w:rPr>
          <w:rFonts w:ascii="Times New Roman" w:eastAsia="Calibri" w:hAnsi="Times New Roman" w:cs="Times New Roman"/>
          <w:sz w:val="24"/>
          <w:szCs w:val="24"/>
        </w:rPr>
      </w:pPr>
    </w:p>
    <w:p w14:paraId="0AD00B59" w14:textId="77777777" w:rsidR="00023A37" w:rsidRPr="00B6102A" w:rsidRDefault="00023A37" w:rsidP="006C0F22">
      <w:pPr>
        <w:spacing w:after="100" w:afterAutospacing="1" w:line="240" w:lineRule="atLeast"/>
        <w:contextualSpacing/>
        <w:rPr>
          <w:rFonts w:ascii="Times New Roman" w:eastAsia="Calibri" w:hAnsi="Times New Roman" w:cs="Times New Roman"/>
          <w:sz w:val="24"/>
          <w:szCs w:val="24"/>
        </w:rPr>
      </w:pPr>
      <w:r w:rsidRPr="00B6102A">
        <w:rPr>
          <w:rFonts w:ascii="Times New Roman" w:eastAsia="Calibri" w:hAnsi="Times New Roman" w:cs="Times New Roman"/>
          <w:sz w:val="24"/>
          <w:szCs w:val="24"/>
        </w:rPr>
        <w:t xml:space="preserve">Ответственный исполнитель: _________________________ начальник СМТС </w:t>
      </w:r>
      <w:proofErr w:type="spellStart"/>
      <w:r w:rsidRPr="00B6102A">
        <w:rPr>
          <w:rFonts w:ascii="Times New Roman" w:eastAsia="Calibri" w:hAnsi="Times New Roman" w:cs="Times New Roman"/>
          <w:sz w:val="24"/>
          <w:szCs w:val="24"/>
        </w:rPr>
        <w:t>Пысларь</w:t>
      </w:r>
      <w:proofErr w:type="spellEnd"/>
      <w:r w:rsidRPr="00B6102A">
        <w:rPr>
          <w:rFonts w:ascii="Times New Roman" w:eastAsia="Calibri" w:hAnsi="Times New Roman" w:cs="Times New Roman"/>
          <w:sz w:val="24"/>
          <w:szCs w:val="24"/>
        </w:rPr>
        <w:t xml:space="preserve"> И.П. </w:t>
      </w:r>
    </w:p>
    <w:p w14:paraId="57DEF3FD" w14:textId="02673DB9" w:rsidR="00023A37" w:rsidRPr="00B6102A" w:rsidRDefault="00023A37" w:rsidP="006C0F22">
      <w:pPr>
        <w:spacing w:after="100" w:afterAutospacing="1" w:line="240" w:lineRule="atLeast"/>
        <w:contextualSpacing/>
        <w:rPr>
          <w:rFonts w:ascii="Times New Roman" w:hAnsi="Times New Roman" w:cs="Times New Roman"/>
          <w:sz w:val="24"/>
          <w:szCs w:val="24"/>
        </w:rPr>
        <w:sectPr w:rsidR="00023A37" w:rsidRPr="00B6102A" w:rsidSect="00023A37">
          <w:pgSz w:w="16838" w:h="11906" w:orient="landscape"/>
          <w:pgMar w:top="426" w:right="993" w:bottom="850" w:left="993" w:header="708" w:footer="708" w:gutter="0"/>
          <w:cols w:space="708"/>
          <w:docGrid w:linePitch="360"/>
        </w:sectPr>
      </w:pPr>
      <w:r w:rsidRPr="00B6102A">
        <w:rPr>
          <w:rFonts w:ascii="Times New Roman" w:eastAsia="Calibri" w:hAnsi="Times New Roman" w:cs="Times New Roman"/>
          <w:sz w:val="24"/>
          <w:szCs w:val="24"/>
        </w:rPr>
        <w:t>Дата «___»  ___________ 2025 года</w:t>
      </w:r>
      <w:r w:rsidR="00C80227" w:rsidRPr="00B6102A">
        <w:rPr>
          <w:rFonts w:ascii="Times New Roman" w:hAnsi="Times New Roman" w:cs="Times New Roman"/>
          <w:sz w:val="24"/>
          <w:szCs w:val="24"/>
        </w:rPr>
        <w:br w:type="page"/>
      </w:r>
    </w:p>
    <w:p w14:paraId="533E32C3" w14:textId="77777777" w:rsidR="00176D78" w:rsidRPr="00B6102A" w:rsidRDefault="00176D78" w:rsidP="006C0F22">
      <w:pPr>
        <w:spacing w:after="100" w:afterAutospacing="1" w:line="240" w:lineRule="atLeast"/>
        <w:contextualSpacing/>
        <w:jc w:val="right"/>
        <w:rPr>
          <w:rFonts w:ascii="Times New Roman" w:hAnsi="Times New Roman" w:cs="Times New Roman"/>
          <w:sz w:val="24"/>
          <w:szCs w:val="24"/>
        </w:rPr>
      </w:pPr>
      <w:r w:rsidRPr="00B6102A">
        <w:rPr>
          <w:rFonts w:ascii="Times New Roman" w:hAnsi="Times New Roman" w:cs="Times New Roman"/>
          <w:sz w:val="24"/>
          <w:szCs w:val="24"/>
        </w:rPr>
        <w:lastRenderedPageBreak/>
        <w:t xml:space="preserve">Приложение № 2 </w:t>
      </w:r>
    </w:p>
    <w:p w14:paraId="142E52A3" w14:textId="77777777" w:rsidR="00176D78" w:rsidRPr="00B6102A" w:rsidRDefault="00176D78" w:rsidP="006C0F22">
      <w:pPr>
        <w:spacing w:after="100" w:afterAutospacing="1" w:line="240" w:lineRule="atLeast"/>
        <w:contextualSpacing/>
        <w:jc w:val="right"/>
        <w:rPr>
          <w:rFonts w:ascii="Times New Roman" w:hAnsi="Times New Roman" w:cs="Times New Roman"/>
          <w:sz w:val="24"/>
          <w:szCs w:val="24"/>
        </w:rPr>
      </w:pPr>
      <w:r w:rsidRPr="00B6102A">
        <w:rPr>
          <w:rFonts w:ascii="Times New Roman" w:hAnsi="Times New Roman" w:cs="Times New Roman"/>
          <w:sz w:val="24"/>
          <w:szCs w:val="24"/>
        </w:rPr>
        <w:t xml:space="preserve">к закупочной документации о проведении </w:t>
      </w:r>
    </w:p>
    <w:p w14:paraId="5024EAFD" w14:textId="77777777" w:rsidR="00176D78" w:rsidRPr="00B6102A" w:rsidRDefault="00176D78" w:rsidP="006C0F22">
      <w:pPr>
        <w:spacing w:after="100" w:afterAutospacing="1" w:line="240" w:lineRule="atLeast"/>
        <w:contextualSpacing/>
        <w:jc w:val="right"/>
        <w:rPr>
          <w:rFonts w:ascii="Times New Roman" w:hAnsi="Times New Roman" w:cs="Times New Roman"/>
          <w:sz w:val="24"/>
          <w:szCs w:val="24"/>
        </w:rPr>
      </w:pPr>
      <w:r w:rsidRPr="00B6102A">
        <w:rPr>
          <w:rFonts w:ascii="Times New Roman" w:hAnsi="Times New Roman" w:cs="Times New Roman"/>
          <w:sz w:val="24"/>
          <w:szCs w:val="24"/>
        </w:rPr>
        <w:t xml:space="preserve">запроса предложений по определению </w:t>
      </w:r>
    </w:p>
    <w:p w14:paraId="3357D975" w14:textId="33A0D6A7" w:rsidR="00176D78" w:rsidRPr="00B6102A" w:rsidRDefault="00176D78" w:rsidP="006C0F22">
      <w:pPr>
        <w:spacing w:after="100" w:afterAutospacing="1" w:line="240" w:lineRule="atLeast"/>
        <w:contextualSpacing/>
        <w:jc w:val="right"/>
        <w:rPr>
          <w:rFonts w:ascii="Times New Roman" w:hAnsi="Times New Roman" w:cs="Times New Roman"/>
          <w:sz w:val="24"/>
          <w:szCs w:val="24"/>
        </w:rPr>
      </w:pPr>
      <w:r w:rsidRPr="00B6102A">
        <w:rPr>
          <w:rFonts w:ascii="Times New Roman" w:hAnsi="Times New Roman" w:cs="Times New Roman"/>
          <w:sz w:val="24"/>
          <w:szCs w:val="24"/>
        </w:rPr>
        <w:t xml:space="preserve">поставщика на поставку </w:t>
      </w:r>
      <w:r w:rsidR="00D3531B" w:rsidRPr="00B6102A">
        <w:rPr>
          <w:rFonts w:ascii="Times New Roman" w:hAnsi="Times New Roman" w:cs="Times New Roman"/>
          <w:sz w:val="24"/>
          <w:szCs w:val="24"/>
        </w:rPr>
        <w:t>мыла хозяйственного</w:t>
      </w:r>
    </w:p>
    <w:p w14:paraId="4C3E2669" w14:textId="77777777" w:rsidR="00176D78" w:rsidRPr="00B6102A" w:rsidRDefault="00176D78" w:rsidP="006C0F22">
      <w:pPr>
        <w:spacing w:after="100" w:afterAutospacing="1" w:line="240" w:lineRule="atLeast"/>
        <w:contextualSpacing/>
        <w:jc w:val="right"/>
        <w:rPr>
          <w:rFonts w:ascii="Times New Roman" w:hAnsi="Times New Roman" w:cs="Times New Roman"/>
          <w:sz w:val="24"/>
          <w:szCs w:val="24"/>
        </w:rPr>
      </w:pPr>
      <w:r w:rsidRPr="00B6102A">
        <w:rPr>
          <w:rFonts w:ascii="Times New Roman" w:hAnsi="Times New Roman" w:cs="Times New Roman"/>
          <w:sz w:val="24"/>
          <w:szCs w:val="24"/>
        </w:rPr>
        <w:t>для нужд ГУП «Водоснабжение и водоотведение»</w:t>
      </w:r>
    </w:p>
    <w:p w14:paraId="075459DF" w14:textId="77777777" w:rsidR="00176D78" w:rsidRPr="00B6102A" w:rsidRDefault="00176D78" w:rsidP="006C0F22">
      <w:pPr>
        <w:spacing w:after="100" w:afterAutospacing="1" w:line="240" w:lineRule="atLeast"/>
        <w:contextualSpacing/>
        <w:jc w:val="right"/>
        <w:rPr>
          <w:rFonts w:ascii="Times New Roman" w:hAnsi="Times New Roman" w:cs="Times New Roman"/>
          <w:sz w:val="24"/>
          <w:szCs w:val="24"/>
        </w:rPr>
      </w:pPr>
    </w:p>
    <w:p w14:paraId="4B5D8C88" w14:textId="77777777" w:rsidR="000137A3" w:rsidRPr="00B6102A" w:rsidRDefault="000137A3" w:rsidP="000137A3">
      <w:pPr>
        <w:spacing w:after="0" w:line="240" w:lineRule="atLeast"/>
        <w:contextualSpacing/>
        <w:jc w:val="right"/>
        <w:rPr>
          <w:rFonts w:ascii="Times New Roman" w:eastAsia="Times New Roman" w:hAnsi="Times New Roman" w:cs="Times New Roman"/>
          <w:b/>
          <w:sz w:val="24"/>
          <w:szCs w:val="24"/>
          <w:lang w:eastAsia="ru-RU"/>
        </w:rPr>
      </w:pPr>
      <w:bookmarkStart w:id="0" w:name="_Hlk191904861"/>
      <w:r w:rsidRPr="00B6102A">
        <w:rPr>
          <w:rFonts w:ascii="Times New Roman" w:eastAsia="Times New Roman" w:hAnsi="Times New Roman" w:cs="Times New Roman"/>
          <w:b/>
          <w:sz w:val="24"/>
          <w:szCs w:val="24"/>
          <w:lang w:eastAsia="ru-RU"/>
        </w:rPr>
        <w:t>ПРОЕКТ</w:t>
      </w:r>
    </w:p>
    <w:p w14:paraId="5EE515BF" w14:textId="77777777" w:rsidR="000137A3" w:rsidRPr="00B6102A" w:rsidRDefault="000137A3" w:rsidP="000137A3">
      <w:pPr>
        <w:spacing w:after="0" w:line="240" w:lineRule="atLeast"/>
        <w:contextualSpacing/>
        <w:jc w:val="right"/>
        <w:rPr>
          <w:rFonts w:ascii="Times New Roman" w:eastAsia="Times New Roman" w:hAnsi="Times New Roman" w:cs="Times New Roman"/>
          <w:b/>
          <w:sz w:val="24"/>
          <w:szCs w:val="24"/>
          <w:lang w:eastAsia="ru-RU"/>
        </w:rPr>
      </w:pPr>
    </w:p>
    <w:p w14:paraId="15802026" w14:textId="77777777" w:rsidR="000137A3" w:rsidRPr="00B6102A" w:rsidRDefault="000137A3" w:rsidP="000137A3">
      <w:pPr>
        <w:spacing w:after="0" w:line="240" w:lineRule="atLeast"/>
        <w:contextualSpacing/>
        <w:jc w:val="right"/>
        <w:rPr>
          <w:rFonts w:ascii="Times New Roman" w:eastAsia="Times New Roman" w:hAnsi="Times New Roman" w:cs="Times New Roman"/>
          <w:b/>
          <w:sz w:val="24"/>
          <w:szCs w:val="24"/>
          <w:lang w:eastAsia="ru-RU"/>
        </w:rPr>
      </w:pPr>
    </w:p>
    <w:p w14:paraId="6F5E0A86" w14:textId="77777777" w:rsidR="000137A3" w:rsidRPr="00B6102A" w:rsidRDefault="000137A3" w:rsidP="000137A3">
      <w:pPr>
        <w:spacing w:after="0" w:line="240" w:lineRule="atLeast"/>
        <w:contextualSpacing/>
        <w:jc w:val="center"/>
        <w:rPr>
          <w:rFonts w:ascii="Times New Roman" w:eastAsia="Times New Roman" w:hAnsi="Times New Roman" w:cs="Times New Roman"/>
          <w:b/>
          <w:sz w:val="24"/>
          <w:szCs w:val="24"/>
          <w:lang w:eastAsia="ru-RU"/>
        </w:rPr>
      </w:pPr>
      <w:r w:rsidRPr="00B6102A">
        <w:rPr>
          <w:rFonts w:ascii="Times New Roman" w:eastAsia="Times New Roman" w:hAnsi="Times New Roman" w:cs="Times New Roman"/>
          <w:b/>
          <w:sz w:val="24"/>
          <w:szCs w:val="24"/>
          <w:lang w:eastAsia="ru-RU"/>
        </w:rPr>
        <w:t>КОНТРАКТ ПОСТАВКИ № ________</w:t>
      </w:r>
    </w:p>
    <w:p w14:paraId="05C6A3C7" w14:textId="77777777" w:rsidR="000137A3" w:rsidRPr="00B6102A" w:rsidRDefault="000137A3" w:rsidP="000137A3">
      <w:pPr>
        <w:spacing w:after="0" w:line="240" w:lineRule="atLeast"/>
        <w:contextualSpacing/>
        <w:jc w:val="center"/>
        <w:rPr>
          <w:rFonts w:ascii="Times New Roman" w:eastAsia="Times New Roman" w:hAnsi="Times New Roman" w:cs="Times New Roman"/>
          <w:b/>
          <w:sz w:val="24"/>
          <w:szCs w:val="24"/>
          <w:lang w:eastAsia="ru-RU"/>
        </w:rPr>
      </w:pPr>
      <w:r w:rsidRPr="00B6102A">
        <w:rPr>
          <w:rFonts w:ascii="Times New Roman" w:eastAsia="Times New Roman" w:hAnsi="Times New Roman" w:cs="Times New Roman"/>
          <w:b/>
          <w:sz w:val="24"/>
          <w:szCs w:val="24"/>
          <w:lang w:eastAsia="ru-RU"/>
        </w:rPr>
        <w:t xml:space="preserve"> </w:t>
      </w:r>
    </w:p>
    <w:p w14:paraId="3085CEC1" w14:textId="77777777" w:rsidR="000137A3" w:rsidRPr="00B6102A" w:rsidRDefault="000137A3" w:rsidP="000137A3">
      <w:pPr>
        <w:spacing w:after="0"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 xml:space="preserve">г. </w:t>
      </w:r>
      <w:r w:rsidRPr="00B6102A">
        <w:rPr>
          <w:rFonts w:ascii="Times New Roman" w:eastAsia="Times New Roman" w:hAnsi="Times New Roman" w:cs="Times New Roman"/>
          <w:sz w:val="24"/>
          <w:szCs w:val="24"/>
          <w:u w:val="single"/>
          <w:lang w:eastAsia="ru-RU"/>
        </w:rPr>
        <w:t>Тирасполь</w:t>
      </w:r>
      <w:r w:rsidRPr="00B6102A">
        <w:rPr>
          <w:rFonts w:ascii="Times New Roman" w:eastAsia="Times New Roman" w:hAnsi="Times New Roman" w:cs="Times New Roman"/>
          <w:sz w:val="24"/>
          <w:szCs w:val="24"/>
          <w:lang w:eastAsia="ru-RU"/>
        </w:rPr>
        <w:tab/>
      </w:r>
      <w:r w:rsidRPr="00B6102A">
        <w:rPr>
          <w:rFonts w:ascii="Times New Roman" w:eastAsia="Times New Roman" w:hAnsi="Times New Roman" w:cs="Times New Roman"/>
          <w:sz w:val="24"/>
          <w:szCs w:val="24"/>
          <w:lang w:eastAsia="ru-RU"/>
        </w:rPr>
        <w:tab/>
      </w:r>
      <w:r w:rsidRPr="00B6102A">
        <w:rPr>
          <w:rFonts w:ascii="Times New Roman" w:eastAsia="Times New Roman" w:hAnsi="Times New Roman" w:cs="Times New Roman"/>
          <w:sz w:val="24"/>
          <w:szCs w:val="24"/>
          <w:lang w:eastAsia="ru-RU"/>
        </w:rPr>
        <w:tab/>
      </w:r>
      <w:r w:rsidRPr="00B6102A">
        <w:rPr>
          <w:rFonts w:ascii="Times New Roman" w:eastAsia="Times New Roman" w:hAnsi="Times New Roman" w:cs="Times New Roman"/>
          <w:sz w:val="24"/>
          <w:szCs w:val="24"/>
          <w:lang w:eastAsia="ru-RU"/>
        </w:rPr>
        <w:tab/>
      </w:r>
      <w:r w:rsidRPr="00B6102A">
        <w:rPr>
          <w:rFonts w:ascii="Times New Roman" w:eastAsia="Times New Roman" w:hAnsi="Times New Roman" w:cs="Times New Roman"/>
          <w:sz w:val="24"/>
          <w:szCs w:val="24"/>
          <w:lang w:eastAsia="ru-RU"/>
        </w:rPr>
        <w:tab/>
      </w:r>
      <w:r w:rsidRPr="00B6102A">
        <w:rPr>
          <w:rFonts w:ascii="Times New Roman" w:eastAsia="Times New Roman" w:hAnsi="Times New Roman" w:cs="Times New Roman"/>
          <w:sz w:val="24"/>
          <w:szCs w:val="24"/>
          <w:lang w:eastAsia="ru-RU"/>
        </w:rPr>
        <w:tab/>
        <w:t xml:space="preserve">                          «___»___________ 2025 г.</w:t>
      </w:r>
    </w:p>
    <w:p w14:paraId="18598434" w14:textId="77777777" w:rsidR="000137A3" w:rsidRPr="00B6102A" w:rsidRDefault="000137A3" w:rsidP="000137A3">
      <w:pPr>
        <w:spacing w:after="0" w:line="240" w:lineRule="atLeast"/>
        <w:contextualSpacing/>
        <w:jc w:val="both"/>
        <w:rPr>
          <w:rFonts w:ascii="Times New Roman" w:eastAsia="Times New Roman" w:hAnsi="Times New Roman" w:cs="Times New Roman"/>
          <w:sz w:val="24"/>
          <w:szCs w:val="24"/>
          <w:lang w:eastAsia="ru-RU"/>
        </w:rPr>
      </w:pPr>
    </w:p>
    <w:p w14:paraId="3D317A4F" w14:textId="77777777" w:rsidR="000137A3" w:rsidRPr="00B6102A" w:rsidRDefault="000137A3" w:rsidP="000137A3">
      <w:pPr>
        <w:tabs>
          <w:tab w:val="left" w:pos="1276"/>
        </w:tabs>
        <w:spacing w:after="0" w:line="240" w:lineRule="atLeast"/>
        <w:ind w:firstLine="567"/>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__________________ (организационно-правовая форма и наименование юридического лица), именуемое в дальнейшем «Поставщик», в лице __________________ (должность, Ф.И.О.), действующего на основании Устава, с одной стороны, и</w:t>
      </w:r>
    </w:p>
    <w:p w14:paraId="2E2E041D" w14:textId="77777777" w:rsidR="000137A3" w:rsidRPr="00B6102A" w:rsidRDefault="000137A3" w:rsidP="000137A3">
      <w:pPr>
        <w:tabs>
          <w:tab w:val="left" w:pos="1276"/>
        </w:tabs>
        <w:spacing w:after="0" w:line="240" w:lineRule="atLeast"/>
        <w:ind w:firstLine="567"/>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ГУП «Водоснабжение и водоотведение»,</w:t>
      </w:r>
      <w:r w:rsidRPr="00B6102A">
        <w:rPr>
          <w:rFonts w:ascii="Times New Roman" w:eastAsia="Times New Roman" w:hAnsi="Times New Roman" w:cs="Times New Roman"/>
          <w:b/>
          <w:sz w:val="24"/>
          <w:szCs w:val="24"/>
          <w:lang w:eastAsia="ru-RU"/>
        </w:rPr>
        <w:t xml:space="preserve"> </w:t>
      </w:r>
      <w:r w:rsidRPr="00B6102A">
        <w:rPr>
          <w:rFonts w:ascii="Times New Roman" w:eastAsia="Times New Roman" w:hAnsi="Times New Roman" w:cs="Times New Roman"/>
          <w:sz w:val="24"/>
          <w:szCs w:val="24"/>
          <w:lang w:eastAsia="ru-RU"/>
        </w:rPr>
        <w:t>именуемое в дальнейшем «Покупатель», в лице __________________ (должность, Ф.И.О.), действующего на основании Устава, с другой стороны, при совместном упоминании именуемые «Стороны», заключили настоящий Контракт поставки (далее – Контракт) о нижеследующем:</w:t>
      </w:r>
    </w:p>
    <w:p w14:paraId="36609717" w14:textId="77777777" w:rsidR="000137A3" w:rsidRPr="00B6102A" w:rsidRDefault="000137A3" w:rsidP="000137A3">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B6102A">
        <w:rPr>
          <w:rFonts w:ascii="Times New Roman" w:eastAsia="Times New Roman" w:hAnsi="Times New Roman" w:cs="Times New Roman"/>
          <w:b/>
          <w:sz w:val="24"/>
          <w:szCs w:val="24"/>
          <w:lang w:eastAsia="ru-RU"/>
        </w:rPr>
        <w:t>1. ПРЕДМЕТ КОНТРАКТА</w:t>
      </w:r>
    </w:p>
    <w:p w14:paraId="32911CEE" w14:textId="77777777" w:rsidR="000137A3" w:rsidRPr="00B6102A" w:rsidRDefault="000137A3" w:rsidP="000137A3">
      <w:pPr>
        <w:spacing w:after="0" w:line="240" w:lineRule="auto"/>
        <w:jc w:val="both"/>
        <w:rPr>
          <w:rFonts w:ascii="Times New Roman" w:eastAsia="Calibri" w:hAnsi="Times New Roman" w:cs="Times New Roman"/>
          <w:sz w:val="24"/>
          <w:szCs w:val="24"/>
        </w:rPr>
      </w:pPr>
      <w:r w:rsidRPr="00B6102A">
        <w:rPr>
          <w:rFonts w:ascii="Times New Roman" w:eastAsia="Times New Roman" w:hAnsi="Times New Roman" w:cs="Times New Roman"/>
          <w:sz w:val="24"/>
          <w:szCs w:val="24"/>
          <w:lang w:eastAsia="ru-RU"/>
        </w:rPr>
        <w:t xml:space="preserve">1.1. По настоящему Контракту Поставщик обязуется поставить и передать в собственность Покупателю </w:t>
      </w:r>
      <w:r w:rsidRPr="00B6102A">
        <w:rPr>
          <w:rFonts w:ascii="Times New Roman" w:eastAsia="Times New Roman" w:hAnsi="Times New Roman" w:cs="Times New Roman"/>
          <w:sz w:val="24"/>
          <w:szCs w:val="24"/>
          <w:lang w:eastAsia="ru-RU" w:bidi="ru-RU"/>
        </w:rPr>
        <w:t>мыло хозяйственное</w:t>
      </w:r>
      <w:r w:rsidRPr="00B6102A">
        <w:rPr>
          <w:rFonts w:ascii="Times New Roman" w:eastAsia="Times New Roman" w:hAnsi="Times New Roman" w:cs="Times New Roman"/>
          <w:sz w:val="24"/>
          <w:szCs w:val="24"/>
          <w:lang w:eastAsia="ru-RU"/>
        </w:rPr>
        <w:t>, именуемое далее – Товар, в ассортименте, количестве,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040FAC8F" w14:textId="77777777" w:rsidR="000137A3" w:rsidRPr="00B6102A" w:rsidRDefault="000137A3" w:rsidP="000137A3">
      <w:pPr>
        <w:tabs>
          <w:tab w:val="left" w:pos="1276"/>
        </w:tabs>
        <w:spacing w:after="0" w:line="240" w:lineRule="auto"/>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1.2. Ассортимент, количество и цена за единицу Товара указываются в Спецификации, являющейся неотъемлемой частью настоящего Контракта (Приложение № 1).</w:t>
      </w:r>
    </w:p>
    <w:p w14:paraId="685B921C" w14:textId="77777777" w:rsidR="000137A3" w:rsidRPr="00B6102A" w:rsidRDefault="000137A3" w:rsidP="000137A3">
      <w:pPr>
        <w:tabs>
          <w:tab w:val="left" w:pos="1276"/>
        </w:tabs>
        <w:spacing w:after="0" w:line="240" w:lineRule="auto"/>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1.3. Поставщик гарантирует, что Товар принадлежит ему на праве собственности, не заложен, не арестован, не является предметом исков третьих лиц.</w:t>
      </w:r>
    </w:p>
    <w:p w14:paraId="1C0123CD" w14:textId="77777777" w:rsidR="000137A3" w:rsidRPr="00B6102A" w:rsidRDefault="000137A3" w:rsidP="000137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1.4. Право собственности на Товар, а также риск случайной утраты или случайного повреждения Товара переходит с Поставщика на Покупателя в момент подписания Покупателем товаросопроводительной документации (ТТН).</w:t>
      </w:r>
    </w:p>
    <w:p w14:paraId="72C72AF7" w14:textId="77777777" w:rsidR="000137A3" w:rsidRPr="00B6102A" w:rsidRDefault="000137A3" w:rsidP="000137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5DC8281C" w14:textId="77777777" w:rsidR="000137A3" w:rsidRPr="00B6102A" w:rsidRDefault="000137A3" w:rsidP="000137A3">
      <w:pPr>
        <w:tabs>
          <w:tab w:val="left" w:pos="1276"/>
        </w:tabs>
        <w:spacing w:after="0" w:line="240" w:lineRule="auto"/>
        <w:jc w:val="center"/>
        <w:rPr>
          <w:rFonts w:ascii="Times New Roman" w:eastAsia="Times New Roman" w:hAnsi="Times New Roman" w:cs="Times New Roman"/>
          <w:sz w:val="24"/>
          <w:szCs w:val="24"/>
          <w:lang w:eastAsia="ru-RU"/>
        </w:rPr>
      </w:pPr>
      <w:r w:rsidRPr="00B6102A">
        <w:rPr>
          <w:rFonts w:ascii="Times New Roman" w:eastAsia="Times New Roman" w:hAnsi="Times New Roman" w:cs="Times New Roman"/>
          <w:b/>
          <w:bCs/>
          <w:sz w:val="24"/>
          <w:szCs w:val="24"/>
          <w:lang w:eastAsia="ru-RU"/>
        </w:rPr>
        <w:t xml:space="preserve">2. ЦЕНА </w:t>
      </w:r>
      <w:r w:rsidRPr="00B6102A">
        <w:rPr>
          <w:rFonts w:ascii="Times New Roman" w:eastAsia="Times New Roman" w:hAnsi="Times New Roman" w:cs="Times New Roman"/>
          <w:b/>
          <w:sz w:val="24"/>
          <w:szCs w:val="24"/>
          <w:lang w:eastAsia="ru-RU"/>
        </w:rPr>
        <w:t>КОНТРАКТА</w:t>
      </w:r>
      <w:r w:rsidRPr="00B6102A">
        <w:rPr>
          <w:rFonts w:ascii="Times New Roman" w:eastAsia="Times New Roman" w:hAnsi="Times New Roman" w:cs="Times New Roman"/>
          <w:b/>
          <w:bCs/>
          <w:sz w:val="24"/>
          <w:szCs w:val="24"/>
          <w:lang w:eastAsia="ru-RU"/>
        </w:rPr>
        <w:t xml:space="preserve"> И ПОРЯДОК РАСЧЕТОВ</w:t>
      </w:r>
    </w:p>
    <w:p w14:paraId="62B7A70A" w14:textId="77777777" w:rsidR="000137A3" w:rsidRPr="00B6102A" w:rsidRDefault="000137A3" w:rsidP="000137A3">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2.1. Цена Контракта составляет ____ (сумма прописью)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2025 год.</w:t>
      </w:r>
    </w:p>
    <w:p w14:paraId="3A9027EA" w14:textId="77777777" w:rsidR="000137A3" w:rsidRPr="00B6102A" w:rsidRDefault="000137A3" w:rsidP="000137A3">
      <w:pPr>
        <w:spacing w:after="0"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47580A75" w14:textId="77777777" w:rsidR="000137A3" w:rsidRPr="00B6102A" w:rsidRDefault="000137A3" w:rsidP="000137A3">
      <w:pPr>
        <w:spacing w:after="0"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2.3. Цена Контракта может изменяться в соответствии с требованиями законодательства Приднестровской Молдавской Республики в сфере закупок по соглашению Сторон в случаях:</w:t>
      </w:r>
    </w:p>
    <w:p w14:paraId="17960B2A" w14:textId="77777777" w:rsidR="000137A3" w:rsidRPr="00B6102A" w:rsidRDefault="000137A3" w:rsidP="000137A3">
      <w:pPr>
        <w:spacing w:after="0"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а) 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723709DF" w14:textId="77777777" w:rsidR="000137A3" w:rsidRPr="00B6102A" w:rsidRDefault="000137A3" w:rsidP="000137A3">
      <w:pPr>
        <w:spacing w:after="0"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б)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44829205" w14:textId="77777777" w:rsidR="000137A3" w:rsidRPr="00B6102A" w:rsidRDefault="000137A3" w:rsidP="000137A3">
      <w:pPr>
        <w:spacing w:after="0"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 xml:space="preserve">2.4. Расчеты по Контракту за каждую партию Товара производятся </w:t>
      </w:r>
      <w:r w:rsidRPr="00B6102A">
        <w:rPr>
          <w:rFonts w:ascii="Times New Roman" w:eastAsia="Times New Roman" w:hAnsi="Times New Roman" w:cs="Times New Roman"/>
          <w:iCs/>
          <w:sz w:val="24"/>
          <w:szCs w:val="24"/>
          <w:lang w:eastAsia="ru-RU"/>
        </w:rPr>
        <w:t xml:space="preserve">в безналичной форме, </w:t>
      </w:r>
      <w:r w:rsidRPr="00B6102A">
        <w:rPr>
          <w:rFonts w:ascii="Times New Roman" w:eastAsia="Times New Roman" w:hAnsi="Times New Roman" w:cs="Times New Roman"/>
          <w:sz w:val="24"/>
          <w:szCs w:val="24"/>
          <w:lang w:eastAsia="ru-RU"/>
        </w:rPr>
        <w:t xml:space="preserve">в рублях Приднестровской Молдавской Республики, путем перечисления денежных средств на расчетный счет Поставщика, указанный в Контракте, в течение 10 (десяти) банковских дней с </w:t>
      </w:r>
      <w:r w:rsidRPr="00B6102A">
        <w:rPr>
          <w:rFonts w:ascii="Times New Roman" w:eastAsia="Times New Roman" w:hAnsi="Times New Roman" w:cs="Times New Roman"/>
          <w:sz w:val="24"/>
          <w:szCs w:val="24"/>
          <w:lang w:eastAsia="ru-RU"/>
        </w:rPr>
        <w:lastRenderedPageBreak/>
        <w:t xml:space="preserve">даты поставки Покупателю партии Товара на основании товаросопроводительной документации (ТТН) и выставленного Поставщиком счета к оплате. </w:t>
      </w:r>
    </w:p>
    <w:p w14:paraId="602893C5" w14:textId="77777777" w:rsidR="000137A3" w:rsidRPr="00B6102A" w:rsidRDefault="000137A3" w:rsidP="000137A3">
      <w:pPr>
        <w:tabs>
          <w:tab w:val="num" w:pos="1276"/>
          <w:tab w:val="left" w:pos="2977"/>
        </w:tabs>
        <w:spacing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2.5. Датой осуществления платежей по настоящему Контракту является дата поступления денежных средств на расчетный счёт Поставщика.</w:t>
      </w:r>
    </w:p>
    <w:p w14:paraId="0FB9D120" w14:textId="77777777" w:rsidR="000137A3" w:rsidRPr="00B6102A" w:rsidRDefault="000137A3" w:rsidP="000137A3">
      <w:pPr>
        <w:spacing w:after="0"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2.6. Источник финансирования – собственные средства Покупателя.</w:t>
      </w:r>
    </w:p>
    <w:p w14:paraId="669862F5" w14:textId="77777777" w:rsidR="000137A3" w:rsidRPr="00B6102A" w:rsidRDefault="000137A3" w:rsidP="000137A3">
      <w:pPr>
        <w:spacing w:after="0"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 xml:space="preserve">2.7.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(пени). </w:t>
      </w:r>
    </w:p>
    <w:p w14:paraId="7F1942E4" w14:textId="77777777" w:rsidR="000137A3" w:rsidRPr="00B6102A" w:rsidRDefault="000137A3" w:rsidP="000137A3">
      <w:pPr>
        <w:spacing w:after="0" w:line="240" w:lineRule="auto"/>
        <w:contextualSpacing/>
        <w:jc w:val="center"/>
        <w:rPr>
          <w:rFonts w:ascii="Times New Roman" w:eastAsia="Times New Roman" w:hAnsi="Times New Roman" w:cs="Times New Roman"/>
          <w:b/>
          <w:bCs/>
          <w:sz w:val="24"/>
          <w:szCs w:val="24"/>
          <w:lang w:eastAsia="ru-RU"/>
        </w:rPr>
      </w:pPr>
      <w:r w:rsidRPr="00B6102A">
        <w:rPr>
          <w:rFonts w:ascii="Times New Roman" w:eastAsia="Times New Roman" w:hAnsi="Times New Roman" w:cs="Times New Roman"/>
          <w:b/>
          <w:bCs/>
          <w:sz w:val="24"/>
          <w:szCs w:val="24"/>
          <w:lang w:eastAsia="ru-RU"/>
        </w:rPr>
        <w:t>3. ПОРЯДОК ПРИЕМА-ПЕРЕДАЧИ ТОВАРА</w:t>
      </w:r>
    </w:p>
    <w:p w14:paraId="072828A1" w14:textId="77777777" w:rsidR="000137A3" w:rsidRPr="00B6102A" w:rsidRDefault="000137A3" w:rsidP="000137A3">
      <w:pPr>
        <w:widowControl w:val="0"/>
        <w:tabs>
          <w:tab w:val="left" w:pos="1276"/>
        </w:tab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3.1. Товар поставляется Поставщиком в пределах установленного общего срока выборки Товара путем передачи Покупателю Товара отдельными партиями по его письменной заявке в согласованные сроки, но не позднее 10 (десяти) календарных дней с момента получения такой заявки Покупателя. Общий срок выборки Товара устанавливается с момента вступления настоящего Контракта в силу и по 31 декабря 2025 года.</w:t>
      </w:r>
    </w:p>
    <w:p w14:paraId="2AAB6F72" w14:textId="77777777" w:rsidR="000137A3" w:rsidRPr="00B6102A" w:rsidRDefault="000137A3" w:rsidP="000137A3">
      <w:pPr>
        <w:tabs>
          <w:tab w:val="num" w:pos="1276"/>
          <w:tab w:val="left" w:pos="2977"/>
        </w:tabs>
        <w:spacing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3.2. Периодичность поставок отдельных партий Товара в течение общего срока выборки Товара определяется с учетом производственных потребностей Покупателя. Покупатель оставляет за собой право выбирать Товар нужного ему ассортимента и в объеме, необходимом для его производственной деятельности.</w:t>
      </w:r>
    </w:p>
    <w:p w14:paraId="0DDF42C8" w14:textId="77777777" w:rsidR="000137A3" w:rsidRPr="00B6102A" w:rsidRDefault="000137A3" w:rsidP="000137A3">
      <w:pPr>
        <w:spacing w:after="0" w:line="240" w:lineRule="auto"/>
        <w:jc w:val="both"/>
        <w:rPr>
          <w:rFonts w:ascii="Times New Roman" w:eastAsia="Calibri" w:hAnsi="Times New Roman" w:cs="Times New Roman"/>
          <w:bCs/>
          <w:sz w:val="24"/>
          <w:szCs w:val="24"/>
        </w:rPr>
      </w:pPr>
      <w:r w:rsidRPr="00B6102A">
        <w:rPr>
          <w:rFonts w:ascii="Times New Roman" w:eastAsia="Times New Roman" w:hAnsi="Times New Roman" w:cs="Times New Roman"/>
          <w:sz w:val="24"/>
          <w:szCs w:val="24"/>
          <w:lang w:eastAsia="ru-RU"/>
        </w:rPr>
        <w:t xml:space="preserve">3.3. </w:t>
      </w:r>
      <w:r w:rsidRPr="00B6102A">
        <w:rPr>
          <w:rFonts w:ascii="Times New Roman" w:eastAsia="Calibri" w:hAnsi="Times New Roman" w:cs="Times New Roman"/>
          <w:bCs/>
          <w:sz w:val="24"/>
          <w:szCs w:val="24"/>
        </w:rPr>
        <w:t xml:space="preserve">Поставка (доставка) Товара осуществляется </w:t>
      </w:r>
      <w:r w:rsidRPr="00B6102A">
        <w:rPr>
          <w:rFonts w:ascii="Times New Roman" w:eastAsia="Calibri" w:hAnsi="Times New Roman" w:cs="Times New Roman"/>
          <w:sz w:val="24"/>
          <w:szCs w:val="24"/>
        </w:rPr>
        <w:t xml:space="preserve">транспортом и за счет средств </w:t>
      </w:r>
      <w:r w:rsidRPr="00B6102A">
        <w:rPr>
          <w:rFonts w:ascii="Times New Roman" w:eastAsia="Calibri" w:hAnsi="Times New Roman" w:cs="Times New Roman"/>
          <w:bCs/>
          <w:sz w:val="24"/>
          <w:szCs w:val="24"/>
        </w:rPr>
        <w:t>Поставщика</w:t>
      </w:r>
      <w:r w:rsidRPr="00B6102A">
        <w:rPr>
          <w:rFonts w:ascii="Times New Roman" w:hAnsi="Times New Roman" w:cs="Times New Roman"/>
          <w:bCs/>
          <w:sz w:val="24"/>
          <w:szCs w:val="24"/>
        </w:rPr>
        <w:t xml:space="preserve"> на центральный склад Покупателя</w:t>
      </w:r>
      <w:r w:rsidRPr="00B6102A">
        <w:rPr>
          <w:rFonts w:ascii="Times New Roman" w:eastAsia="Calibri" w:hAnsi="Times New Roman" w:cs="Times New Roman"/>
          <w:bCs/>
          <w:sz w:val="24"/>
          <w:szCs w:val="24"/>
        </w:rPr>
        <w:t xml:space="preserve">. </w:t>
      </w:r>
    </w:p>
    <w:p w14:paraId="4911A861" w14:textId="77777777" w:rsidR="000137A3" w:rsidRPr="00B6102A" w:rsidRDefault="000137A3" w:rsidP="000137A3">
      <w:pPr>
        <w:spacing w:after="0" w:line="240" w:lineRule="auto"/>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3.4. Датой поставки (передачи) партии Товара является дата подписания уполномоченными представителями ТТН.</w:t>
      </w:r>
    </w:p>
    <w:p w14:paraId="45757425" w14:textId="77777777" w:rsidR="000137A3" w:rsidRPr="00B6102A" w:rsidRDefault="000137A3" w:rsidP="000137A3">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bookmarkStart w:id="1" w:name="_Hlk191983664"/>
      <w:r w:rsidRPr="00B6102A">
        <w:rPr>
          <w:rFonts w:ascii="Times New Roman" w:eastAsia="Times New Roman" w:hAnsi="Times New Roman" w:cs="Times New Roman"/>
          <w:sz w:val="24"/>
          <w:szCs w:val="24"/>
          <w:lang w:eastAsia="ru-RU"/>
        </w:rPr>
        <w:t xml:space="preserve">3.5.  </w:t>
      </w:r>
      <w:r w:rsidRPr="00B6102A">
        <w:rPr>
          <w:rFonts w:ascii="Times New Roman" w:eastAsia="Times New Roman" w:hAnsi="Times New Roman" w:cs="Times New Roman"/>
          <w:bCs/>
          <w:sz w:val="24"/>
          <w:szCs w:val="24"/>
          <w:lang w:eastAsia="ru-RU"/>
        </w:rPr>
        <w:t>В случае обнаружения во время приема-передачи Товара несоответствия Товара по ассортименту, качеству и количеству сопровождающим Товар документам и условиям настоящего Контракта, которые возможно определить при визуальном осмотре Товара, составляется соответствующий акт, в котором перечисляются все выявленные дефекты и/или некомплектность, несоответствия. Акт подписывается Поставщиком и Покупателем. В течении 5 (пяти) рабочих дней с момента подписания Акта Покупателем составляется Рекламационный акт и совместно с Претензией направляется Поставщику в целях принятия соответствующих мер.</w:t>
      </w:r>
    </w:p>
    <w:p w14:paraId="45F5804A" w14:textId="77777777" w:rsidR="000137A3" w:rsidRPr="00B6102A" w:rsidRDefault="000137A3" w:rsidP="000137A3">
      <w:pPr>
        <w:spacing w:after="0" w:line="240" w:lineRule="atLeast"/>
        <w:contextualSpacing/>
        <w:jc w:val="both"/>
        <w:rPr>
          <w:rFonts w:ascii="Times New Roman" w:eastAsia="Times New Roman" w:hAnsi="Times New Roman" w:cs="Times New Roman"/>
          <w:bCs/>
          <w:sz w:val="24"/>
          <w:szCs w:val="24"/>
          <w:lang w:eastAsia="ru-RU"/>
        </w:rPr>
      </w:pPr>
      <w:r w:rsidRPr="00B6102A">
        <w:rPr>
          <w:rFonts w:ascii="Times New Roman" w:eastAsia="Times New Roman" w:hAnsi="Times New Roman" w:cs="Times New Roman"/>
          <w:bCs/>
          <w:sz w:val="24"/>
          <w:szCs w:val="24"/>
          <w:lang w:eastAsia="ru-RU"/>
        </w:rPr>
        <w:t xml:space="preserve">3.6. Поставщик обязуется за свой счет устранить выявленные дефекты и/или некомплектность, несоответствия Товара в течение 5 (пяти) рабочих дней с момента получения Претензии и Рекламационного акта, путем замены некачественного, некомплектного или несоответствующего ассортименту Товара его части, качественным, комплектным, соответствующим ассортименту, либо возместить Покупателю стоимость некачественного, некомплектного Товара. </w:t>
      </w:r>
    </w:p>
    <w:p w14:paraId="76477058" w14:textId="77777777" w:rsidR="000137A3" w:rsidRPr="00B6102A" w:rsidRDefault="000137A3" w:rsidP="000137A3">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bCs/>
          <w:sz w:val="24"/>
          <w:szCs w:val="24"/>
          <w:lang w:eastAsia="ru-RU"/>
        </w:rPr>
        <w:t>3.7. В случае выявления скрытых дефектов/недостатков Товара, его несоответствия установленным требованиям, которые возможно определить при эксплуатации/применении/использовании Товара, а также в период гарантийного срока, в течение 10 (десяти) рабочих дней с момента обнаружения дефектов/недостатков  Покупателем составляется Рекламационный акт и совместно с Претензией направляется в адрес Поставщика для принятия соответствующих мер и в сроки, установленных п. 3.6. настоящего Контракта.</w:t>
      </w:r>
    </w:p>
    <w:p w14:paraId="2DADDB87" w14:textId="77777777" w:rsidR="000137A3" w:rsidRPr="00B6102A" w:rsidRDefault="000137A3" w:rsidP="000137A3">
      <w:pPr>
        <w:tabs>
          <w:tab w:val="left" w:pos="1276"/>
        </w:tabs>
        <w:spacing w:after="0" w:line="240" w:lineRule="auto"/>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3.8. Во всем остальном, что не установлено настоящим Контрактом при обнаружении несоответствия Товара установленным требованиям, Стороны руководствуются действующим законодательством Приднестровской Молдавской Республики.</w:t>
      </w:r>
    </w:p>
    <w:bookmarkEnd w:id="1"/>
    <w:p w14:paraId="01CB91C1" w14:textId="77777777" w:rsidR="000137A3" w:rsidRPr="00B6102A" w:rsidRDefault="000137A3" w:rsidP="000137A3">
      <w:pPr>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B6102A">
        <w:rPr>
          <w:rFonts w:ascii="Times New Roman" w:eastAsia="Times New Roman" w:hAnsi="Times New Roman" w:cs="Times New Roman"/>
          <w:b/>
          <w:sz w:val="24"/>
          <w:szCs w:val="24"/>
          <w:lang w:eastAsia="ru-RU"/>
        </w:rPr>
        <w:t>4. ПРАВА И ОБЯЗАННОСТИ СТОРОН</w:t>
      </w:r>
    </w:p>
    <w:p w14:paraId="79A34611" w14:textId="77777777" w:rsidR="000137A3" w:rsidRPr="00B6102A" w:rsidRDefault="000137A3" w:rsidP="000137A3">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B6102A">
        <w:rPr>
          <w:rFonts w:ascii="Times New Roman" w:eastAsia="Times New Roman" w:hAnsi="Times New Roman" w:cs="Times New Roman"/>
          <w:sz w:val="24"/>
          <w:szCs w:val="24"/>
          <w:lang w:eastAsia="ru-RU"/>
        </w:rPr>
        <w:t xml:space="preserve">4.1. </w:t>
      </w:r>
      <w:r w:rsidRPr="00B6102A">
        <w:rPr>
          <w:rFonts w:ascii="Times New Roman" w:eastAsia="Times New Roman" w:hAnsi="Times New Roman" w:cs="Times New Roman"/>
          <w:i/>
          <w:sz w:val="24"/>
          <w:szCs w:val="24"/>
          <w:lang w:eastAsia="ru-RU"/>
        </w:rPr>
        <w:t xml:space="preserve"> </w:t>
      </w:r>
      <w:r w:rsidRPr="00B6102A">
        <w:rPr>
          <w:rFonts w:ascii="Times New Roman" w:eastAsia="Times New Roman" w:hAnsi="Times New Roman" w:cs="Times New Roman"/>
          <w:b/>
          <w:sz w:val="24"/>
          <w:szCs w:val="24"/>
          <w:lang w:eastAsia="ru-RU"/>
        </w:rPr>
        <w:t xml:space="preserve">Поставщик обязан: </w:t>
      </w:r>
    </w:p>
    <w:p w14:paraId="07C3F9C9" w14:textId="77777777" w:rsidR="000137A3" w:rsidRPr="00B6102A" w:rsidRDefault="000137A3" w:rsidP="000137A3">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4.1.1. В срок, установленный Контрактом, поставить и передать по ТТН в собственность Покупателю Товар надлежащего качества в надлежащем количестве, ассортименте и по цене, согласно условиям Контракта.</w:t>
      </w:r>
    </w:p>
    <w:p w14:paraId="045244F4" w14:textId="77777777" w:rsidR="000137A3" w:rsidRPr="00B6102A" w:rsidRDefault="000137A3" w:rsidP="000137A3">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4.1.2. Передать вместе с Товаром относящиеся к нему документы (ТТН, сертификат соответствия (качества), паспорт качества и (или) иной документ о качестве и т.д.).</w:t>
      </w:r>
    </w:p>
    <w:p w14:paraId="632BE934" w14:textId="77777777" w:rsidR="000137A3" w:rsidRPr="00B6102A" w:rsidRDefault="000137A3" w:rsidP="000137A3">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4.1.3. Принимать претензии по количеству, ассортименту и качеству переданного Покупателю Товара согласно разделу 3 настоящего Контракта. Устранять за свой счет дефекты/недостатки, выявленные при приемке Товара.</w:t>
      </w:r>
    </w:p>
    <w:p w14:paraId="269E624F" w14:textId="77777777" w:rsidR="000137A3" w:rsidRPr="00B6102A" w:rsidRDefault="000137A3" w:rsidP="000137A3">
      <w:pPr>
        <w:tabs>
          <w:tab w:val="left" w:pos="1276"/>
        </w:tabs>
        <w:spacing w:after="0" w:line="240" w:lineRule="atLeast"/>
        <w:contextualSpacing/>
        <w:jc w:val="both"/>
        <w:rPr>
          <w:rFonts w:ascii="Times New Roman" w:eastAsia="Times New Roman" w:hAnsi="Times New Roman" w:cs="Times New Roman"/>
          <w:sz w:val="24"/>
          <w:szCs w:val="24"/>
          <w:lang w:eastAsia="ru-RU"/>
        </w:rPr>
      </w:pPr>
      <w:bookmarkStart w:id="2" w:name="_Hlk158711806"/>
      <w:r w:rsidRPr="00B6102A">
        <w:rPr>
          <w:rFonts w:ascii="Times New Roman" w:eastAsia="Times New Roman" w:hAnsi="Times New Roman" w:cs="Times New Roman"/>
          <w:sz w:val="24"/>
          <w:szCs w:val="24"/>
          <w:lang w:eastAsia="ru-RU"/>
        </w:rPr>
        <w:lastRenderedPageBreak/>
        <w:t xml:space="preserve">4.1.4. В случае заключения Поставщиком договора или договоров </w:t>
      </w:r>
      <w:proofErr w:type="spellStart"/>
      <w:r w:rsidRPr="00B6102A">
        <w:rPr>
          <w:rFonts w:ascii="Times New Roman" w:eastAsia="Times New Roman" w:hAnsi="Times New Roman" w:cs="Times New Roman"/>
          <w:sz w:val="24"/>
          <w:szCs w:val="24"/>
          <w:lang w:eastAsia="ru-RU"/>
        </w:rPr>
        <w:t>субпоставки</w:t>
      </w:r>
      <w:proofErr w:type="spellEnd"/>
      <w:r w:rsidRPr="00B6102A">
        <w:rPr>
          <w:rFonts w:ascii="Times New Roman" w:eastAsia="Times New Roman" w:hAnsi="Times New Roman" w:cs="Times New Roman"/>
          <w:sz w:val="24"/>
          <w:szCs w:val="24"/>
          <w:lang w:eastAsia="ru-RU"/>
        </w:rPr>
        <w:t xml:space="preserve"> (</w:t>
      </w:r>
      <w:proofErr w:type="spellStart"/>
      <w:r w:rsidRPr="00B6102A">
        <w:rPr>
          <w:rFonts w:ascii="Times New Roman" w:eastAsia="Times New Roman" w:hAnsi="Times New Roman" w:cs="Times New Roman"/>
          <w:sz w:val="24"/>
          <w:szCs w:val="24"/>
          <w:lang w:eastAsia="ru-RU"/>
        </w:rPr>
        <w:t>соисполнения</w:t>
      </w:r>
      <w:proofErr w:type="spellEnd"/>
      <w:r w:rsidRPr="00B6102A">
        <w:rPr>
          <w:rFonts w:ascii="Times New Roman" w:eastAsia="Times New Roman" w:hAnsi="Times New Roman" w:cs="Times New Roman"/>
          <w:sz w:val="24"/>
          <w:szCs w:val="24"/>
          <w:lang w:eastAsia="ru-RU"/>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B6102A">
        <w:rPr>
          <w:rFonts w:ascii="Times New Roman" w:eastAsia="Times New Roman" w:hAnsi="Times New Roman" w:cs="Times New Roman"/>
          <w:sz w:val="24"/>
          <w:szCs w:val="24"/>
          <w:lang w:eastAsia="ru-RU"/>
        </w:rPr>
        <w:t>субпоставки</w:t>
      </w:r>
      <w:proofErr w:type="spellEnd"/>
      <w:r w:rsidRPr="00B6102A">
        <w:rPr>
          <w:rFonts w:ascii="Times New Roman" w:eastAsia="Times New Roman" w:hAnsi="Times New Roman" w:cs="Times New Roman"/>
          <w:sz w:val="24"/>
          <w:szCs w:val="24"/>
          <w:lang w:eastAsia="ru-RU"/>
        </w:rPr>
        <w:t xml:space="preserve"> (</w:t>
      </w:r>
      <w:proofErr w:type="spellStart"/>
      <w:r w:rsidRPr="00B6102A">
        <w:rPr>
          <w:rFonts w:ascii="Times New Roman" w:eastAsia="Times New Roman" w:hAnsi="Times New Roman" w:cs="Times New Roman"/>
          <w:sz w:val="24"/>
          <w:szCs w:val="24"/>
          <w:lang w:eastAsia="ru-RU"/>
        </w:rPr>
        <w:t>соисполнения</w:t>
      </w:r>
      <w:proofErr w:type="spellEnd"/>
      <w:r w:rsidRPr="00B6102A">
        <w:rPr>
          <w:rFonts w:ascii="Times New Roman" w:eastAsia="Times New Roman" w:hAnsi="Times New Roman" w:cs="Times New Roman"/>
          <w:sz w:val="24"/>
          <w:szCs w:val="24"/>
          <w:lang w:eastAsia="ru-RU"/>
        </w:rPr>
        <w:t>).</w:t>
      </w:r>
    </w:p>
    <w:p w14:paraId="252E3230" w14:textId="77777777" w:rsidR="000137A3" w:rsidRPr="00B6102A" w:rsidRDefault="000137A3" w:rsidP="000137A3">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4.1.5. Нести риск случайной утраты или случайного повреждения Товара до момента его передачи Покупателю.</w:t>
      </w:r>
    </w:p>
    <w:bookmarkEnd w:id="2"/>
    <w:p w14:paraId="78482BD5" w14:textId="77777777" w:rsidR="000137A3" w:rsidRPr="00B6102A" w:rsidRDefault="000137A3" w:rsidP="000137A3">
      <w:pPr>
        <w:spacing w:after="0" w:line="240" w:lineRule="atLeast"/>
        <w:contextualSpacing/>
        <w:jc w:val="both"/>
        <w:rPr>
          <w:rFonts w:ascii="Times New Roman" w:eastAsia="Times New Roman" w:hAnsi="Times New Roman" w:cs="Times New Roman"/>
          <w:b/>
          <w:sz w:val="24"/>
          <w:szCs w:val="24"/>
          <w:lang w:eastAsia="ru-RU"/>
        </w:rPr>
      </w:pPr>
      <w:r w:rsidRPr="00B6102A">
        <w:rPr>
          <w:rFonts w:ascii="Times New Roman" w:eastAsia="Times New Roman" w:hAnsi="Times New Roman" w:cs="Times New Roman"/>
          <w:sz w:val="24"/>
          <w:szCs w:val="24"/>
          <w:lang w:eastAsia="ru-RU"/>
        </w:rPr>
        <w:t>4.1.6. Выполнять иные обязанности, предусмотренные законодательством Приднестровской Молдавской Республики</w:t>
      </w:r>
      <w:r w:rsidRPr="00B6102A">
        <w:rPr>
          <w:rFonts w:ascii="Times New Roman" w:eastAsia="Times New Roman" w:hAnsi="Times New Roman" w:cs="Times New Roman"/>
          <w:b/>
          <w:sz w:val="24"/>
          <w:szCs w:val="24"/>
          <w:lang w:eastAsia="ru-RU"/>
        </w:rPr>
        <w:t xml:space="preserve"> </w:t>
      </w:r>
    </w:p>
    <w:p w14:paraId="03C686C4" w14:textId="77777777" w:rsidR="000137A3" w:rsidRPr="00B6102A" w:rsidRDefault="000137A3" w:rsidP="000137A3">
      <w:pPr>
        <w:spacing w:after="0" w:line="240" w:lineRule="atLeast"/>
        <w:contextualSpacing/>
        <w:jc w:val="both"/>
        <w:rPr>
          <w:rFonts w:ascii="Times New Roman" w:eastAsia="Times New Roman" w:hAnsi="Times New Roman" w:cs="Times New Roman"/>
          <w:b/>
          <w:sz w:val="24"/>
          <w:szCs w:val="24"/>
          <w:lang w:eastAsia="ru-RU"/>
        </w:rPr>
      </w:pPr>
      <w:r w:rsidRPr="00B6102A">
        <w:rPr>
          <w:rFonts w:ascii="Times New Roman" w:eastAsia="Times New Roman" w:hAnsi="Times New Roman" w:cs="Times New Roman"/>
          <w:b/>
          <w:sz w:val="24"/>
          <w:szCs w:val="24"/>
          <w:lang w:eastAsia="ru-RU"/>
        </w:rPr>
        <w:t>4.2. Поставщик имеет право:</w:t>
      </w:r>
    </w:p>
    <w:p w14:paraId="722CAE65" w14:textId="77777777" w:rsidR="000137A3" w:rsidRPr="00B6102A" w:rsidRDefault="000137A3" w:rsidP="000137A3">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B6102A">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B6102A">
        <w:rPr>
          <w:rFonts w:ascii="Times New Roman" w:eastAsia="Times New Roman" w:hAnsi="Times New Roman" w:cs="Times New Roman"/>
          <w:sz w:val="24"/>
          <w:szCs w:val="24"/>
          <w:lang w:eastAsia="ru-RU"/>
        </w:rPr>
        <w:t>Контракт</w:t>
      </w:r>
      <w:r w:rsidRPr="00B6102A">
        <w:rPr>
          <w:rFonts w:ascii="Times New Roman" w:eastAsia="TimesNewRomanPSMT" w:hAnsi="Times New Roman" w:cs="Times New Roman"/>
          <w:sz w:val="24"/>
          <w:szCs w:val="24"/>
          <w:lang w:eastAsia="ru-RU"/>
        </w:rPr>
        <w:t>ом.</w:t>
      </w:r>
    </w:p>
    <w:p w14:paraId="372B4470" w14:textId="77777777" w:rsidR="000137A3" w:rsidRPr="00B6102A" w:rsidRDefault="000137A3" w:rsidP="000137A3">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NewRomanPSMT" w:hAnsi="Times New Roman" w:cs="Times New Roman"/>
          <w:sz w:val="24"/>
          <w:szCs w:val="24"/>
          <w:lang w:eastAsia="ru-RU"/>
        </w:rPr>
        <w:t xml:space="preserve">4.2.2. Требовать подписания Покупателем </w:t>
      </w:r>
      <w:r w:rsidRPr="00B6102A">
        <w:rPr>
          <w:rFonts w:ascii="Times New Roman" w:eastAsia="Times New Roman" w:hAnsi="Times New Roman" w:cs="Times New Roman"/>
          <w:sz w:val="24"/>
          <w:szCs w:val="24"/>
          <w:lang w:eastAsia="ru-RU"/>
        </w:rPr>
        <w:t>ТТН</w:t>
      </w:r>
      <w:r w:rsidRPr="00B6102A">
        <w:rPr>
          <w:rFonts w:ascii="Times New Roman" w:eastAsia="TimesNewRomanPSMT" w:hAnsi="Times New Roman" w:cs="Times New Roman"/>
          <w:sz w:val="24"/>
          <w:szCs w:val="24"/>
          <w:lang w:eastAsia="ru-RU"/>
        </w:rPr>
        <w:t xml:space="preserve"> при поставке Поставщиком Товара </w:t>
      </w:r>
      <w:r w:rsidRPr="00B6102A">
        <w:rPr>
          <w:rFonts w:ascii="Times New Roman" w:eastAsia="Times New Roman" w:hAnsi="Times New Roman" w:cs="Times New Roman"/>
          <w:sz w:val="24"/>
          <w:szCs w:val="24"/>
          <w:lang w:eastAsia="ru-RU"/>
        </w:rPr>
        <w:t>надлежащего качества в надлежащем количестве и ассортименте.</w:t>
      </w:r>
    </w:p>
    <w:p w14:paraId="11ED5E52" w14:textId="77777777" w:rsidR="000137A3" w:rsidRPr="00B6102A" w:rsidRDefault="000137A3" w:rsidP="000137A3">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B6102A">
        <w:rPr>
          <w:rFonts w:ascii="Times New Roman" w:eastAsia="Times New Roman" w:hAnsi="Times New Roman" w:cs="Times New Roman"/>
          <w:sz w:val="24"/>
          <w:szCs w:val="24"/>
          <w:lang w:eastAsia="ru-RU"/>
        </w:rPr>
        <w:t>4.2.3. Реализовывать иные права, предусмотренные законодательством Приднестровской Молдавской Республики.</w:t>
      </w:r>
    </w:p>
    <w:p w14:paraId="5A483D43" w14:textId="77777777" w:rsidR="000137A3" w:rsidRPr="00B6102A" w:rsidRDefault="000137A3" w:rsidP="000137A3">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B6102A">
        <w:rPr>
          <w:rFonts w:ascii="Times New Roman" w:eastAsia="Times New Roman" w:hAnsi="Times New Roman" w:cs="Times New Roman"/>
          <w:b/>
          <w:sz w:val="24"/>
          <w:szCs w:val="24"/>
          <w:lang w:eastAsia="ru-RU"/>
        </w:rPr>
        <w:t>4.3. Покупатель обязан:</w:t>
      </w:r>
    </w:p>
    <w:p w14:paraId="20632C80" w14:textId="77777777" w:rsidR="000137A3" w:rsidRPr="00B6102A" w:rsidRDefault="000137A3" w:rsidP="000137A3">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 xml:space="preserve">4.3.1. Оплатить поставленный Товар в порядке и на условиях, предусмотренных настоящим Контрактом. </w:t>
      </w:r>
    </w:p>
    <w:p w14:paraId="17AEF954" w14:textId="77777777" w:rsidR="000137A3" w:rsidRPr="00B6102A" w:rsidRDefault="000137A3" w:rsidP="000137A3">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14:paraId="2E9FC24A" w14:textId="77777777" w:rsidR="000137A3" w:rsidRPr="00B6102A" w:rsidRDefault="000137A3" w:rsidP="000137A3">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4.3.3. Выполнять иные обязанности, предусмотренные законодательством Приднестровской Молдавской Республики.</w:t>
      </w:r>
    </w:p>
    <w:p w14:paraId="41ED6241" w14:textId="77777777" w:rsidR="000137A3" w:rsidRPr="00B6102A" w:rsidRDefault="000137A3" w:rsidP="000137A3">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B6102A">
        <w:rPr>
          <w:rFonts w:ascii="Times New Roman" w:eastAsia="Times New Roman" w:hAnsi="Times New Roman" w:cs="Times New Roman"/>
          <w:b/>
          <w:bCs/>
          <w:sz w:val="24"/>
          <w:szCs w:val="24"/>
          <w:lang w:eastAsia="ru-RU"/>
        </w:rPr>
        <w:t>4.4. Покупатель имеет право:</w:t>
      </w:r>
    </w:p>
    <w:p w14:paraId="4ADF3B7E" w14:textId="77777777" w:rsidR="000137A3" w:rsidRPr="00B6102A" w:rsidRDefault="000137A3" w:rsidP="000137A3">
      <w:pPr>
        <w:spacing w:after="0" w:line="240" w:lineRule="atLeast"/>
        <w:contextualSpacing/>
        <w:jc w:val="both"/>
        <w:rPr>
          <w:rFonts w:ascii="Times New Roman" w:eastAsia="TimesNewRomanPSMT" w:hAnsi="Times New Roman" w:cs="Times New Roman"/>
          <w:sz w:val="24"/>
          <w:szCs w:val="24"/>
          <w:lang w:eastAsia="ru-RU"/>
        </w:rPr>
      </w:pPr>
      <w:r w:rsidRPr="00B6102A">
        <w:rPr>
          <w:rFonts w:ascii="Times New Roman" w:eastAsia="Times New Roman" w:hAnsi="Times New Roman" w:cs="Times New Roman"/>
          <w:sz w:val="24"/>
          <w:szCs w:val="24"/>
          <w:lang w:eastAsia="ru-RU"/>
        </w:rPr>
        <w:t xml:space="preserve">4.4.1. </w:t>
      </w:r>
      <w:r w:rsidRPr="00B6102A">
        <w:rPr>
          <w:rFonts w:ascii="Times New Roman" w:eastAsia="TimesNewRomanPSMT" w:hAnsi="Times New Roman" w:cs="Times New Roman"/>
          <w:sz w:val="24"/>
          <w:szCs w:val="24"/>
          <w:lang w:eastAsia="ru-RU"/>
        </w:rPr>
        <w:t xml:space="preserve">Требовать от Поставщика надлежащего исполнения обязательств, предусмотренных настоящим </w:t>
      </w:r>
      <w:r w:rsidRPr="00B6102A">
        <w:rPr>
          <w:rFonts w:ascii="Times New Roman" w:eastAsia="Times New Roman" w:hAnsi="Times New Roman" w:cs="Times New Roman"/>
          <w:sz w:val="24"/>
          <w:szCs w:val="24"/>
          <w:lang w:eastAsia="ru-RU"/>
        </w:rPr>
        <w:t>Контракт</w:t>
      </w:r>
      <w:r w:rsidRPr="00B6102A">
        <w:rPr>
          <w:rFonts w:ascii="Times New Roman" w:eastAsia="TimesNewRomanPSMT" w:hAnsi="Times New Roman" w:cs="Times New Roman"/>
          <w:sz w:val="24"/>
          <w:szCs w:val="24"/>
          <w:lang w:eastAsia="ru-RU"/>
        </w:rPr>
        <w:t>ом.</w:t>
      </w:r>
    </w:p>
    <w:p w14:paraId="70FA2F7B" w14:textId="77777777" w:rsidR="000137A3" w:rsidRPr="00B6102A" w:rsidRDefault="000137A3" w:rsidP="000137A3">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B6102A">
        <w:rPr>
          <w:rFonts w:ascii="Times New Roman" w:eastAsia="TimesNewRomanPSMT" w:hAnsi="Times New Roman" w:cs="Times New Roman"/>
          <w:sz w:val="24"/>
          <w:szCs w:val="24"/>
          <w:lang w:eastAsia="ru-RU"/>
        </w:rPr>
        <w:t xml:space="preserve">4.4.2. </w:t>
      </w:r>
      <w:r w:rsidRPr="00B6102A">
        <w:rPr>
          <w:rFonts w:ascii="Times New Roman" w:eastAsia="Times New Roman" w:hAnsi="Times New Roman" w:cs="Times New Roman"/>
          <w:sz w:val="24"/>
          <w:szCs w:val="24"/>
          <w:shd w:val="clear" w:color="auto" w:fill="FFFFFF"/>
          <w:lang w:eastAsia="ru-RU"/>
        </w:rPr>
        <w:t>Требовать от Поставщика своевременного устранения выявленных дефектов/недостатков Товара.</w:t>
      </w:r>
    </w:p>
    <w:p w14:paraId="48FC724D" w14:textId="77777777" w:rsidR="000137A3" w:rsidRPr="00B6102A" w:rsidRDefault="000137A3" w:rsidP="000137A3">
      <w:pPr>
        <w:spacing w:after="0" w:line="240" w:lineRule="atLeast"/>
        <w:contextualSpacing/>
        <w:jc w:val="both"/>
        <w:rPr>
          <w:rFonts w:ascii="Times New Roman" w:eastAsia="TimesNewRomanPSMT" w:hAnsi="Times New Roman" w:cs="Times New Roman"/>
          <w:sz w:val="24"/>
          <w:szCs w:val="24"/>
          <w:lang w:eastAsia="ru-RU"/>
        </w:rPr>
      </w:pPr>
      <w:r w:rsidRPr="00B6102A">
        <w:rPr>
          <w:rFonts w:ascii="Times New Roman" w:eastAsia="TimesNewRomanPSMT" w:hAnsi="Times New Roman" w:cs="Times New Roman"/>
          <w:sz w:val="24"/>
          <w:szCs w:val="24"/>
          <w:lang w:eastAsia="ru-RU"/>
        </w:rPr>
        <w:t>4.4.3.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17B9CE1D" w14:textId="77777777" w:rsidR="000137A3" w:rsidRPr="00B6102A" w:rsidRDefault="000137A3" w:rsidP="000137A3">
      <w:pPr>
        <w:spacing w:after="0" w:line="240" w:lineRule="atLeast"/>
        <w:contextualSpacing/>
        <w:jc w:val="both"/>
        <w:rPr>
          <w:rFonts w:ascii="Times New Roman" w:eastAsia="TimesNewRomanPSMT" w:hAnsi="Times New Roman" w:cs="Times New Roman"/>
          <w:sz w:val="24"/>
          <w:szCs w:val="24"/>
          <w:lang w:eastAsia="ru-RU"/>
        </w:rPr>
      </w:pPr>
      <w:r w:rsidRPr="00B6102A">
        <w:rPr>
          <w:rFonts w:ascii="Times New Roman" w:eastAsia="TimesNewRomanPSMT" w:hAnsi="Times New Roman" w:cs="Times New Roman"/>
          <w:sz w:val="24"/>
          <w:szCs w:val="24"/>
          <w:lang w:eastAsia="ru-RU"/>
        </w:rPr>
        <w:t>4.4.4. Покупатель вправе провести экспертизу товара с привлечением экспертов, экспертных организаций до принятия решения об одностороннем отказе.</w:t>
      </w:r>
    </w:p>
    <w:p w14:paraId="4E24F5B7" w14:textId="77777777" w:rsidR="000137A3" w:rsidRPr="00B6102A" w:rsidRDefault="000137A3" w:rsidP="000137A3">
      <w:pPr>
        <w:spacing w:after="0" w:line="240" w:lineRule="atLeast"/>
        <w:contextualSpacing/>
        <w:jc w:val="both"/>
        <w:rPr>
          <w:rFonts w:ascii="Times New Roman" w:eastAsia="TimesNewRomanPSMT" w:hAnsi="Times New Roman" w:cs="Times New Roman"/>
          <w:sz w:val="24"/>
          <w:szCs w:val="24"/>
          <w:lang w:eastAsia="ru-RU"/>
        </w:rPr>
      </w:pPr>
      <w:r w:rsidRPr="00B6102A">
        <w:rPr>
          <w:rFonts w:ascii="Times New Roman" w:eastAsia="TimesNewRomanPSMT" w:hAnsi="Times New Roman" w:cs="Times New Roman"/>
          <w:sz w:val="24"/>
          <w:szCs w:val="24"/>
          <w:lang w:eastAsia="ru-RU"/>
        </w:rPr>
        <w:t>4.4.5. Реализовывать иные права, предусмотренные законодательством Приднестровской Молдавской Республики.</w:t>
      </w:r>
    </w:p>
    <w:p w14:paraId="7AF35CBF" w14:textId="77777777" w:rsidR="000137A3" w:rsidRPr="00B6102A" w:rsidRDefault="000137A3" w:rsidP="000137A3">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B6102A">
        <w:rPr>
          <w:rFonts w:ascii="Times New Roman" w:eastAsia="Times New Roman" w:hAnsi="Times New Roman" w:cs="Times New Roman"/>
          <w:b/>
          <w:sz w:val="24"/>
          <w:szCs w:val="24"/>
          <w:lang w:eastAsia="ru-RU"/>
        </w:rPr>
        <w:t>5. ОТВЕТСТВЕННОСТЬ СТОРОН</w:t>
      </w:r>
    </w:p>
    <w:p w14:paraId="653A0179" w14:textId="77777777" w:rsidR="000137A3" w:rsidRPr="00B6102A" w:rsidRDefault="000137A3" w:rsidP="000137A3">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B6102A">
        <w:rPr>
          <w:rFonts w:ascii="Times New Roman" w:eastAsia="Times New Roman" w:hAnsi="Times New Roman" w:cs="Times New Roman"/>
          <w:bCs/>
          <w:sz w:val="24"/>
          <w:szCs w:val="24"/>
          <w:lang w:eastAsia="ru-RU"/>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7D5762FC" w14:textId="77777777" w:rsidR="000137A3" w:rsidRPr="00B6102A" w:rsidRDefault="000137A3" w:rsidP="000137A3">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B6102A">
        <w:rPr>
          <w:rFonts w:ascii="Times New Roman" w:eastAsia="Times New Roman" w:hAnsi="Times New Roman" w:cs="Times New Roman"/>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1C7D4A32" w14:textId="77777777" w:rsidR="000137A3" w:rsidRPr="00B6102A" w:rsidRDefault="000137A3" w:rsidP="000137A3">
      <w:pPr>
        <w:tabs>
          <w:tab w:val="left" w:pos="1276"/>
        </w:tabs>
        <w:spacing w:after="0" w:line="240" w:lineRule="atLeast"/>
        <w:contextualSpacing/>
        <w:jc w:val="both"/>
        <w:rPr>
          <w:rFonts w:ascii="Times New Roman" w:eastAsia="Times New Roman" w:hAnsi="Times New Roman" w:cs="Arial"/>
          <w:bCs/>
          <w:sz w:val="24"/>
          <w:szCs w:val="24"/>
          <w:lang w:eastAsia="ru-RU"/>
        </w:rPr>
      </w:pPr>
      <w:r w:rsidRPr="00B6102A">
        <w:rPr>
          <w:rFonts w:ascii="Times New Roman" w:eastAsia="Times New Roman" w:hAnsi="Times New Roman" w:cs="Times New Roman"/>
          <w:bCs/>
          <w:sz w:val="24"/>
          <w:szCs w:val="24"/>
          <w:lang w:eastAsia="ru-RU"/>
        </w:rPr>
        <w:t xml:space="preserve">5.3. </w:t>
      </w:r>
      <w:r w:rsidRPr="00B6102A">
        <w:rPr>
          <w:rFonts w:ascii="Times New Roman" w:eastAsia="Times New Roman" w:hAnsi="Times New Roman" w:cs="Arial"/>
          <w:bCs/>
          <w:sz w:val="24"/>
          <w:szCs w:val="24"/>
          <w:lang w:eastAsia="ru-RU"/>
        </w:rPr>
        <w:t xml:space="preserve">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такого неисполнения, ненадлежащего исполнения до полного исполнения своей обязанности. </w:t>
      </w:r>
    </w:p>
    <w:p w14:paraId="0D942254" w14:textId="77777777" w:rsidR="000137A3" w:rsidRPr="00B6102A" w:rsidRDefault="000137A3" w:rsidP="000137A3">
      <w:pPr>
        <w:tabs>
          <w:tab w:val="left" w:pos="1276"/>
        </w:tabs>
        <w:spacing w:after="0" w:line="240" w:lineRule="atLeast"/>
        <w:contextualSpacing/>
        <w:jc w:val="both"/>
        <w:rPr>
          <w:rFonts w:ascii="Times New Roman" w:eastAsia="Times New Roman" w:hAnsi="Times New Roman" w:cs="Arial"/>
          <w:bCs/>
          <w:sz w:val="24"/>
          <w:szCs w:val="24"/>
          <w:lang w:eastAsia="ru-RU"/>
        </w:rPr>
      </w:pPr>
      <w:r w:rsidRPr="00B6102A">
        <w:rPr>
          <w:rFonts w:ascii="Times New Roman" w:eastAsia="Times New Roman" w:hAnsi="Times New Roman" w:cs="Arial"/>
          <w:bCs/>
          <w:sz w:val="24"/>
          <w:szCs w:val="24"/>
          <w:lang w:eastAsia="ru-RU"/>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такого неисполнения, ненадлежащего исполнения до полного исполнения своей обязанности. </w:t>
      </w:r>
    </w:p>
    <w:p w14:paraId="06F5B2E8" w14:textId="77777777" w:rsidR="000137A3" w:rsidRPr="00B6102A" w:rsidRDefault="000137A3" w:rsidP="000137A3">
      <w:pPr>
        <w:tabs>
          <w:tab w:val="left" w:pos="1276"/>
        </w:tabs>
        <w:spacing w:after="0" w:line="240" w:lineRule="atLeast"/>
        <w:contextualSpacing/>
        <w:jc w:val="both"/>
        <w:rPr>
          <w:rFonts w:ascii="Times New Roman" w:eastAsia="Times New Roman" w:hAnsi="Times New Roman" w:cs="Arial"/>
          <w:bCs/>
          <w:sz w:val="24"/>
          <w:szCs w:val="24"/>
          <w:lang w:eastAsia="ru-RU"/>
        </w:rPr>
      </w:pPr>
      <w:r w:rsidRPr="00B6102A">
        <w:rPr>
          <w:rFonts w:ascii="Times New Roman" w:eastAsia="Times New Roman" w:hAnsi="Times New Roman" w:cs="Arial"/>
          <w:bCs/>
          <w:sz w:val="24"/>
          <w:szCs w:val="24"/>
          <w:lang w:eastAsia="ru-RU"/>
        </w:rPr>
        <w:lastRenderedPageBreak/>
        <w:t xml:space="preserve">5.5. </w:t>
      </w:r>
      <w:r w:rsidRPr="00B6102A">
        <w:rPr>
          <w:rFonts w:ascii="Times New Roman" w:eastAsia="Times New Roman" w:hAnsi="Times New Roman" w:cs="Times New Roman"/>
          <w:sz w:val="24"/>
          <w:szCs w:val="24"/>
          <w:lang w:eastAsia="ru-RU"/>
        </w:rPr>
        <w:t xml:space="preserve">В случае непредставления Поставщиком Покупателю информацию обо всех договорах </w:t>
      </w:r>
      <w:proofErr w:type="spellStart"/>
      <w:r w:rsidRPr="00B6102A">
        <w:rPr>
          <w:rFonts w:ascii="Times New Roman" w:eastAsia="Times New Roman" w:hAnsi="Times New Roman" w:cs="Times New Roman"/>
          <w:sz w:val="24"/>
          <w:szCs w:val="24"/>
          <w:lang w:eastAsia="ru-RU"/>
        </w:rPr>
        <w:t>субпоставки</w:t>
      </w:r>
      <w:proofErr w:type="spellEnd"/>
      <w:r w:rsidRPr="00B6102A">
        <w:rPr>
          <w:rFonts w:ascii="Times New Roman" w:eastAsia="Times New Roman" w:hAnsi="Times New Roman" w:cs="Times New Roman"/>
          <w:sz w:val="24"/>
          <w:szCs w:val="24"/>
          <w:lang w:eastAsia="ru-RU"/>
        </w:rPr>
        <w:t xml:space="preserve"> (</w:t>
      </w:r>
      <w:proofErr w:type="spellStart"/>
      <w:r w:rsidRPr="00B6102A">
        <w:rPr>
          <w:rFonts w:ascii="Times New Roman" w:eastAsia="Times New Roman" w:hAnsi="Times New Roman" w:cs="Times New Roman"/>
          <w:sz w:val="24"/>
          <w:szCs w:val="24"/>
          <w:lang w:eastAsia="ru-RU"/>
        </w:rPr>
        <w:t>соисполнения</w:t>
      </w:r>
      <w:proofErr w:type="spellEnd"/>
      <w:r w:rsidRPr="00B6102A">
        <w:rPr>
          <w:rFonts w:ascii="Times New Roman" w:eastAsia="Times New Roman" w:hAnsi="Times New Roman" w:cs="Times New Roman"/>
          <w:sz w:val="24"/>
          <w:szCs w:val="24"/>
          <w:lang w:eastAsia="ru-RU"/>
        </w:rPr>
        <w:t>), заключенных Поставщиком при исполнении настоящего Контракта</w:t>
      </w:r>
      <w:r w:rsidRPr="00B6102A">
        <w:rPr>
          <w:rFonts w:ascii="Times New Roman" w:eastAsia="Times New Roman" w:hAnsi="Times New Roman" w:cs="Arial"/>
          <w:bCs/>
          <w:sz w:val="24"/>
          <w:szCs w:val="24"/>
          <w:lang w:eastAsia="ru-RU"/>
        </w:rPr>
        <w:t xml:space="preserve">, он уплачивает Покупателю пеню в размере 0,05 % от цены договора </w:t>
      </w:r>
      <w:proofErr w:type="spellStart"/>
      <w:r w:rsidRPr="00B6102A">
        <w:rPr>
          <w:rFonts w:ascii="Times New Roman" w:eastAsia="Times New Roman" w:hAnsi="Times New Roman" w:cs="Times New Roman"/>
          <w:sz w:val="24"/>
          <w:szCs w:val="24"/>
          <w:lang w:eastAsia="ru-RU"/>
        </w:rPr>
        <w:t>субпоставки</w:t>
      </w:r>
      <w:proofErr w:type="spellEnd"/>
      <w:r w:rsidRPr="00B6102A">
        <w:rPr>
          <w:rFonts w:ascii="Times New Roman" w:eastAsia="Times New Roman" w:hAnsi="Times New Roman" w:cs="Times New Roman"/>
          <w:sz w:val="24"/>
          <w:szCs w:val="24"/>
          <w:lang w:eastAsia="ru-RU"/>
        </w:rPr>
        <w:t xml:space="preserve"> (</w:t>
      </w:r>
      <w:proofErr w:type="spellStart"/>
      <w:r w:rsidRPr="00B6102A">
        <w:rPr>
          <w:rFonts w:ascii="Times New Roman" w:eastAsia="Times New Roman" w:hAnsi="Times New Roman" w:cs="Times New Roman"/>
          <w:sz w:val="24"/>
          <w:szCs w:val="24"/>
          <w:lang w:eastAsia="ru-RU"/>
        </w:rPr>
        <w:t>соисполнения</w:t>
      </w:r>
      <w:proofErr w:type="spellEnd"/>
      <w:r w:rsidRPr="00B6102A">
        <w:rPr>
          <w:rFonts w:ascii="Times New Roman" w:eastAsia="Times New Roman" w:hAnsi="Times New Roman" w:cs="Times New Roman"/>
          <w:sz w:val="24"/>
          <w:szCs w:val="24"/>
          <w:lang w:eastAsia="ru-RU"/>
        </w:rPr>
        <w:t xml:space="preserve">) </w:t>
      </w:r>
      <w:r w:rsidRPr="00B6102A">
        <w:rPr>
          <w:rFonts w:ascii="Times New Roman" w:eastAsia="Times New Roman" w:hAnsi="Times New Roman" w:cs="Arial"/>
          <w:bCs/>
          <w:sz w:val="24"/>
          <w:szCs w:val="24"/>
          <w:lang w:eastAsia="ru-RU"/>
        </w:rPr>
        <w:t xml:space="preserve">за каждый день просрочки до полного исполнения своей </w:t>
      </w:r>
      <w:proofErr w:type="spellStart"/>
      <w:r w:rsidRPr="00B6102A">
        <w:rPr>
          <w:rFonts w:ascii="Times New Roman" w:eastAsia="Times New Roman" w:hAnsi="Times New Roman" w:cs="Arial"/>
          <w:bCs/>
          <w:sz w:val="24"/>
          <w:szCs w:val="24"/>
          <w:lang w:eastAsia="ru-RU"/>
        </w:rPr>
        <w:t>обязанности.Пени</w:t>
      </w:r>
      <w:proofErr w:type="spellEnd"/>
      <w:r w:rsidRPr="00B6102A">
        <w:rPr>
          <w:rFonts w:ascii="Times New Roman" w:eastAsia="Times New Roman" w:hAnsi="Times New Roman" w:cs="Arial"/>
          <w:bCs/>
          <w:sz w:val="24"/>
          <w:szCs w:val="24"/>
          <w:lang w:eastAsia="ru-RU"/>
        </w:rPr>
        <w:t xml:space="preserve"> подлежат начислению за каждый день просрочки исполнения такого обязательства.</w:t>
      </w:r>
    </w:p>
    <w:p w14:paraId="1ADD1F36" w14:textId="77777777" w:rsidR="000137A3" w:rsidRPr="00B6102A" w:rsidRDefault="000137A3" w:rsidP="000137A3">
      <w:pPr>
        <w:tabs>
          <w:tab w:val="left" w:pos="1276"/>
        </w:tabs>
        <w:spacing w:after="0" w:line="240" w:lineRule="atLeast"/>
        <w:contextualSpacing/>
        <w:jc w:val="both"/>
        <w:rPr>
          <w:rFonts w:ascii="Times New Roman" w:eastAsia="Times New Roman" w:hAnsi="Times New Roman" w:cs="Arial"/>
          <w:bCs/>
          <w:sz w:val="24"/>
          <w:szCs w:val="24"/>
          <w:lang w:eastAsia="ru-RU"/>
        </w:rPr>
      </w:pPr>
      <w:r w:rsidRPr="00B6102A">
        <w:rPr>
          <w:rFonts w:ascii="Times New Roman" w:eastAsia="Times New Roman" w:hAnsi="Times New Roman" w:cs="Arial"/>
          <w:bCs/>
          <w:sz w:val="24"/>
          <w:szCs w:val="24"/>
          <w:lang w:eastAsia="ru-RU"/>
        </w:rPr>
        <w:t xml:space="preserve">Непредставление Поставщиком информации </w:t>
      </w:r>
      <w:r w:rsidRPr="00B6102A">
        <w:rPr>
          <w:rFonts w:ascii="Times New Roman" w:eastAsia="Times New Roman" w:hAnsi="Times New Roman" w:cs="Times New Roman"/>
          <w:sz w:val="24"/>
          <w:szCs w:val="24"/>
          <w:lang w:eastAsia="ru-RU"/>
        </w:rPr>
        <w:t xml:space="preserve">обо всех договорах </w:t>
      </w:r>
      <w:proofErr w:type="spellStart"/>
      <w:r w:rsidRPr="00B6102A">
        <w:rPr>
          <w:rFonts w:ascii="Times New Roman" w:eastAsia="Times New Roman" w:hAnsi="Times New Roman" w:cs="Times New Roman"/>
          <w:sz w:val="24"/>
          <w:szCs w:val="24"/>
          <w:lang w:eastAsia="ru-RU"/>
        </w:rPr>
        <w:t>субпоставки</w:t>
      </w:r>
      <w:proofErr w:type="spellEnd"/>
      <w:r w:rsidRPr="00B6102A">
        <w:rPr>
          <w:rFonts w:ascii="Times New Roman" w:eastAsia="Times New Roman" w:hAnsi="Times New Roman" w:cs="Times New Roman"/>
          <w:sz w:val="24"/>
          <w:szCs w:val="24"/>
          <w:lang w:eastAsia="ru-RU"/>
        </w:rPr>
        <w:t xml:space="preserve"> (</w:t>
      </w:r>
      <w:proofErr w:type="spellStart"/>
      <w:r w:rsidRPr="00B6102A">
        <w:rPr>
          <w:rFonts w:ascii="Times New Roman" w:eastAsia="Times New Roman" w:hAnsi="Times New Roman" w:cs="Times New Roman"/>
          <w:sz w:val="24"/>
          <w:szCs w:val="24"/>
          <w:lang w:eastAsia="ru-RU"/>
        </w:rPr>
        <w:t>соисполнения</w:t>
      </w:r>
      <w:proofErr w:type="spellEnd"/>
      <w:r w:rsidRPr="00B6102A">
        <w:rPr>
          <w:rFonts w:ascii="Times New Roman" w:eastAsia="Times New Roman" w:hAnsi="Times New Roman" w:cs="Times New Roman"/>
          <w:sz w:val="24"/>
          <w:szCs w:val="24"/>
          <w:lang w:eastAsia="ru-RU"/>
        </w:rPr>
        <w:t>) не влечет за собой недействительность настоящего Контракта по данному основанию.</w:t>
      </w:r>
    </w:p>
    <w:p w14:paraId="3003258C" w14:textId="77777777" w:rsidR="000137A3" w:rsidRPr="00B6102A" w:rsidRDefault="000137A3" w:rsidP="000137A3">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B6102A">
        <w:rPr>
          <w:rFonts w:ascii="Times New Roman" w:eastAsia="Times New Roman" w:hAnsi="Times New Roman" w:cs="Arial"/>
          <w:bCs/>
          <w:sz w:val="24"/>
          <w:szCs w:val="24"/>
          <w:lang w:eastAsia="ru-RU"/>
        </w:rPr>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r w:rsidRPr="00B6102A">
        <w:rPr>
          <w:rFonts w:ascii="Times New Roman" w:eastAsia="Times New Roman" w:hAnsi="Times New Roman" w:cs="Times New Roman"/>
          <w:bCs/>
          <w:sz w:val="24"/>
          <w:szCs w:val="24"/>
          <w:lang w:eastAsia="ru-RU"/>
        </w:rPr>
        <w:t>.</w:t>
      </w:r>
    </w:p>
    <w:p w14:paraId="03C437EA" w14:textId="77777777" w:rsidR="000137A3" w:rsidRPr="00B6102A" w:rsidRDefault="000137A3" w:rsidP="000137A3">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B6102A">
        <w:rPr>
          <w:rFonts w:ascii="Times New Roman" w:eastAsia="Times New Roman" w:hAnsi="Times New Roman" w:cs="Times New Roman"/>
          <w:bCs/>
          <w:sz w:val="24"/>
          <w:szCs w:val="24"/>
          <w:lang w:eastAsia="ru-RU"/>
        </w:rPr>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19A1CD7F" w14:textId="77777777" w:rsidR="000137A3" w:rsidRPr="00B6102A" w:rsidRDefault="000137A3" w:rsidP="000137A3">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B6102A">
        <w:rPr>
          <w:rFonts w:ascii="Times New Roman" w:eastAsia="Times New Roman" w:hAnsi="Times New Roman" w:cs="Times New Roman"/>
          <w:bCs/>
          <w:sz w:val="24"/>
          <w:szCs w:val="24"/>
          <w:lang w:eastAsia="ru-RU"/>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6F555188" w14:textId="77777777" w:rsidR="000137A3" w:rsidRPr="00B6102A" w:rsidRDefault="000137A3" w:rsidP="000137A3">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B6102A">
        <w:rPr>
          <w:rFonts w:ascii="Times New Roman" w:eastAsia="Times New Roman" w:hAnsi="Times New Roman" w:cs="Times New Roman"/>
          <w:bCs/>
          <w:sz w:val="24"/>
          <w:szCs w:val="24"/>
          <w:lang w:eastAsia="ru-RU"/>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3725CACA" w14:textId="77777777" w:rsidR="000137A3" w:rsidRPr="00B6102A" w:rsidRDefault="000137A3" w:rsidP="000137A3">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B6102A">
        <w:rPr>
          <w:rFonts w:ascii="Times New Roman" w:eastAsia="Times New Roman" w:hAnsi="Times New Roman" w:cs="Times New Roman"/>
          <w:b/>
          <w:sz w:val="24"/>
          <w:szCs w:val="24"/>
          <w:lang w:eastAsia="ru-RU"/>
        </w:rPr>
        <w:t>6. КАЧЕСТВО ТОВАРА</w:t>
      </w:r>
    </w:p>
    <w:p w14:paraId="3FE16EF1" w14:textId="77777777" w:rsidR="000137A3" w:rsidRPr="00B6102A" w:rsidRDefault="000137A3" w:rsidP="000137A3">
      <w:pPr>
        <w:tabs>
          <w:tab w:val="left" w:pos="1276"/>
        </w:tabs>
        <w:spacing w:after="0" w:line="240" w:lineRule="auto"/>
        <w:jc w:val="both"/>
        <w:rPr>
          <w:rFonts w:ascii="Times New Roman" w:eastAsia="Times New Roman" w:hAnsi="Times New Roman" w:cs="Times New Roman"/>
          <w:b/>
          <w:sz w:val="24"/>
          <w:szCs w:val="24"/>
          <w:lang w:eastAsia="ru-RU"/>
        </w:rPr>
      </w:pPr>
      <w:r w:rsidRPr="00B6102A">
        <w:rPr>
          <w:rFonts w:ascii="Times New Roman" w:eastAsia="Times New Roman" w:hAnsi="Times New Roman" w:cs="Times New Roman"/>
          <w:sz w:val="24"/>
          <w:szCs w:val="24"/>
          <w:lang w:eastAsia="ru-RU"/>
        </w:rPr>
        <w:t xml:space="preserve">6.1. Товар поставляется в порядке, обеспечивающем его сохранность при надлежащем хранении и транспортировке. </w:t>
      </w:r>
      <w:r w:rsidRPr="00B6102A">
        <w:rPr>
          <w:rFonts w:ascii="Times New Roman" w:eastAsia="Times New Roman" w:hAnsi="Times New Roman" w:cs="Times New Roman"/>
          <w:bCs/>
          <w:iCs/>
          <w:sz w:val="24"/>
          <w:szCs w:val="24"/>
          <w:lang w:eastAsia="ru-RU"/>
        </w:rPr>
        <w:t>Упаковка Товара должна соответствовать требованиям, указанным заводом изготовителем.</w:t>
      </w:r>
    </w:p>
    <w:p w14:paraId="4669D8EF" w14:textId="77777777" w:rsidR="000137A3" w:rsidRPr="00B6102A" w:rsidRDefault="000137A3" w:rsidP="000137A3">
      <w:pPr>
        <w:spacing w:after="0" w:line="240" w:lineRule="atLeast"/>
        <w:contextualSpacing/>
        <w:jc w:val="both"/>
        <w:rPr>
          <w:rFonts w:ascii="Times New Roman" w:eastAsia="Times New Roman" w:hAnsi="Times New Roman" w:cs="Times New Roman"/>
          <w:iCs/>
          <w:sz w:val="24"/>
          <w:szCs w:val="24"/>
          <w:lang w:eastAsia="ru-RU"/>
        </w:rPr>
      </w:pPr>
      <w:r w:rsidRPr="00B6102A">
        <w:rPr>
          <w:rFonts w:ascii="Times New Roman" w:eastAsia="Times New Roman" w:hAnsi="Times New Roman" w:cs="Times New Roman"/>
          <w:sz w:val="24"/>
          <w:szCs w:val="24"/>
          <w:lang w:eastAsia="ru-RU"/>
        </w:rPr>
        <w:t xml:space="preserve">6.2. </w:t>
      </w:r>
      <w:r w:rsidRPr="00B6102A">
        <w:rPr>
          <w:rFonts w:ascii="Times New Roman" w:hAnsi="Times New Roman" w:cs="Times New Roman"/>
          <w:sz w:val="24"/>
          <w:szCs w:val="24"/>
        </w:rPr>
        <w:t xml:space="preserve">Качество </w:t>
      </w:r>
      <w:r w:rsidRPr="00B6102A">
        <w:rPr>
          <w:rFonts w:ascii="Times New Roman" w:eastAsia="Times New Roman" w:hAnsi="Times New Roman" w:cs="Times New Roman"/>
          <w:iCs/>
          <w:sz w:val="24"/>
          <w:szCs w:val="24"/>
          <w:lang w:eastAsia="ru-RU"/>
        </w:rPr>
        <w:t>Товара должно соответствовать требованиям соответствующих ГОСТов или ТУ, предъявляемых к данному виду Товара.</w:t>
      </w:r>
    </w:p>
    <w:p w14:paraId="65B42A4E" w14:textId="77777777" w:rsidR="000137A3" w:rsidRPr="00B6102A" w:rsidRDefault="000137A3" w:rsidP="000137A3">
      <w:pPr>
        <w:tabs>
          <w:tab w:val="left" w:pos="1276"/>
        </w:tabs>
        <w:spacing w:after="0" w:line="240" w:lineRule="atLeast"/>
        <w:contextualSpacing/>
        <w:jc w:val="both"/>
        <w:rPr>
          <w:rFonts w:ascii="Times New Roman" w:hAnsi="Times New Roman" w:cs="Times New Roman"/>
          <w:bCs/>
          <w:iCs/>
          <w:sz w:val="24"/>
          <w:szCs w:val="24"/>
        </w:rPr>
      </w:pPr>
      <w:r w:rsidRPr="00B6102A">
        <w:rPr>
          <w:rFonts w:ascii="Times New Roman" w:eastAsia="Times New Roman" w:hAnsi="Times New Roman" w:cs="Times New Roman"/>
          <w:sz w:val="24"/>
          <w:szCs w:val="24"/>
          <w:lang w:eastAsia="ru-RU"/>
        </w:rPr>
        <w:t xml:space="preserve">6.3. </w:t>
      </w:r>
      <w:r w:rsidRPr="00B6102A">
        <w:rPr>
          <w:rFonts w:ascii="Times New Roman" w:hAnsi="Times New Roman" w:cs="Times New Roman"/>
          <w:sz w:val="24"/>
          <w:szCs w:val="24"/>
        </w:rPr>
        <w:t>Гарантийный срок на Товар устанавливается заводом-изготовителем и отражается в документе о качестве</w:t>
      </w:r>
      <w:r w:rsidRPr="00B6102A">
        <w:rPr>
          <w:rFonts w:ascii="Times New Roman" w:hAnsi="Times New Roman" w:cs="Times New Roman"/>
          <w:bCs/>
          <w:iCs/>
          <w:sz w:val="24"/>
          <w:szCs w:val="24"/>
        </w:rPr>
        <w:t>.</w:t>
      </w:r>
    </w:p>
    <w:p w14:paraId="4BC7D83D" w14:textId="77777777" w:rsidR="000137A3" w:rsidRPr="00B6102A" w:rsidRDefault="000137A3" w:rsidP="000137A3">
      <w:pPr>
        <w:tabs>
          <w:tab w:val="left" w:pos="1276"/>
        </w:tabs>
        <w:spacing w:after="0" w:line="240" w:lineRule="auto"/>
        <w:jc w:val="center"/>
        <w:rPr>
          <w:rFonts w:ascii="Times New Roman" w:eastAsia="Times New Roman" w:hAnsi="Times New Roman" w:cs="Times New Roman"/>
          <w:color w:val="000000"/>
          <w:sz w:val="24"/>
          <w:szCs w:val="24"/>
          <w:lang w:eastAsia="ru-RU"/>
        </w:rPr>
      </w:pPr>
    </w:p>
    <w:p w14:paraId="4CBF7733" w14:textId="77777777" w:rsidR="000137A3" w:rsidRPr="00B6102A" w:rsidRDefault="000137A3" w:rsidP="000137A3">
      <w:pPr>
        <w:tabs>
          <w:tab w:val="left" w:pos="1276"/>
        </w:tabs>
        <w:spacing w:after="0" w:line="240" w:lineRule="auto"/>
        <w:jc w:val="center"/>
        <w:rPr>
          <w:rFonts w:ascii="Times New Roman" w:eastAsia="Times New Roman" w:hAnsi="Times New Roman" w:cs="Times New Roman"/>
          <w:b/>
          <w:sz w:val="24"/>
          <w:szCs w:val="24"/>
          <w:lang w:eastAsia="ru-RU"/>
        </w:rPr>
      </w:pPr>
      <w:r w:rsidRPr="00B6102A">
        <w:rPr>
          <w:rFonts w:ascii="Times New Roman" w:eastAsia="Times New Roman" w:hAnsi="Times New Roman" w:cs="Times New Roman"/>
          <w:b/>
          <w:sz w:val="24"/>
          <w:szCs w:val="24"/>
          <w:lang w:eastAsia="ru-RU"/>
        </w:rPr>
        <w:t>7. ФОРС-МАЖОР (ДЕЙСТВИЕ НЕПРЕОДОЛИМОЙ СИЛЫ)</w:t>
      </w:r>
    </w:p>
    <w:p w14:paraId="684CAD9A" w14:textId="77777777" w:rsidR="000137A3" w:rsidRPr="00B6102A" w:rsidRDefault="000137A3" w:rsidP="000137A3">
      <w:pPr>
        <w:tabs>
          <w:tab w:val="left" w:pos="1276"/>
        </w:tabs>
        <w:spacing w:after="0" w:line="240" w:lineRule="auto"/>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60ACD11F" w14:textId="77777777" w:rsidR="000137A3" w:rsidRPr="00B6102A" w:rsidRDefault="000137A3" w:rsidP="000137A3">
      <w:pPr>
        <w:tabs>
          <w:tab w:val="left" w:pos="1276"/>
        </w:tabs>
        <w:spacing w:after="0" w:line="240" w:lineRule="auto"/>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60DF8CD8" w14:textId="77777777" w:rsidR="000137A3" w:rsidRPr="00B6102A" w:rsidRDefault="000137A3" w:rsidP="000137A3">
      <w:pPr>
        <w:tabs>
          <w:tab w:val="left" w:pos="1276"/>
        </w:tabs>
        <w:spacing w:after="0" w:line="240" w:lineRule="auto"/>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7B2B1A99" w14:textId="77777777" w:rsidR="000137A3" w:rsidRPr="00B6102A" w:rsidRDefault="000137A3" w:rsidP="000137A3">
      <w:pPr>
        <w:tabs>
          <w:tab w:val="left" w:pos="1276"/>
        </w:tabs>
        <w:spacing w:after="0" w:line="240" w:lineRule="auto"/>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3FA86182" w14:textId="77777777" w:rsidR="000137A3" w:rsidRPr="00B6102A" w:rsidRDefault="000137A3" w:rsidP="000137A3">
      <w:pPr>
        <w:tabs>
          <w:tab w:val="left" w:pos="1276"/>
        </w:tabs>
        <w:spacing w:after="0" w:line="240" w:lineRule="auto"/>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39B190DE" w14:textId="77777777" w:rsidR="000137A3" w:rsidRPr="00B6102A" w:rsidRDefault="000137A3" w:rsidP="000137A3">
      <w:pPr>
        <w:tabs>
          <w:tab w:val="left" w:pos="1276"/>
        </w:tabs>
        <w:spacing w:after="0" w:line="240" w:lineRule="auto"/>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lastRenderedPageBreak/>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B6102A">
        <w:rPr>
          <w:rFonts w:ascii="Times New Roman" w:eastAsia="Times New Roman" w:hAnsi="Times New Roman" w:cs="Times New Roman"/>
          <w:sz w:val="24"/>
          <w:szCs w:val="24"/>
          <w:lang w:eastAsia="ru-RU"/>
        </w:rPr>
        <w:tab/>
      </w:r>
      <w:r w:rsidRPr="00B6102A">
        <w:rPr>
          <w:rFonts w:ascii="Times New Roman" w:eastAsia="Times New Roman" w:hAnsi="Times New Roman" w:cs="Times New Roman"/>
          <w:sz w:val="24"/>
          <w:szCs w:val="24"/>
          <w:lang w:eastAsia="ru-RU"/>
        </w:rPr>
        <w:tab/>
      </w:r>
    </w:p>
    <w:p w14:paraId="6C0F69EA" w14:textId="77777777" w:rsidR="000137A3" w:rsidRPr="00B6102A" w:rsidRDefault="000137A3" w:rsidP="000137A3">
      <w:pPr>
        <w:tabs>
          <w:tab w:val="left" w:pos="1276"/>
        </w:tabs>
        <w:spacing w:after="0" w:line="240" w:lineRule="auto"/>
        <w:jc w:val="center"/>
        <w:rPr>
          <w:rFonts w:ascii="Times New Roman" w:eastAsia="Times New Roman" w:hAnsi="Times New Roman" w:cs="Times New Roman"/>
          <w:b/>
          <w:sz w:val="24"/>
          <w:szCs w:val="24"/>
          <w:lang w:eastAsia="ru-RU"/>
        </w:rPr>
      </w:pPr>
      <w:r w:rsidRPr="00B6102A">
        <w:rPr>
          <w:rFonts w:ascii="Times New Roman" w:eastAsia="Times New Roman" w:hAnsi="Times New Roman" w:cs="Times New Roman"/>
          <w:b/>
          <w:sz w:val="24"/>
          <w:szCs w:val="24"/>
          <w:lang w:eastAsia="ru-RU"/>
        </w:rPr>
        <w:t>8. ПОРЯДОК РАЗРЕШЕНИЯ СПОРОВ</w:t>
      </w:r>
    </w:p>
    <w:p w14:paraId="265F2AF9" w14:textId="77777777" w:rsidR="000137A3" w:rsidRPr="00B6102A" w:rsidRDefault="000137A3" w:rsidP="000137A3">
      <w:pPr>
        <w:tabs>
          <w:tab w:val="left" w:pos="1276"/>
        </w:tabs>
        <w:spacing w:after="0" w:line="240" w:lineRule="auto"/>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2C005AC4" w14:textId="77777777" w:rsidR="000137A3" w:rsidRPr="00B6102A" w:rsidRDefault="000137A3" w:rsidP="000137A3">
      <w:pPr>
        <w:tabs>
          <w:tab w:val="left" w:pos="1276"/>
        </w:tabs>
        <w:spacing w:after="0" w:line="240" w:lineRule="auto"/>
        <w:jc w:val="both"/>
        <w:rPr>
          <w:rFonts w:ascii="Times New Roman" w:eastAsia="Times New Roman" w:hAnsi="Times New Roman" w:cs="Times New Roman"/>
          <w:b/>
          <w:sz w:val="24"/>
          <w:szCs w:val="24"/>
          <w:lang w:eastAsia="ru-RU"/>
        </w:rPr>
      </w:pPr>
      <w:bookmarkStart w:id="3" w:name="eCAE7BC5D"/>
      <w:bookmarkStart w:id="4" w:name="e15F937AE"/>
      <w:bookmarkEnd w:id="3"/>
      <w:bookmarkEnd w:id="4"/>
      <w:r w:rsidRPr="00B6102A">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действующим законодательством Приднестровской Молдавской Республики.</w:t>
      </w:r>
    </w:p>
    <w:p w14:paraId="24A6CF8C" w14:textId="77777777" w:rsidR="000137A3" w:rsidRPr="00B6102A" w:rsidRDefault="000137A3" w:rsidP="000137A3">
      <w:pPr>
        <w:tabs>
          <w:tab w:val="left" w:pos="1276"/>
        </w:tabs>
        <w:spacing w:after="0" w:line="240" w:lineRule="auto"/>
        <w:jc w:val="center"/>
        <w:rPr>
          <w:rFonts w:ascii="Times New Roman" w:eastAsia="Times New Roman" w:hAnsi="Times New Roman" w:cs="Times New Roman"/>
          <w:b/>
          <w:sz w:val="24"/>
          <w:szCs w:val="24"/>
          <w:lang w:eastAsia="ru-RU"/>
        </w:rPr>
      </w:pPr>
      <w:r w:rsidRPr="00B6102A">
        <w:rPr>
          <w:rFonts w:ascii="Times New Roman" w:eastAsia="Times New Roman" w:hAnsi="Times New Roman" w:cs="Times New Roman"/>
          <w:b/>
          <w:sz w:val="24"/>
          <w:szCs w:val="24"/>
          <w:lang w:eastAsia="ru-RU"/>
        </w:rPr>
        <w:t>9. СРОК ДЕЙСТВИЯ КОНТРАКТА</w:t>
      </w:r>
    </w:p>
    <w:p w14:paraId="2E74E622" w14:textId="77777777" w:rsidR="000137A3" w:rsidRPr="00B6102A" w:rsidRDefault="000137A3" w:rsidP="000137A3">
      <w:pPr>
        <w:tabs>
          <w:tab w:val="left" w:pos="1276"/>
        </w:tabs>
        <w:spacing w:after="0" w:line="240" w:lineRule="auto"/>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B6102A">
        <w:rPr>
          <w:rFonts w:ascii="Times New Roman" w:eastAsia="Times New Roman" w:hAnsi="Times New Roman" w:cs="Times New Roman"/>
          <w:bCs/>
          <w:sz w:val="24"/>
          <w:szCs w:val="24"/>
          <w:lang w:eastAsia="ru-RU"/>
        </w:rPr>
        <w:t>осуществления</w:t>
      </w:r>
      <w:r w:rsidRPr="00B6102A">
        <w:rPr>
          <w:rFonts w:ascii="Times New Roman" w:eastAsia="Times New Roman" w:hAnsi="Times New Roman" w:cs="Times New Roman"/>
          <w:sz w:val="24"/>
          <w:szCs w:val="24"/>
          <w:lang w:eastAsia="ru-RU"/>
        </w:rPr>
        <w:t xml:space="preserve"> всех необходимых платежей и взаиморасчетов. </w:t>
      </w:r>
    </w:p>
    <w:p w14:paraId="55AD69A3" w14:textId="77777777" w:rsidR="000137A3" w:rsidRPr="00B6102A" w:rsidRDefault="000137A3" w:rsidP="000137A3">
      <w:pPr>
        <w:tabs>
          <w:tab w:val="left" w:pos="1276"/>
        </w:tabs>
        <w:spacing w:after="0" w:line="240" w:lineRule="auto"/>
        <w:jc w:val="center"/>
        <w:rPr>
          <w:rFonts w:ascii="Times New Roman" w:eastAsia="Times New Roman" w:hAnsi="Times New Roman" w:cs="Times New Roman"/>
          <w:b/>
          <w:sz w:val="24"/>
          <w:szCs w:val="24"/>
          <w:lang w:eastAsia="ru-RU"/>
        </w:rPr>
      </w:pPr>
      <w:r w:rsidRPr="00B6102A">
        <w:rPr>
          <w:rFonts w:ascii="Times New Roman" w:eastAsia="Times New Roman" w:hAnsi="Times New Roman" w:cs="Times New Roman"/>
          <w:b/>
          <w:sz w:val="24"/>
          <w:szCs w:val="24"/>
          <w:lang w:eastAsia="ru-RU"/>
        </w:rPr>
        <w:t>10. ЗАКЛЮЧИТЕЛЬНЫЕ ПОЛОЖЕНИЯ</w:t>
      </w:r>
    </w:p>
    <w:p w14:paraId="78BA7066" w14:textId="77777777" w:rsidR="000137A3" w:rsidRPr="00B6102A" w:rsidRDefault="000137A3" w:rsidP="000137A3">
      <w:pPr>
        <w:tabs>
          <w:tab w:val="left" w:pos="1276"/>
        </w:tabs>
        <w:spacing w:after="0" w:line="240" w:lineRule="auto"/>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2376DF42" w14:textId="77777777" w:rsidR="000137A3" w:rsidRPr="00B6102A" w:rsidRDefault="000137A3" w:rsidP="000137A3">
      <w:pPr>
        <w:tabs>
          <w:tab w:val="left" w:pos="1276"/>
        </w:tabs>
        <w:spacing w:after="0" w:line="240" w:lineRule="auto"/>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225FB787" w14:textId="77777777" w:rsidR="000137A3" w:rsidRPr="00B6102A" w:rsidRDefault="000137A3" w:rsidP="000137A3">
      <w:pPr>
        <w:tabs>
          <w:tab w:val="left" w:pos="1276"/>
          <w:tab w:val="left" w:pos="1560"/>
        </w:tabs>
        <w:spacing w:after="0" w:line="240" w:lineRule="auto"/>
        <w:jc w:val="both"/>
        <w:rPr>
          <w:rFonts w:ascii="Times New Roman" w:eastAsia="Times New Roman" w:hAnsi="Times New Roman" w:cs="Times New Roman"/>
          <w:sz w:val="24"/>
          <w:szCs w:val="24"/>
          <w:lang w:eastAsia="ru-RU" w:bidi="he-IL"/>
        </w:rPr>
      </w:pPr>
      <w:r w:rsidRPr="00B6102A">
        <w:rPr>
          <w:rFonts w:ascii="Times New Roman" w:eastAsia="Times New Roman" w:hAnsi="Times New Roman" w:cs="Times New Roman"/>
          <w:sz w:val="24"/>
          <w:szCs w:val="24"/>
          <w:lang w:eastAsia="ru-RU" w:bidi="he-IL"/>
        </w:rPr>
        <w:t xml:space="preserve">10.3. Изменение условий настоящего </w:t>
      </w:r>
      <w:r w:rsidRPr="00B6102A">
        <w:rPr>
          <w:rFonts w:ascii="Times New Roman" w:eastAsia="Times New Roman" w:hAnsi="Times New Roman" w:cs="Times New Roman"/>
          <w:sz w:val="24"/>
          <w:szCs w:val="24"/>
          <w:lang w:eastAsia="ru-RU"/>
        </w:rPr>
        <w:t>Контракта</w:t>
      </w:r>
      <w:r w:rsidRPr="00B6102A">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а также в иных случаях, предусмотренных законодательством Приднестровской Молдавской Республики.</w:t>
      </w:r>
    </w:p>
    <w:p w14:paraId="4D1073A2" w14:textId="77777777" w:rsidR="000137A3" w:rsidRPr="00B6102A" w:rsidRDefault="000137A3" w:rsidP="000137A3">
      <w:pPr>
        <w:tabs>
          <w:tab w:val="left" w:pos="1276"/>
        </w:tabs>
        <w:spacing w:after="0" w:line="240" w:lineRule="auto"/>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10.4.  Все изменения или дополнения к настоящему Контракту имеют юридическую силу, если они оформлены письменно и удостоверены подписями, уполномоченных на то лиц.</w:t>
      </w:r>
    </w:p>
    <w:p w14:paraId="0B30F388" w14:textId="77777777" w:rsidR="000137A3" w:rsidRPr="00B6102A" w:rsidRDefault="000137A3" w:rsidP="000137A3">
      <w:pPr>
        <w:tabs>
          <w:tab w:val="left" w:pos="1276"/>
        </w:tabs>
        <w:spacing w:after="0" w:line="240" w:lineRule="auto"/>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6FFB6E89" w14:textId="77777777" w:rsidR="000137A3" w:rsidRPr="00B6102A" w:rsidRDefault="000137A3" w:rsidP="000137A3">
      <w:pPr>
        <w:tabs>
          <w:tab w:val="left" w:pos="1276"/>
        </w:tabs>
        <w:spacing w:after="0" w:line="240" w:lineRule="auto"/>
        <w:jc w:val="both"/>
        <w:rPr>
          <w:rFonts w:ascii="Times New Roman" w:eastAsia="Times New Roman" w:hAnsi="Times New Roman" w:cs="Times New Roman"/>
          <w:sz w:val="24"/>
          <w:szCs w:val="24"/>
          <w:lang w:eastAsia="ru-RU"/>
        </w:rPr>
      </w:pPr>
    </w:p>
    <w:p w14:paraId="1BCC7E93" w14:textId="77777777" w:rsidR="000137A3" w:rsidRPr="00B6102A" w:rsidRDefault="000137A3" w:rsidP="000137A3">
      <w:pPr>
        <w:spacing w:after="0" w:line="240" w:lineRule="auto"/>
        <w:jc w:val="center"/>
        <w:rPr>
          <w:rFonts w:ascii="Times New Roman" w:eastAsia="Times New Roman" w:hAnsi="Times New Roman" w:cs="Times New Roman"/>
          <w:b/>
          <w:sz w:val="24"/>
          <w:szCs w:val="24"/>
          <w:lang w:eastAsia="ru-RU"/>
        </w:rPr>
      </w:pPr>
      <w:r w:rsidRPr="00B6102A">
        <w:rPr>
          <w:rFonts w:ascii="Times New Roman" w:eastAsia="Times New Roman" w:hAnsi="Times New Roman" w:cs="Times New Roman"/>
          <w:b/>
          <w:sz w:val="24"/>
          <w:szCs w:val="24"/>
          <w:lang w:eastAsia="ru-RU"/>
        </w:rPr>
        <w:t>11. ЮРИДИЧЕСКИЕ АДРЕСА, БАНКОВСКИЕ РЕКВИЗИТЫ, ПОДПИСИ СТОРОН</w:t>
      </w:r>
    </w:p>
    <w:p w14:paraId="0F208A2C" w14:textId="77777777" w:rsidR="000137A3" w:rsidRPr="00B6102A" w:rsidRDefault="000137A3" w:rsidP="000137A3">
      <w:pPr>
        <w:spacing w:after="0" w:line="240" w:lineRule="atLeast"/>
        <w:ind w:left="720"/>
        <w:contextualSpacing/>
        <w:jc w:val="center"/>
        <w:rPr>
          <w:rFonts w:ascii="Times New Roman" w:eastAsia="Times New Roman" w:hAnsi="Times New Roman" w:cs="Times New Roman"/>
          <w:sz w:val="24"/>
          <w:szCs w:val="24"/>
          <w:lang w:eastAsia="ru-RU"/>
        </w:rPr>
      </w:pPr>
    </w:p>
    <w:tbl>
      <w:tblPr>
        <w:tblW w:w="0" w:type="auto"/>
        <w:tblInd w:w="-176" w:type="dxa"/>
        <w:tblLook w:val="04A0" w:firstRow="1" w:lastRow="0" w:firstColumn="1" w:lastColumn="0" w:noHBand="0" w:noVBand="1"/>
      </w:tblPr>
      <w:tblGrid>
        <w:gridCol w:w="4433"/>
        <w:gridCol w:w="4900"/>
      </w:tblGrid>
      <w:tr w:rsidR="000137A3" w:rsidRPr="00B6102A" w14:paraId="5E5B4C82" w14:textId="77777777" w:rsidTr="002D59C5">
        <w:trPr>
          <w:trHeight w:val="461"/>
        </w:trPr>
        <w:tc>
          <w:tcPr>
            <w:tcW w:w="4433" w:type="dxa"/>
          </w:tcPr>
          <w:p w14:paraId="6E61795F" w14:textId="77777777" w:rsidR="000137A3" w:rsidRPr="00B6102A" w:rsidRDefault="000137A3" w:rsidP="002D59C5">
            <w:pPr>
              <w:spacing w:after="0" w:line="240" w:lineRule="atLeast"/>
              <w:contextualSpacing/>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Поставщик:</w:t>
            </w:r>
          </w:p>
        </w:tc>
        <w:tc>
          <w:tcPr>
            <w:tcW w:w="4900" w:type="dxa"/>
          </w:tcPr>
          <w:p w14:paraId="2C7A24FA" w14:textId="77777777" w:rsidR="000137A3" w:rsidRPr="00B6102A" w:rsidRDefault="000137A3" w:rsidP="002D59C5">
            <w:pPr>
              <w:spacing w:after="0" w:line="240" w:lineRule="atLeast"/>
              <w:contextualSpacing/>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Покупатель:</w:t>
            </w:r>
          </w:p>
          <w:p w14:paraId="64E96136" w14:textId="77777777" w:rsidR="000137A3" w:rsidRPr="00B6102A" w:rsidRDefault="000137A3" w:rsidP="002D59C5">
            <w:pPr>
              <w:spacing w:after="0" w:line="240" w:lineRule="atLeast"/>
              <w:contextualSpacing/>
              <w:rPr>
                <w:rFonts w:ascii="Times New Roman" w:eastAsia="Times New Roman" w:hAnsi="Times New Roman" w:cs="Times New Roman"/>
                <w:sz w:val="24"/>
                <w:szCs w:val="24"/>
                <w:lang w:eastAsia="ru-RU"/>
              </w:rPr>
            </w:pPr>
          </w:p>
          <w:p w14:paraId="68433F03" w14:textId="77777777" w:rsidR="000137A3" w:rsidRPr="00B6102A" w:rsidRDefault="000137A3" w:rsidP="002D59C5">
            <w:pPr>
              <w:spacing w:after="0" w:line="240" w:lineRule="atLeast"/>
              <w:contextualSpacing/>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ГУП «Водоснабжение и водоотведение»</w:t>
            </w:r>
          </w:p>
          <w:p w14:paraId="76D55397" w14:textId="77777777" w:rsidR="000137A3" w:rsidRPr="00B6102A" w:rsidRDefault="000137A3" w:rsidP="002D59C5">
            <w:pPr>
              <w:spacing w:after="0"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3300, г. Тирасполь, ул. Луначарского, 9</w:t>
            </w:r>
          </w:p>
          <w:p w14:paraId="70F4D192" w14:textId="77777777" w:rsidR="000137A3" w:rsidRPr="00B6102A" w:rsidRDefault="000137A3" w:rsidP="002D59C5">
            <w:pPr>
              <w:spacing w:after="0"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Банковские реквизиты:</w:t>
            </w:r>
          </w:p>
          <w:p w14:paraId="7B18C8D8" w14:textId="77777777" w:rsidR="000137A3" w:rsidRPr="00B6102A" w:rsidRDefault="000137A3" w:rsidP="002D59C5">
            <w:pPr>
              <w:spacing w:after="0"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р/с 2211290000000052</w:t>
            </w:r>
          </w:p>
          <w:p w14:paraId="00DDFB96" w14:textId="77777777" w:rsidR="000137A3" w:rsidRPr="00B6102A" w:rsidRDefault="000137A3" w:rsidP="002D59C5">
            <w:pPr>
              <w:spacing w:after="0"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в ЗАО «Приднестровский Сбербанк»</w:t>
            </w:r>
          </w:p>
          <w:p w14:paraId="5F09595F" w14:textId="77777777" w:rsidR="000137A3" w:rsidRPr="00B6102A" w:rsidRDefault="000137A3" w:rsidP="002D59C5">
            <w:pPr>
              <w:spacing w:after="0"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ф/к 0200045198 КУБ 29</w:t>
            </w:r>
          </w:p>
          <w:p w14:paraId="04B66DFA" w14:textId="77777777" w:rsidR="000137A3" w:rsidRPr="00B6102A" w:rsidRDefault="000137A3" w:rsidP="002D59C5">
            <w:pPr>
              <w:spacing w:after="0" w:line="240" w:lineRule="atLeast"/>
              <w:contextualSpacing/>
              <w:jc w:val="both"/>
              <w:rPr>
                <w:rFonts w:ascii="Times New Roman" w:eastAsia="Times New Roman" w:hAnsi="Times New Roman" w:cs="Times New Roman"/>
                <w:sz w:val="24"/>
                <w:szCs w:val="24"/>
                <w:lang w:eastAsia="ru-RU"/>
              </w:rPr>
            </w:pPr>
            <w:proofErr w:type="spellStart"/>
            <w:r w:rsidRPr="00B6102A">
              <w:rPr>
                <w:rFonts w:ascii="Times New Roman" w:eastAsia="Times New Roman" w:hAnsi="Times New Roman" w:cs="Times New Roman"/>
                <w:sz w:val="24"/>
                <w:szCs w:val="24"/>
                <w:lang w:eastAsia="ru-RU"/>
              </w:rPr>
              <w:t>кор.счет</w:t>
            </w:r>
            <w:proofErr w:type="spellEnd"/>
            <w:r w:rsidRPr="00B6102A">
              <w:rPr>
                <w:rFonts w:ascii="Times New Roman" w:eastAsia="Times New Roman" w:hAnsi="Times New Roman" w:cs="Times New Roman"/>
                <w:sz w:val="24"/>
                <w:szCs w:val="24"/>
                <w:lang w:eastAsia="ru-RU"/>
              </w:rPr>
              <w:t xml:space="preserve"> 20210000094</w:t>
            </w:r>
          </w:p>
          <w:p w14:paraId="65A5D44E" w14:textId="77777777" w:rsidR="000137A3" w:rsidRPr="00B6102A" w:rsidRDefault="000137A3" w:rsidP="002D59C5">
            <w:pPr>
              <w:spacing w:after="0"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тел/факс 0 (533) 93397</w:t>
            </w:r>
          </w:p>
          <w:p w14:paraId="25CE8EED" w14:textId="77777777" w:rsidR="000137A3" w:rsidRPr="00B6102A" w:rsidRDefault="000137A3" w:rsidP="002D59C5">
            <w:pPr>
              <w:spacing w:after="0" w:line="240" w:lineRule="atLeast"/>
              <w:contextualSpacing/>
              <w:jc w:val="both"/>
              <w:rPr>
                <w:rFonts w:ascii="Times New Roman" w:eastAsia="Times New Roman" w:hAnsi="Times New Roman" w:cs="Times New Roman"/>
                <w:sz w:val="24"/>
                <w:szCs w:val="24"/>
                <w:lang w:eastAsia="ru-RU"/>
              </w:rPr>
            </w:pPr>
          </w:p>
          <w:p w14:paraId="004DE4BB" w14:textId="77777777" w:rsidR="000137A3" w:rsidRPr="00B6102A" w:rsidRDefault="000137A3" w:rsidP="002D59C5">
            <w:pPr>
              <w:spacing w:after="0"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________________</w:t>
            </w:r>
          </w:p>
          <w:p w14:paraId="474C8A1D" w14:textId="77777777" w:rsidR="000137A3" w:rsidRPr="00B6102A" w:rsidRDefault="000137A3" w:rsidP="002D59C5">
            <w:pPr>
              <w:spacing w:after="0" w:line="240" w:lineRule="atLeast"/>
              <w:contextualSpacing/>
              <w:jc w:val="both"/>
              <w:rPr>
                <w:rFonts w:ascii="Times New Roman" w:eastAsia="Times New Roman" w:hAnsi="Times New Roman" w:cs="Times New Roman"/>
                <w:sz w:val="24"/>
                <w:szCs w:val="24"/>
                <w:lang w:eastAsia="ru-RU"/>
              </w:rPr>
            </w:pPr>
          </w:p>
        </w:tc>
      </w:tr>
    </w:tbl>
    <w:p w14:paraId="6F92F482" w14:textId="77777777" w:rsidR="000137A3" w:rsidRPr="00B6102A" w:rsidRDefault="000137A3" w:rsidP="000137A3">
      <w:pPr>
        <w:spacing w:after="0" w:line="240" w:lineRule="auto"/>
        <w:rPr>
          <w:rFonts w:ascii="Times New Roman" w:eastAsia="Times New Roman" w:hAnsi="Times New Roman" w:cs="Times New Roman"/>
          <w:sz w:val="24"/>
          <w:szCs w:val="24"/>
          <w:lang w:eastAsia="ru-RU"/>
        </w:rPr>
      </w:pPr>
    </w:p>
    <w:p w14:paraId="5B47EEEF" w14:textId="77777777" w:rsidR="000137A3" w:rsidRPr="00B6102A" w:rsidRDefault="000137A3" w:rsidP="000137A3">
      <w:pPr>
        <w:spacing w:after="0" w:line="240" w:lineRule="auto"/>
        <w:rPr>
          <w:rFonts w:ascii="Times New Roman" w:eastAsia="Times New Roman" w:hAnsi="Times New Roman" w:cs="Times New Roman"/>
          <w:sz w:val="24"/>
          <w:szCs w:val="24"/>
          <w:lang w:eastAsia="ru-RU"/>
        </w:rPr>
      </w:pPr>
    </w:p>
    <w:p w14:paraId="0FEEEC86" w14:textId="77777777" w:rsidR="000137A3" w:rsidRPr="00B6102A" w:rsidRDefault="000137A3" w:rsidP="000137A3">
      <w:pPr>
        <w:spacing w:after="0" w:line="240" w:lineRule="auto"/>
        <w:rPr>
          <w:rFonts w:ascii="Times New Roman" w:eastAsia="Times New Roman" w:hAnsi="Times New Roman" w:cs="Times New Roman"/>
          <w:sz w:val="24"/>
          <w:szCs w:val="24"/>
          <w:lang w:eastAsia="ru-RU"/>
        </w:rPr>
      </w:pPr>
    </w:p>
    <w:p w14:paraId="50506F40" w14:textId="77777777" w:rsidR="000137A3" w:rsidRPr="00B6102A" w:rsidRDefault="000137A3" w:rsidP="000137A3">
      <w:pPr>
        <w:spacing w:after="0" w:line="240" w:lineRule="auto"/>
        <w:rPr>
          <w:rFonts w:ascii="Times New Roman" w:eastAsia="Times New Roman" w:hAnsi="Times New Roman" w:cs="Times New Roman"/>
          <w:sz w:val="24"/>
          <w:szCs w:val="24"/>
          <w:lang w:eastAsia="ru-RU"/>
        </w:rPr>
      </w:pPr>
    </w:p>
    <w:p w14:paraId="0C75D13C" w14:textId="77777777" w:rsidR="000137A3" w:rsidRPr="00B6102A" w:rsidRDefault="000137A3" w:rsidP="000137A3">
      <w:pPr>
        <w:spacing w:after="0" w:line="240" w:lineRule="auto"/>
        <w:rPr>
          <w:rFonts w:ascii="Times New Roman" w:eastAsia="Times New Roman" w:hAnsi="Times New Roman" w:cs="Times New Roman"/>
          <w:sz w:val="24"/>
          <w:szCs w:val="24"/>
          <w:lang w:eastAsia="ru-RU"/>
        </w:rPr>
      </w:pPr>
    </w:p>
    <w:p w14:paraId="5BAE04E1" w14:textId="77777777" w:rsidR="000137A3" w:rsidRPr="00B6102A" w:rsidRDefault="000137A3" w:rsidP="000137A3">
      <w:pPr>
        <w:spacing w:after="0" w:line="240" w:lineRule="auto"/>
        <w:rPr>
          <w:rFonts w:ascii="Times New Roman" w:eastAsia="Times New Roman" w:hAnsi="Times New Roman" w:cs="Times New Roman"/>
          <w:sz w:val="24"/>
          <w:szCs w:val="24"/>
          <w:lang w:eastAsia="ru-RU"/>
        </w:rPr>
      </w:pPr>
    </w:p>
    <w:p w14:paraId="55B2CA3B" w14:textId="77777777" w:rsidR="000137A3" w:rsidRPr="00B6102A" w:rsidRDefault="000137A3" w:rsidP="000137A3">
      <w:pPr>
        <w:spacing w:after="0" w:line="240" w:lineRule="auto"/>
        <w:rPr>
          <w:rFonts w:ascii="Times New Roman" w:eastAsia="Times New Roman" w:hAnsi="Times New Roman" w:cs="Times New Roman"/>
          <w:sz w:val="24"/>
          <w:szCs w:val="24"/>
          <w:lang w:eastAsia="ru-RU"/>
        </w:rPr>
      </w:pPr>
    </w:p>
    <w:p w14:paraId="27CA013A" w14:textId="77777777" w:rsidR="000137A3" w:rsidRPr="00B6102A" w:rsidRDefault="000137A3" w:rsidP="000137A3">
      <w:pPr>
        <w:spacing w:after="0" w:line="240" w:lineRule="auto"/>
        <w:rPr>
          <w:rFonts w:ascii="Times New Roman" w:eastAsia="Times New Roman" w:hAnsi="Times New Roman" w:cs="Times New Roman"/>
          <w:sz w:val="24"/>
          <w:szCs w:val="24"/>
          <w:lang w:eastAsia="ru-RU"/>
        </w:rPr>
      </w:pPr>
    </w:p>
    <w:p w14:paraId="3F645A88" w14:textId="77777777" w:rsidR="000137A3" w:rsidRPr="00B6102A" w:rsidRDefault="000137A3" w:rsidP="000137A3">
      <w:pPr>
        <w:spacing w:after="0" w:line="240" w:lineRule="auto"/>
        <w:rPr>
          <w:rFonts w:ascii="Times New Roman" w:eastAsia="Times New Roman" w:hAnsi="Times New Roman" w:cs="Times New Roman"/>
          <w:sz w:val="24"/>
          <w:szCs w:val="24"/>
          <w:lang w:eastAsia="ru-RU"/>
        </w:rPr>
      </w:pPr>
    </w:p>
    <w:p w14:paraId="646FBADB" w14:textId="77777777" w:rsidR="000137A3" w:rsidRPr="00B6102A" w:rsidRDefault="000137A3" w:rsidP="000137A3">
      <w:pPr>
        <w:spacing w:after="0" w:line="240" w:lineRule="auto"/>
        <w:rPr>
          <w:rFonts w:ascii="Times New Roman" w:eastAsia="Times New Roman" w:hAnsi="Times New Roman" w:cs="Times New Roman"/>
          <w:sz w:val="24"/>
          <w:szCs w:val="24"/>
          <w:lang w:eastAsia="ru-RU"/>
        </w:rPr>
      </w:pPr>
    </w:p>
    <w:p w14:paraId="600944C2" w14:textId="77777777" w:rsidR="000137A3" w:rsidRPr="00B6102A" w:rsidRDefault="000137A3" w:rsidP="000137A3">
      <w:pPr>
        <w:spacing w:after="0" w:line="240" w:lineRule="auto"/>
        <w:rPr>
          <w:rFonts w:ascii="Times New Roman" w:eastAsia="Times New Roman" w:hAnsi="Times New Roman" w:cs="Times New Roman"/>
          <w:sz w:val="24"/>
          <w:szCs w:val="24"/>
          <w:lang w:eastAsia="ru-RU"/>
        </w:rPr>
      </w:pPr>
    </w:p>
    <w:p w14:paraId="31B59CF9" w14:textId="77777777" w:rsidR="000137A3" w:rsidRPr="00B6102A" w:rsidRDefault="000137A3" w:rsidP="000137A3">
      <w:pPr>
        <w:spacing w:after="0" w:line="240" w:lineRule="auto"/>
        <w:rPr>
          <w:rFonts w:ascii="Times New Roman" w:eastAsia="Times New Roman" w:hAnsi="Times New Roman" w:cs="Times New Roman"/>
          <w:sz w:val="24"/>
          <w:szCs w:val="24"/>
          <w:lang w:eastAsia="ru-RU"/>
        </w:rPr>
      </w:pPr>
    </w:p>
    <w:p w14:paraId="6AAD9D2E" w14:textId="77777777" w:rsidR="000137A3" w:rsidRPr="00B6102A" w:rsidRDefault="000137A3" w:rsidP="000137A3">
      <w:pPr>
        <w:spacing w:after="0" w:line="240" w:lineRule="auto"/>
        <w:rPr>
          <w:rFonts w:ascii="Times New Roman" w:eastAsia="Times New Roman" w:hAnsi="Times New Roman" w:cs="Times New Roman"/>
          <w:sz w:val="24"/>
          <w:szCs w:val="24"/>
          <w:lang w:eastAsia="ru-RU"/>
        </w:rPr>
      </w:pPr>
    </w:p>
    <w:p w14:paraId="73BB24E5" w14:textId="77777777" w:rsidR="000137A3" w:rsidRPr="00B6102A" w:rsidRDefault="000137A3" w:rsidP="000137A3">
      <w:pPr>
        <w:spacing w:after="0" w:line="240" w:lineRule="auto"/>
        <w:jc w:val="right"/>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lastRenderedPageBreak/>
        <w:t>Приложение № 1</w:t>
      </w:r>
    </w:p>
    <w:p w14:paraId="6D836731" w14:textId="77777777" w:rsidR="000137A3" w:rsidRPr="00B6102A" w:rsidRDefault="000137A3" w:rsidP="000137A3">
      <w:pPr>
        <w:spacing w:after="0" w:line="240" w:lineRule="auto"/>
        <w:jc w:val="right"/>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к Контракту поставки</w:t>
      </w:r>
    </w:p>
    <w:p w14:paraId="651AA255" w14:textId="77777777" w:rsidR="000137A3" w:rsidRPr="00B6102A" w:rsidRDefault="000137A3" w:rsidP="000137A3">
      <w:pPr>
        <w:spacing w:after="0" w:line="240" w:lineRule="auto"/>
        <w:jc w:val="right"/>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от «     » __________ 2025г. № _______</w:t>
      </w:r>
    </w:p>
    <w:p w14:paraId="49D2877F" w14:textId="77777777" w:rsidR="000137A3" w:rsidRPr="00B6102A" w:rsidRDefault="000137A3" w:rsidP="000137A3">
      <w:pPr>
        <w:spacing w:after="0" w:line="240" w:lineRule="auto"/>
        <w:jc w:val="center"/>
        <w:rPr>
          <w:rFonts w:ascii="Times New Roman" w:eastAsia="Times New Roman" w:hAnsi="Times New Roman" w:cs="Times New Roman"/>
          <w:sz w:val="24"/>
          <w:szCs w:val="24"/>
          <w:lang w:eastAsia="ru-RU"/>
        </w:rPr>
      </w:pPr>
    </w:p>
    <w:p w14:paraId="2CA4ED34" w14:textId="77777777" w:rsidR="000137A3" w:rsidRPr="00B6102A" w:rsidRDefault="000137A3" w:rsidP="000137A3">
      <w:pPr>
        <w:spacing w:after="0" w:line="240" w:lineRule="auto"/>
        <w:jc w:val="center"/>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 xml:space="preserve">СПЕЦИФИКАЦИЯ </w:t>
      </w:r>
    </w:p>
    <w:p w14:paraId="4E2CA41B" w14:textId="77777777" w:rsidR="000137A3" w:rsidRPr="00B6102A" w:rsidRDefault="000137A3" w:rsidP="000137A3">
      <w:pPr>
        <w:spacing w:after="0" w:line="240" w:lineRule="auto"/>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 xml:space="preserve">г. Тирасполь      </w:t>
      </w:r>
      <w:r w:rsidRPr="00B6102A">
        <w:rPr>
          <w:rFonts w:ascii="Times New Roman" w:eastAsia="Times New Roman" w:hAnsi="Times New Roman" w:cs="Times New Roman"/>
          <w:sz w:val="24"/>
          <w:szCs w:val="24"/>
          <w:lang w:eastAsia="ru-RU"/>
        </w:rPr>
        <w:tab/>
      </w:r>
      <w:r w:rsidRPr="00B6102A">
        <w:rPr>
          <w:rFonts w:ascii="Times New Roman" w:eastAsia="Times New Roman" w:hAnsi="Times New Roman" w:cs="Times New Roman"/>
          <w:sz w:val="24"/>
          <w:szCs w:val="24"/>
          <w:lang w:eastAsia="ru-RU"/>
        </w:rPr>
        <w:tab/>
      </w:r>
      <w:r w:rsidRPr="00B6102A">
        <w:rPr>
          <w:rFonts w:ascii="Times New Roman" w:eastAsia="Times New Roman" w:hAnsi="Times New Roman" w:cs="Times New Roman"/>
          <w:sz w:val="24"/>
          <w:szCs w:val="24"/>
          <w:lang w:eastAsia="ru-RU"/>
        </w:rPr>
        <w:tab/>
      </w:r>
      <w:r w:rsidRPr="00B6102A">
        <w:rPr>
          <w:rFonts w:ascii="Times New Roman" w:eastAsia="Times New Roman" w:hAnsi="Times New Roman" w:cs="Times New Roman"/>
          <w:sz w:val="24"/>
          <w:szCs w:val="24"/>
          <w:lang w:eastAsia="ru-RU"/>
        </w:rPr>
        <w:tab/>
      </w:r>
      <w:r w:rsidRPr="00B6102A">
        <w:rPr>
          <w:rFonts w:ascii="Times New Roman" w:eastAsia="Times New Roman" w:hAnsi="Times New Roman" w:cs="Times New Roman"/>
          <w:sz w:val="24"/>
          <w:szCs w:val="24"/>
          <w:lang w:eastAsia="ru-RU"/>
        </w:rPr>
        <w:tab/>
      </w:r>
      <w:r w:rsidRPr="00B6102A">
        <w:rPr>
          <w:rFonts w:ascii="Times New Roman" w:eastAsia="Times New Roman" w:hAnsi="Times New Roman" w:cs="Times New Roman"/>
          <w:sz w:val="24"/>
          <w:szCs w:val="24"/>
          <w:lang w:eastAsia="ru-RU"/>
        </w:rPr>
        <w:tab/>
      </w:r>
      <w:r w:rsidRPr="00B6102A">
        <w:rPr>
          <w:rFonts w:ascii="Times New Roman" w:eastAsia="Times New Roman" w:hAnsi="Times New Roman" w:cs="Times New Roman"/>
          <w:sz w:val="24"/>
          <w:szCs w:val="24"/>
          <w:lang w:eastAsia="ru-RU"/>
        </w:rPr>
        <w:tab/>
        <w:t xml:space="preserve">          «     » ________ 2025г.      </w:t>
      </w:r>
    </w:p>
    <w:p w14:paraId="21A06CD6" w14:textId="77777777" w:rsidR="000137A3" w:rsidRPr="00B6102A" w:rsidRDefault="000137A3" w:rsidP="000137A3">
      <w:pPr>
        <w:spacing w:after="0" w:line="240" w:lineRule="auto"/>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 xml:space="preserve">                                                           </w:t>
      </w:r>
    </w:p>
    <w:tbl>
      <w:tblPr>
        <w:tblpPr w:leftFromText="180" w:rightFromText="180" w:vertAnchor="text" w:horzAnchor="margin" w:tblpY="379"/>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641"/>
        <w:gridCol w:w="811"/>
        <w:gridCol w:w="1081"/>
        <w:gridCol w:w="1622"/>
        <w:gridCol w:w="1758"/>
      </w:tblGrid>
      <w:tr w:rsidR="000137A3" w:rsidRPr="00B6102A" w14:paraId="672BE02C" w14:textId="77777777" w:rsidTr="002D59C5">
        <w:trPr>
          <w:trHeight w:val="1402"/>
        </w:trPr>
        <w:tc>
          <w:tcPr>
            <w:tcW w:w="676" w:type="dxa"/>
            <w:tcBorders>
              <w:top w:val="single" w:sz="8" w:space="0" w:color="auto"/>
              <w:left w:val="single" w:sz="8" w:space="0" w:color="auto"/>
              <w:bottom w:val="single" w:sz="8" w:space="0" w:color="auto"/>
              <w:right w:val="single" w:sz="4" w:space="0" w:color="auto"/>
            </w:tcBorders>
            <w:shd w:val="clear" w:color="000000" w:fill="D9D9D9"/>
            <w:vAlign w:val="center"/>
          </w:tcPr>
          <w:p w14:paraId="227C1D18" w14:textId="77777777" w:rsidR="000137A3" w:rsidRPr="00B6102A" w:rsidRDefault="000137A3" w:rsidP="002D59C5">
            <w:pPr>
              <w:spacing w:after="0" w:line="240" w:lineRule="auto"/>
              <w:jc w:val="center"/>
              <w:rPr>
                <w:rFonts w:ascii="Times New Roman" w:eastAsia="Calibri" w:hAnsi="Times New Roman" w:cs="Times New Roman"/>
              </w:rPr>
            </w:pPr>
            <w:r w:rsidRPr="00B6102A">
              <w:rPr>
                <w:rFonts w:ascii="Times New Roman" w:eastAsia="Times New Roman" w:hAnsi="Times New Roman" w:cs="Times New Roman"/>
                <w:b/>
                <w:bCs/>
                <w:lang w:eastAsia="ru-RU"/>
              </w:rPr>
              <w:t xml:space="preserve">№ п/п </w:t>
            </w:r>
          </w:p>
        </w:tc>
        <w:tc>
          <w:tcPr>
            <w:tcW w:w="3641" w:type="dxa"/>
            <w:tcBorders>
              <w:top w:val="single" w:sz="8" w:space="0" w:color="auto"/>
              <w:left w:val="nil"/>
              <w:bottom w:val="single" w:sz="8" w:space="0" w:color="auto"/>
              <w:right w:val="single" w:sz="4" w:space="0" w:color="auto"/>
            </w:tcBorders>
            <w:shd w:val="clear" w:color="000000" w:fill="D9D9D9"/>
            <w:vAlign w:val="center"/>
            <w:hideMark/>
          </w:tcPr>
          <w:p w14:paraId="0E74E2E9" w14:textId="77777777" w:rsidR="000137A3" w:rsidRPr="00B6102A" w:rsidRDefault="000137A3" w:rsidP="002D59C5">
            <w:pPr>
              <w:spacing w:after="0" w:line="240" w:lineRule="auto"/>
              <w:jc w:val="center"/>
              <w:rPr>
                <w:rFonts w:ascii="Times New Roman" w:eastAsia="Calibri" w:hAnsi="Times New Roman" w:cs="Times New Roman"/>
              </w:rPr>
            </w:pPr>
            <w:r w:rsidRPr="00B6102A">
              <w:rPr>
                <w:rFonts w:ascii="Times New Roman" w:eastAsia="Times New Roman" w:hAnsi="Times New Roman" w:cs="Times New Roman"/>
                <w:b/>
                <w:bCs/>
                <w:lang w:eastAsia="ru-RU"/>
              </w:rPr>
              <w:t>Наименование и основные характеристики товара</w:t>
            </w:r>
          </w:p>
        </w:tc>
        <w:tc>
          <w:tcPr>
            <w:tcW w:w="811" w:type="dxa"/>
            <w:tcBorders>
              <w:top w:val="single" w:sz="8" w:space="0" w:color="auto"/>
              <w:left w:val="nil"/>
              <w:bottom w:val="single" w:sz="8" w:space="0" w:color="auto"/>
              <w:right w:val="single" w:sz="4" w:space="0" w:color="auto"/>
            </w:tcBorders>
            <w:shd w:val="clear" w:color="000000" w:fill="D9D9D9"/>
            <w:vAlign w:val="center"/>
            <w:hideMark/>
          </w:tcPr>
          <w:p w14:paraId="3531B92C" w14:textId="77777777" w:rsidR="000137A3" w:rsidRPr="00B6102A" w:rsidRDefault="000137A3" w:rsidP="002D59C5">
            <w:pPr>
              <w:spacing w:after="0" w:line="240" w:lineRule="auto"/>
              <w:jc w:val="center"/>
              <w:rPr>
                <w:rFonts w:ascii="Times New Roman" w:eastAsia="Calibri" w:hAnsi="Times New Roman" w:cs="Times New Roman"/>
              </w:rPr>
            </w:pPr>
            <w:r w:rsidRPr="00B6102A">
              <w:rPr>
                <w:rFonts w:ascii="Times New Roman" w:eastAsia="Times New Roman" w:hAnsi="Times New Roman" w:cs="Times New Roman"/>
                <w:b/>
                <w:bCs/>
                <w:lang w:eastAsia="ru-RU"/>
              </w:rPr>
              <w:t>Ед. изм.</w:t>
            </w:r>
          </w:p>
        </w:tc>
        <w:tc>
          <w:tcPr>
            <w:tcW w:w="1081" w:type="dxa"/>
            <w:tcBorders>
              <w:top w:val="single" w:sz="8" w:space="0" w:color="auto"/>
              <w:left w:val="nil"/>
              <w:bottom w:val="single" w:sz="8" w:space="0" w:color="auto"/>
              <w:right w:val="single" w:sz="4" w:space="0" w:color="auto"/>
            </w:tcBorders>
            <w:shd w:val="clear" w:color="000000" w:fill="D9D9D9"/>
            <w:vAlign w:val="center"/>
          </w:tcPr>
          <w:p w14:paraId="4F998D1F" w14:textId="77777777" w:rsidR="000137A3" w:rsidRPr="00B6102A" w:rsidRDefault="000137A3" w:rsidP="002D59C5">
            <w:pPr>
              <w:spacing w:after="0" w:line="240" w:lineRule="auto"/>
              <w:jc w:val="center"/>
              <w:rPr>
                <w:rFonts w:ascii="Times New Roman" w:eastAsia="Calibri" w:hAnsi="Times New Roman" w:cs="Times New Roman"/>
              </w:rPr>
            </w:pPr>
            <w:r w:rsidRPr="00B6102A">
              <w:rPr>
                <w:rFonts w:ascii="Times New Roman" w:eastAsia="Times New Roman" w:hAnsi="Times New Roman" w:cs="Times New Roman"/>
                <w:b/>
                <w:bCs/>
                <w:lang w:eastAsia="ru-RU"/>
              </w:rPr>
              <w:t xml:space="preserve">Кол-во </w:t>
            </w:r>
          </w:p>
        </w:tc>
        <w:tc>
          <w:tcPr>
            <w:tcW w:w="1622" w:type="dxa"/>
            <w:tcBorders>
              <w:top w:val="single" w:sz="8" w:space="0" w:color="auto"/>
              <w:left w:val="nil"/>
              <w:bottom w:val="single" w:sz="8" w:space="0" w:color="auto"/>
              <w:right w:val="single" w:sz="8" w:space="0" w:color="auto"/>
            </w:tcBorders>
            <w:shd w:val="clear" w:color="auto" w:fill="D9D9D9"/>
            <w:vAlign w:val="center"/>
          </w:tcPr>
          <w:p w14:paraId="50C7CAAF" w14:textId="77777777" w:rsidR="000137A3" w:rsidRPr="00B6102A" w:rsidRDefault="000137A3" w:rsidP="002D59C5">
            <w:pPr>
              <w:spacing w:after="0" w:line="240" w:lineRule="auto"/>
              <w:jc w:val="center"/>
              <w:rPr>
                <w:rFonts w:ascii="Times New Roman" w:eastAsia="Calibri" w:hAnsi="Times New Roman" w:cs="Times New Roman"/>
                <w:b/>
              </w:rPr>
            </w:pPr>
            <w:r w:rsidRPr="00B6102A">
              <w:rPr>
                <w:rFonts w:ascii="Times New Roman" w:eastAsia="Calibri" w:hAnsi="Times New Roman" w:cs="Times New Roman"/>
                <w:b/>
              </w:rPr>
              <w:t>цена за единицу товара руб. ПМР</w:t>
            </w:r>
          </w:p>
        </w:tc>
        <w:tc>
          <w:tcPr>
            <w:tcW w:w="1758" w:type="dxa"/>
            <w:shd w:val="clear" w:color="auto" w:fill="D9D9D9"/>
          </w:tcPr>
          <w:p w14:paraId="1BB76F0C" w14:textId="77777777" w:rsidR="000137A3" w:rsidRPr="00B6102A" w:rsidRDefault="000137A3" w:rsidP="002D59C5">
            <w:pPr>
              <w:spacing w:after="0" w:line="240" w:lineRule="auto"/>
              <w:jc w:val="center"/>
              <w:rPr>
                <w:rFonts w:ascii="Times New Roman" w:eastAsia="Calibri" w:hAnsi="Times New Roman" w:cs="Times New Roman"/>
              </w:rPr>
            </w:pPr>
            <w:r w:rsidRPr="00B6102A">
              <w:rPr>
                <w:rFonts w:ascii="Times New Roman" w:eastAsia="Times New Roman" w:hAnsi="Times New Roman" w:cs="Times New Roman"/>
                <w:b/>
                <w:bCs/>
                <w:lang w:eastAsia="ru-RU"/>
              </w:rPr>
              <w:t>цена контракта руб. ПМР</w:t>
            </w:r>
          </w:p>
        </w:tc>
      </w:tr>
      <w:tr w:rsidR="000137A3" w:rsidRPr="00B6102A" w14:paraId="583991A7" w14:textId="77777777" w:rsidTr="002D59C5">
        <w:trPr>
          <w:trHeight w:val="510"/>
        </w:trPr>
        <w:tc>
          <w:tcPr>
            <w:tcW w:w="676" w:type="dxa"/>
            <w:tcBorders>
              <w:top w:val="single" w:sz="8" w:space="0" w:color="auto"/>
              <w:left w:val="single" w:sz="8" w:space="0" w:color="auto"/>
              <w:bottom w:val="single" w:sz="4" w:space="0" w:color="auto"/>
              <w:right w:val="single" w:sz="4" w:space="0" w:color="auto"/>
            </w:tcBorders>
            <w:shd w:val="clear" w:color="auto" w:fill="auto"/>
            <w:vAlign w:val="center"/>
          </w:tcPr>
          <w:p w14:paraId="1943D666" w14:textId="3FC039BB" w:rsidR="000137A3" w:rsidRPr="00B6102A" w:rsidRDefault="000137A3" w:rsidP="00B6102A">
            <w:pPr>
              <w:spacing w:after="0" w:line="240" w:lineRule="auto"/>
              <w:rPr>
                <w:rFonts w:ascii="Times New Roman" w:eastAsia="Times New Roman" w:hAnsi="Times New Roman" w:cs="Times New Roman"/>
                <w:bCs/>
                <w:sz w:val="24"/>
                <w:szCs w:val="24"/>
                <w:lang w:eastAsia="ru-RU"/>
              </w:rPr>
            </w:pPr>
          </w:p>
        </w:tc>
        <w:tc>
          <w:tcPr>
            <w:tcW w:w="3641" w:type="dxa"/>
            <w:tcBorders>
              <w:top w:val="single" w:sz="8" w:space="0" w:color="auto"/>
              <w:left w:val="nil"/>
              <w:bottom w:val="single" w:sz="4" w:space="0" w:color="auto"/>
              <w:right w:val="single" w:sz="4" w:space="0" w:color="auto"/>
            </w:tcBorders>
            <w:shd w:val="clear" w:color="auto" w:fill="auto"/>
            <w:vAlign w:val="center"/>
          </w:tcPr>
          <w:p w14:paraId="5A84B56F" w14:textId="45E00F85" w:rsidR="000137A3" w:rsidRPr="00B6102A" w:rsidRDefault="000137A3" w:rsidP="00B6102A">
            <w:pPr>
              <w:spacing w:after="0" w:line="240" w:lineRule="auto"/>
              <w:rPr>
                <w:rFonts w:ascii="Times New Roman" w:eastAsia="Times New Roman" w:hAnsi="Times New Roman" w:cs="Times New Roman"/>
                <w:bCs/>
                <w:sz w:val="24"/>
                <w:szCs w:val="24"/>
                <w:lang w:eastAsia="ru-RU"/>
              </w:rPr>
            </w:pPr>
          </w:p>
        </w:tc>
        <w:tc>
          <w:tcPr>
            <w:tcW w:w="811" w:type="dxa"/>
            <w:tcBorders>
              <w:top w:val="single" w:sz="8" w:space="0" w:color="auto"/>
              <w:left w:val="nil"/>
              <w:bottom w:val="single" w:sz="4" w:space="0" w:color="auto"/>
              <w:right w:val="single" w:sz="4" w:space="0" w:color="auto"/>
            </w:tcBorders>
            <w:shd w:val="clear" w:color="auto" w:fill="auto"/>
            <w:vAlign w:val="center"/>
          </w:tcPr>
          <w:p w14:paraId="30314DE0" w14:textId="4626498A" w:rsidR="000137A3" w:rsidRPr="00B6102A" w:rsidRDefault="000137A3" w:rsidP="00B6102A">
            <w:pPr>
              <w:spacing w:after="0" w:line="240" w:lineRule="auto"/>
              <w:rPr>
                <w:rFonts w:ascii="Times New Roman" w:eastAsia="Times New Roman" w:hAnsi="Times New Roman" w:cs="Times New Roman"/>
                <w:bCs/>
                <w:sz w:val="24"/>
                <w:szCs w:val="24"/>
                <w:lang w:eastAsia="ru-RU"/>
              </w:rPr>
            </w:pPr>
          </w:p>
        </w:tc>
        <w:tc>
          <w:tcPr>
            <w:tcW w:w="1081" w:type="dxa"/>
            <w:tcBorders>
              <w:top w:val="single" w:sz="8" w:space="0" w:color="auto"/>
              <w:left w:val="nil"/>
              <w:bottom w:val="single" w:sz="4" w:space="0" w:color="auto"/>
              <w:right w:val="single" w:sz="4" w:space="0" w:color="auto"/>
            </w:tcBorders>
            <w:shd w:val="clear" w:color="auto" w:fill="auto"/>
            <w:vAlign w:val="center"/>
          </w:tcPr>
          <w:p w14:paraId="00041AA4" w14:textId="77777777" w:rsidR="000137A3" w:rsidRPr="00B6102A" w:rsidRDefault="000137A3" w:rsidP="00B6102A">
            <w:pPr>
              <w:spacing w:after="0" w:line="240" w:lineRule="auto"/>
              <w:rPr>
                <w:rFonts w:ascii="Times New Roman" w:eastAsia="Times New Roman" w:hAnsi="Times New Roman" w:cs="Times New Roman"/>
                <w:bCs/>
                <w:sz w:val="24"/>
                <w:szCs w:val="24"/>
                <w:lang w:eastAsia="ru-RU"/>
              </w:rPr>
            </w:pPr>
          </w:p>
        </w:tc>
        <w:tc>
          <w:tcPr>
            <w:tcW w:w="1622" w:type="dxa"/>
            <w:tcBorders>
              <w:top w:val="single" w:sz="8" w:space="0" w:color="auto"/>
              <w:left w:val="nil"/>
              <w:bottom w:val="single" w:sz="4" w:space="0" w:color="auto"/>
              <w:right w:val="single" w:sz="8" w:space="0" w:color="auto"/>
            </w:tcBorders>
            <w:shd w:val="clear" w:color="auto" w:fill="auto"/>
            <w:vAlign w:val="center"/>
          </w:tcPr>
          <w:p w14:paraId="387EBF46" w14:textId="77777777" w:rsidR="000137A3" w:rsidRPr="00B6102A" w:rsidRDefault="000137A3" w:rsidP="002D59C5">
            <w:pPr>
              <w:spacing w:after="0" w:line="240" w:lineRule="auto"/>
              <w:jc w:val="center"/>
              <w:rPr>
                <w:rFonts w:ascii="Times New Roman" w:eastAsia="Calibri" w:hAnsi="Times New Roman" w:cs="Times New Roman"/>
                <w:b/>
              </w:rPr>
            </w:pPr>
          </w:p>
        </w:tc>
        <w:tc>
          <w:tcPr>
            <w:tcW w:w="1758" w:type="dxa"/>
            <w:tcBorders>
              <w:bottom w:val="single" w:sz="4" w:space="0" w:color="auto"/>
            </w:tcBorders>
            <w:shd w:val="clear" w:color="auto" w:fill="auto"/>
          </w:tcPr>
          <w:p w14:paraId="717CB506" w14:textId="77777777" w:rsidR="000137A3" w:rsidRPr="00B6102A" w:rsidRDefault="000137A3" w:rsidP="002D59C5">
            <w:pPr>
              <w:spacing w:after="0" w:line="240" w:lineRule="auto"/>
              <w:jc w:val="center"/>
              <w:rPr>
                <w:rFonts w:ascii="Times New Roman" w:eastAsia="Times New Roman" w:hAnsi="Times New Roman" w:cs="Times New Roman"/>
                <w:b/>
                <w:bCs/>
                <w:lang w:eastAsia="ru-RU"/>
              </w:rPr>
            </w:pPr>
          </w:p>
        </w:tc>
      </w:tr>
      <w:tr w:rsidR="000137A3" w:rsidRPr="00B6102A" w14:paraId="37A502E6" w14:textId="77777777" w:rsidTr="002D59C5">
        <w:trPr>
          <w:trHeight w:val="234"/>
        </w:trPr>
        <w:tc>
          <w:tcPr>
            <w:tcW w:w="676" w:type="dxa"/>
            <w:tcBorders>
              <w:top w:val="single" w:sz="4" w:space="0" w:color="auto"/>
              <w:left w:val="single" w:sz="8" w:space="0" w:color="auto"/>
              <w:bottom w:val="single" w:sz="4" w:space="0" w:color="auto"/>
              <w:right w:val="single" w:sz="4" w:space="0" w:color="auto"/>
            </w:tcBorders>
            <w:shd w:val="clear" w:color="auto" w:fill="auto"/>
            <w:vAlign w:val="center"/>
          </w:tcPr>
          <w:p w14:paraId="339591DB" w14:textId="77777777" w:rsidR="000137A3" w:rsidRPr="00B6102A" w:rsidRDefault="000137A3" w:rsidP="002D59C5">
            <w:pPr>
              <w:spacing w:after="0" w:line="240" w:lineRule="auto"/>
              <w:jc w:val="center"/>
              <w:rPr>
                <w:rFonts w:ascii="Times New Roman" w:eastAsia="Times New Roman" w:hAnsi="Times New Roman" w:cs="Times New Roman"/>
                <w:b/>
                <w:bCs/>
                <w:lang w:eastAsia="ru-RU"/>
              </w:rPr>
            </w:pPr>
          </w:p>
        </w:tc>
        <w:tc>
          <w:tcPr>
            <w:tcW w:w="3641" w:type="dxa"/>
            <w:tcBorders>
              <w:top w:val="single" w:sz="4" w:space="0" w:color="auto"/>
              <w:left w:val="nil"/>
              <w:bottom w:val="single" w:sz="4" w:space="0" w:color="auto"/>
              <w:right w:val="single" w:sz="4" w:space="0" w:color="auto"/>
            </w:tcBorders>
            <w:shd w:val="clear" w:color="auto" w:fill="auto"/>
            <w:vAlign w:val="center"/>
          </w:tcPr>
          <w:p w14:paraId="0C093E67" w14:textId="77777777" w:rsidR="000137A3" w:rsidRPr="00B6102A" w:rsidRDefault="000137A3" w:rsidP="002D59C5">
            <w:pPr>
              <w:spacing w:after="0" w:line="240" w:lineRule="auto"/>
              <w:rPr>
                <w:rFonts w:ascii="Times New Roman" w:eastAsia="Times New Roman" w:hAnsi="Times New Roman" w:cs="Times New Roman"/>
                <w:b/>
                <w:bCs/>
                <w:lang w:eastAsia="ru-RU"/>
              </w:rPr>
            </w:pPr>
            <w:r w:rsidRPr="00B6102A">
              <w:rPr>
                <w:rFonts w:ascii="Times New Roman" w:eastAsia="Times New Roman" w:hAnsi="Times New Roman" w:cs="Times New Roman"/>
                <w:b/>
                <w:bCs/>
                <w:lang w:eastAsia="ru-RU"/>
              </w:rPr>
              <w:t>ИТОГО:</w:t>
            </w:r>
          </w:p>
        </w:tc>
        <w:tc>
          <w:tcPr>
            <w:tcW w:w="811" w:type="dxa"/>
            <w:tcBorders>
              <w:top w:val="single" w:sz="4" w:space="0" w:color="auto"/>
              <w:left w:val="nil"/>
              <w:bottom w:val="single" w:sz="4" w:space="0" w:color="auto"/>
              <w:right w:val="single" w:sz="4" w:space="0" w:color="auto"/>
            </w:tcBorders>
            <w:shd w:val="clear" w:color="auto" w:fill="auto"/>
            <w:vAlign w:val="center"/>
          </w:tcPr>
          <w:p w14:paraId="59AB9F9A" w14:textId="77777777" w:rsidR="000137A3" w:rsidRPr="00B6102A" w:rsidRDefault="000137A3" w:rsidP="002D59C5">
            <w:pPr>
              <w:spacing w:after="0" w:line="240" w:lineRule="auto"/>
              <w:jc w:val="center"/>
              <w:rPr>
                <w:rFonts w:ascii="Times New Roman" w:eastAsia="Times New Roman" w:hAnsi="Times New Roman" w:cs="Times New Roman"/>
                <w:b/>
                <w:bCs/>
                <w:lang w:eastAsia="ru-RU"/>
              </w:rPr>
            </w:pPr>
          </w:p>
        </w:tc>
        <w:tc>
          <w:tcPr>
            <w:tcW w:w="1081" w:type="dxa"/>
            <w:tcBorders>
              <w:top w:val="single" w:sz="4" w:space="0" w:color="auto"/>
              <w:left w:val="nil"/>
              <w:bottom w:val="single" w:sz="4" w:space="0" w:color="auto"/>
              <w:right w:val="single" w:sz="4" w:space="0" w:color="auto"/>
            </w:tcBorders>
            <w:shd w:val="clear" w:color="auto" w:fill="auto"/>
            <w:vAlign w:val="center"/>
          </w:tcPr>
          <w:p w14:paraId="2816BAE7" w14:textId="77777777" w:rsidR="000137A3" w:rsidRPr="00B6102A" w:rsidRDefault="000137A3" w:rsidP="002D59C5">
            <w:pPr>
              <w:spacing w:after="0" w:line="240" w:lineRule="auto"/>
              <w:jc w:val="center"/>
              <w:rPr>
                <w:rFonts w:ascii="Times New Roman" w:eastAsia="Times New Roman" w:hAnsi="Times New Roman" w:cs="Times New Roman"/>
                <w:b/>
                <w:bCs/>
                <w:lang w:eastAsia="ru-RU"/>
              </w:rPr>
            </w:pPr>
          </w:p>
        </w:tc>
        <w:tc>
          <w:tcPr>
            <w:tcW w:w="1622" w:type="dxa"/>
            <w:tcBorders>
              <w:top w:val="single" w:sz="4" w:space="0" w:color="auto"/>
              <w:left w:val="nil"/>
              <w:bottom w:val="single" w:sz="4" w:space="0" w:color="auto"/>
              <w:right w:val="single" w:sz="8" w:space="0" w:color="auto"/>
            </w:tcBorders>
            <w:shd w:val="clear" w:color="auto" w:fill="auto"/>
            <w:vAlign w:val="center"/>
          </w:tcPr>
          <w:p w14:paraId="0B0CEF3C" w14:textId="77777777" w:rsidR="000137A3" w:rsidRPr="00B6102A" w:rsidRDefault="000137A3" w:rsidP="002D59C5">
            <w:pPr>
              <w:spacing w:after="0" w:line="240" w:lineRule="auto"/>
              <w:jc w:val="center"/>
              <w:rPr>
                <w:rFonts w:ascii="Times New Roman" w:eastAsia="Calibri" w:hAnsi="Times New Roman" w:cs="Times New Roman"/>
                <w:b/>
              </w:rPr>
            </w:pPr>
          </w:p>
        </w:tc>
        <w:tc>
          <w:tcPr>
            <w:tcW w:w="1758" w:type="dxa"/>
            <w:tcBorders>
              <w:top w:val="single" w:sz="4" w:space="0" w:color="auto"/>
              <w:bottom w:val="single" w:sz="4" w:space="0" w:color="auto"/>
            </w:tcBorders>
            <w:shd w:val="clear" w:color="auto" w:fill="auto"/>
          </w:tcPr>
          <w:p w14:paraId="0A4296EF" w14:textId="77777777" w:rsidR="000137A3" w:rsidRPr="00B6102A" w:rsidRDefault="000137A3" w:rsidP="002D59C5">
            <w:pPr>
              <w:spacing w:after="0" w:line="240" w:lineRule="auto"/>
              <w:jc w:val="center"/>
              <w:rPr>
                <w:rFonts w:ascii="Times New Roman" w:eastAsia="Times New Roman" w:hAnsi="Times New Roman" w:cs="Times New Roman"/>
                <w:b/>
                <w:bCs/>
                <w:lang w:eastAsia="ru-RU"/>
              </w:rPr>
            </w:pPr>
          </w:p>
        </w:tc>
      </w:tr>
    </w:tbl>
    <w:p w14:paraId="506D149C" w14:textId="77777777" w:rsidR="000137A3" w:rsidRPr="00B6102A" w:rsidRDefault="000137A3" w:rsidP="000137A3">
      <w:pPr>
        <w:rPr>
          <w:rFonts w:ascii="Times New Roman" w:eastAsia="Times New Roman" w:hAnsi="Times New Roman" w:cs="Times New Roman"/>
          <w:sz w:val="24"/>
          <w:szCs w:val="24"/>
          <w:lang w:eastAsia="ru-RU"/>
        </w:rPr>
      </w:pPr>
    </w:p>
    <w:p w14:paraId="03BC8376" w14:textId="27278294" w:rsidR="000137A3" w:rsidRPr="00B6102A" w:rsidRDefault="000137A3" w:rsidP="000137A3">
      <w:pPr>
        <w:rPr>
          <w:rFonts w:ascii="Times New Roman" w:eastAsia="Times New Roman" w:hAnsi="Times New Roman" w:cs="Times New Roman"/>
          <w:sz w:val="24"/>
          <w:szCs w:val="24"/>
          <w:lang w:eastAsia="ru-RU"/>
        </w:rPr>
      </w:pPr>
    </w:p>
    <w:p w14:paraId="4F1EE583" w14:textId="77777777" w:rsidR="000137A3" w:rsidRPr="00B6102A" w:rsidRDefault="000137A3" w:rsidP="000137A3">
      <w:pPr>
        <w:rPr>
          <w:rFonts w:ascii="Times New Roman" w:eastAsia="Times New Roman" w:hAnsi="Times New Roman" w:cs="Times New Roman"/>
          <w:sz w:val="24"/>
          <w:szCs w:val="24"/>
          <w:lang w:eastAsia="ru-RU"/>
        </w:rPr>
      </w:pPr>
    </w:p>
    <w:p w14:paraId="747FBE23" w14:textId="77777777" w:rsidR="00B6102A" w:rsidRPr="00B6102A" w:rsidRDefault="00B6102A" w:rsidP="000137A3">
      <w:pPr>
        <w:rPr>
          <w:rFonts w:ascii="Times New Roman" w:eastAsia="Times New Roman" w:hAnsi="Times New Roman" w:cs="Times New Roman"/>
          <w:sz w:val="24"/>
          <w:szCs w:val="24"/>
          <w:lang w:eastAsia="ru-RU"/>
        </w:rPr>
      </w:pPr>
    </w:p>
    <w:p w14:paraId="2B834BFD" w14:textId="77777777" w:rsidR="00B6102A" w:rsidRPr="00B6102A" w:rsidRDefault="00B6102A" w:rsidP="000137A3">
      <w:pPr>
        <w:rPr>
          <w:rFonts w:ascii="Times New Roman" w:eastAsia="Times New Roman" w:hAnsi="Times New Roman" w:cs="Times New Roman"/>
          <w:sz w:val="24"/>
          <w:szCs w:val="24"/>
          <w:lang w:eastAsia="ru-RU"/>
        </w:rPr>
      </w:pPr>
    </w:p>
    <w:p w14:paraId="12E77297" w14:textId="77777777" w:rsidR="00B6102A" w:rsidRPr="00B6102A" w:rsidRDefault="00B6102A" w:rsidP="000137A3">
      <w:pPr>
        <w:rPr>
          <w:rFonts w:ascii="Times New Roman" w:eastAsia="Times New Roman" w:hAnsi="Times New Roman" w:cs="Times New Roman"/>
          <w:sz w:val="24"/>
          <w:szCs w:val="24"/>
          <w:lang w:eastAsia="ru-RU"/>
        </w:rPr>
      </w:pPr>
    </w:p>
    <w:p w14:paraId="7A077786" w14:textId="77777777" w:rsidR="00B6102A" w:rsidRPr="00B6102A" w:rsidRDefault="00B6102A" w:rsidP="000137A3">
      <w:pPr>
        <w:rPr>
          <w:rFonts w:ascii="Times New Roman" w:eastAsia="Times New Roman" w:hAnsi="Times New Roman" w:cs="Times New Roman"/>
          <w:sz w:val="24"/>
          <w:szCs w:val="24"/>
          <w:lang w:eastAsia="ru-RU"/>
        </w:rPr>
      </w:pPr>
    </w:p>
    <w:p w14:paraId="6F57B99D" w14:textId="5981675B" w:rsidR="000137A3" w:rsidRPr="00B6102A" w:rsidRDefault="000137A3" w:rsidP="000137A3">
      <w:pPr>
        <w:spacing w:after="0" w:line="240" w:lineRule="atLeast"/>
        <w:contextualSpacing/>
        <w:jc w:val="center"/>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ЮРИДИЧЕСКИЕ АДРЕСА, БАНКОВСКИЕ РЕКВИЗИТЫ И ПОДПИСИ СТОРОН</w:t>
      </w:r>
    </w:p>
    <w:p w14:paraId="1378B2E0" w14:textId="77777777" w:rsidR="000137A3" w:rsidRPr="00B6102A" w:rsidRDefault="000137A3" w:rsidP="000137A3">
      <w:pPr>
        <w:spacing w:after="0" w:line="240" w:lineRule="atLeast"/>
        <w:ind w:left="720"/>
        <w:contextualSpacing/>
        <w:jc w:val="center"/>
        <w:rPr>
          <w:rFonts w:ascii="Times New Roman" w:eastAsia="Times New Roman" w:hAnsi="Times New Roman" w:cs="Times New Roman"/>
          <w:sz w:val="24"/>
          <w:szCs w:val="24"/>
          <w:lang w:eastAsia="ru-RU"/>
        </w:rPr>
      </w:pPr>
    </w:p>
    <w:tbl>
      <w:tblPr>
        <w:tblW w:w="0" w:type="auto"/>
        <w:tblInd w:w="-176" w:type="dxa"/>
        <w:tblLook w:val="04A0" w:firstRow="1" w:lastRow="0" w:firstColumn="1" w:lastColumn="0" w:noHBand="0" w:noVBand="1"/>
      </w:tblPr>
      <w:tblGrid>
        <w:gridCol w:w="4433"/>
        <w:gridCol w:w="4900"/>
      </w:tblGrid>
      <w:tr w:rsidR="000137A3" w:rsidRPr="00B6102A" w14:paraId="2A51E2DA" w14:textId="77777777" w:rsidTr="002D59C5">
        <w:trPr>
          <w:trHeight w:val="461"/>
        </w:trPr>
        <w:tc>
          <w:tcPr>
            <w:tcW w:w="4433" w:type="dxa"/>
          </w:tcPr>
          <w:p w14:paraId="1872F226" w14:textId="77777777" w:rsidR="000137A3" w:rsidRPr="00B6102A" w:rsidRDefault="000137A3" w:rsidP="002D59C5">
            <w:pPr>
              <w:spacing w:after="0" w:line="240" w:lineRule="atLeast"/>
              <w:contextualSpacing/>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Поставщик:</w:t>
            </w:r>
          </w:p>
        </w:tc>
        <w:tc>
          <w:tcPr>
            <w:tcW w:w="4900" w:type="dxa"/>
          </w:tcPr>
          <w:p w14:paraId="0CC06D2E" w14:textId="77777777" w:rsidR="000137A3" w:rsidRPr="00B6102A" w:rsidRDefault="000137A3" w:rsidP="002D59C5">
            <w:pPr>
              <w:spacing w:after="0" w:line="240" w:lineRule="atLeast"/>
              <w:contextualSpacing/>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Покупатель:</w:t>
            </w:r>
          </w:p>
          <w:p w14:paraId="4D293B3A" w14:textId="77777777" w:rsidR="000137A3" w:rsidRPr="00B6102A" w:rsidRDefault="000137A3" w:rsidP="002D59C5">
            <w:pPr>
              <w:spacing w:after="0" w:line="240" w:lineRule="atLeast"/>
              <w:contextualSpacing/>
              <w:rPr>
                <w:rFonts w:ascii="Times New Roman" w:eastAsia="Times New Roman" w:hAnsi="Times New Roman" w:cs="Times New Roman"/>
                <w:sz w:val="24"/>
                <w:szCs w:val="24"/>
                <w:lang w:eastAsia="ru-RU"/>
              </w:rPr>
            </w:pPr>
          </w:p>
          <w:p w14:paraId="41D1FEC8" w14:textId="77777777" w:rsidR="000137A3" w:rsidRPr="00B6102A" w:rsidRDefault="000137A3" w:rsidP="002D59C5">
            <w:pPr>
              <w:spacing w:after="0" w:line="240" w:lineRule="atLeast"/>
              <w:contextualSpacing/>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ГУП «Водоснабжение и водоотведение»</w:t>
            </w:r>
          </w:p>
          <w:p w14:paraId="302808E9" w14:textId="77777777" w:rsidR="000137A3" w:rsidRPr="00B6102A" w:rsidRDefault="000137A3" w:rsidP="002D59C5">
            <w:pPr>
              <w:spacing w:after="0"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3300, г. Тирасполь, ул. Луначарского, 9</w:t>
            </w:r>
          </w:p>
          <w:p w14:paraId="0AEAACB6" w14:textId="77777777" w:rsidR="000137A3" w:rsidRPr="00B6102A" w:rsidRDefault="000137A3" w:rsidP="002D59C5">
            <w:pPr>
              <w:spacing w:after="0"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Банковские реквизиты:</w:t>
            </w:r>
          </w:p>
          <w:p w14:paraId="67F08254" w14:textId="77777777" w:rsidR="000137A3" w:rsidRPr="00B6102A" w:rsidRDefault="000137A3" w:rsidP="002D59C5">
            <w:pPr>
              <w:spacing w:after="0"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р/с 2211290000000052</w:t>
            </w:r>
          </w:p>
          <w:p w14:paraId="10C4C3E9" w14:textId="77777777" w:rsidR="000137A3" w:rsidRPr="00B6102A" w:rsidRDefault="000137A3" w:rsidP="002D59C5">
            <w:pPr>
              <w:spacing w:after="0"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в ЗАО «Приднестровский Сбербанк»</w:t>
            </w:r>
          </w:p>
          <w:p w14:paraId="679C6AA1" w14:textId="77777777" w:rsidR="000137A3" w:rsidRPr="00B6102A" w:rsidRDefault="000137A3" w:rsidP="002D59C5">
            <w:pPr>
              <w:spacing w:after="0"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ф/к 0200045198 КУБ 29</w:t>
            </w:r>
          </w:p>
          <w:p w14:paraId="76B38A09" w14:textId="77777777" w:rsidR="000137A3" w:rsidRPr="00B6102A" w:rsidRDefault="000137A3" w:rsidP="002D59C5">
            <w:pPr>
              <w:spacing w:after="0" w:line="240" w:lineRule="atLeast"/>
              <w:contextualSpacing/>
              <w:jc w:val="both"/>
              <w:rPr>
                <w:rFonts w:ascii="Times New Roman" w:eastAsia="Times New Roman" w:hAnsi="Times New Roman" w:cs="Times New Roman"/>
                <w:sz w:val="24"/>
                <w:szCs w:val="24"/>
                <w:lang w:eastAsia="ru-RU"/>
              </w:rPr>
            </w:pPr>
            <w:proofErr w:type="spellStart"/>
            <w:r w:rsidRPr="00B6102A">
              <w:rPr>
                <w:rFonts w:ascii="Times New Roman" w:eastAsia="Times New Roman" w:hAnsi="Times New Roman" w:cs="Times New Roman"/>
                <w:sz w:val="24"/>
                <w:szCs w:val="24"/>
                <w:lang w:eastAsia="ru-RU"/>
              </w:rPr>
              <w:t>кор.счет</w:t>
            </w:r>
            <w:proofErr w:type="spellEnd"/>
            <w:r w:rsidRPr="00B6102A">
              <w:rPr>
                <w:rFonts w:ascii="Times New Roman" w:eastAsia="Times New Roman" w:hAnsi="Times New Roman" w:cs="Times New Roman"/>
                <w:sz w:val="24"/>
                <w:szCs w:val="24"/>
                <w:lang w:eastAsia="ru-RU"/>
              </w:rPr>
              <w:t xml:space="preserve"> 20210000094</w:t>
            </w:r>
          </w:p>
          <w:p w14:paraId="60C37C85" w14:textId="77777777" w:rsidR="000137A3" w:rsidRPr="00B6102A" w:rsidRDefault="000137A3" w:rsidP="002D59C5">
            <w:pPr>
              <w:spacing w:after="0"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тел/факс 0 (533) 93397</w:t>
            </w:r>
          </w:p>
          <w:p w14:paraId="468CE0E5" w14:textId="77777777" w:rsidR="000137A3" w:rsidRPr="00B6102A" w:rsidRDefault="000137A3" w:rsidP="002D59C5">
            <w:pPr>
              <w:spacing w:after="0" w:line="240" w:lineRule="atLeast"/>
              <w:contextualSpacing/>
              <w:jc w:val="both"/>
              <w:rPr>
                <w:rFonts w:ascii="Times New Roman" w:eastAsia="Times New Roman" w:hAnsi="Times New Roman" w:cs="Times New Roman"/>
                <w:sz w:val="24"/>
                <w:szCs w:val="24"/>
                <w:lang w:eastAsia="ru-RU"/>
              </w:rPr>
            </w:pPr>
          </w:p>
          <w:p w14:paraId="259C7E38" w14:textId="77777777" w:rsidR="000137A3" w:rsidRPr="00B6102A" w:rsidRDefault="000137A3" w:rsidP="002D59C5">
            <w:pPr>
              <w:spacing w:after="0" w:line="240" w:lineRule="atLeast"/>
              <w:contextualSpacing/>
              <w:jc w:val="both"/>
              <w:rPr>
                <w:rFonts w:ascii="Times New Roman" w:eastAsia="Times New Roman" w:hAnsi="Times New Roman" w:cs="Times New Roman"/>
                <w:sz w:val="24"/>
                <w:szCs w:val="24"/>
                <w:lang w:eastAsia="ru-RU"/>
              </w:rPr>
            </w:pPr>
          </w:p>
          <w:p w14:paraId="7FA2F9B0" w14:textId="77777777" w:rsidR="000137A3" w:rsidRPr="00B6102A" w:rsidRDefault="000137A3" w:rsidP="002D59C5">
            <w:pPr>
              <w:spacing w:after="0" w:line="240" w:lineRule="atLeast"/>
              <w:contextualSpacing/>
              <w:jc w:val="both"/>
              <w:rPr>
                <w:rFonts w:ascii="Times New Roman" w:eastAsia="Times New Roman" w:hAnsi="Times New Roman" w:cs="Times New Roman"/>
                <w:sz w:val="24"/>
                <w:szCs w:val="24"/>
                <w:lang w:eastAsia="ru-RU"/>
              </w:rPr>
            </w:pPr>
            <w:r w:rsidRPr="00B6102A">
              <w:rPr>
                <w:rFonts w:ascii="Times New Roman" w:eastAsia="Times New Roman" w:hAnsi="Times New Roman" w:cs="Times New Roman"/>
                <w:sz w:val="24"/>
                <w:szCs w:val="24"/>
                <w:lang w:eastAsia="ru-RU"/>
              </w:rPr>
              <w:t>________________</w:t>
            </w:r>
          </w:p>
        </w:tc>
      </w:tr>
      <w:bookmarkEnd w:id="0"/>
    </w:tbl>
    <w:p w14:paraId="2278A03C" w14:textId="77777777" w:rsidR="000137A3" w:rsidRPr="00B6102A" w:rsidRDefault="000137A3" w:rsidP="000137A3"/>
    <w:p w14:paraId="4D5B9DB8" w14:textId="77777777" w:rsidR="00A54D77" w:rsidRPr="00B6102A" w:rsidRDefault="00A54D77" w:rsidP="006C0F22">
      <w:pPr>
        <w:tabs>
          <w:tab w:val="left" w:pos="1276"/>
        </w:tabs>
        <w:spacing w:after="100" w:afterAutospacing="1" w:line="240" w:lineRule="atLeast"/>
        <w:ind w:firstLine="708"/>
        <w:contextualSpacing/>
        <w:jc w:val="both"/>
        <w:rPr>
          <w:rFonts w:ascii="Times New Roman" w:eastAsia="Times New Roman" w:hAnsi="Times New Roman" w:cs="Times New Roman"/>
          <w:sz w:val="24"/>
          <w:szCs w:val="24"/>
          <w:lang w:eastAsia="ru-RU"/>
        </w:rPr>
      </w:pPr>
    </w:p>
    <w:p w14:paraId="39055D16" w14:textId="77777777" w:rsidR="00852F32" w:rsidRPr="00B6102A" w:rsidRDefault="00852F32" w:rsidP="006C0F22">
      <w:pPr>
        <w:tabs>
          <w:tab w:val="left" w:pos="1276"/>
        </w:tabs>
        <w:spacing w:after="100" w:afterAutospacing="1" w:line="240" w:lineRule="atLeast"/>
        <w:ind w:firstLine="708"/>
        <w:contextualSpacing/>
        <w:jc w:val="both"/>
        <w:rPr>
          <w:rFonts w:ascii="Times New Roman" w:eastAsia="Times New Roman" w:hAnsi="Times New Roman" w:cs="Times New Roman"/>
          <w:sz w:val="24"/>
          <w:szCs w:val="24"/>
          <w:lang w:eastAsia="ru-RU"/>
        </w:rPr>
      </w:pPr>
    </w:p>
    <w:p w14:paraId="74A364D2" w14:textId="77777777" w:rsidR="00852F32" w:rsidRPr="00B6102A" w:rsidRDefault="00852F32" w:rsidP="006C0F22">
      <w:pPr>
        <w:tabs>
          <w:tab w:val="left" w:pos="1276"/>
        </w:tabs>
        <w:spacing w:after="100" w:afterAutospacing="1" w:line="240" w:lineRule="atLeast"/>
        <w:ind w:firstLine="708"/>
        <w:contextualSpacing/>
        <w:jc w:val="both"/>
        <w:rPr>
          <w:rFonts w:ascii="Times New Roman" w:eastAsia="Times New Roman" w:hAnsi="Times New Roman" w:cs="Times New Roman"/>
          <w:sz w:val="24"/>
          <w:szCs w:val="24"/>
          <w:lang w:eastAsia="ru-RU"/>
        </w:rPr>
      </w:pPr>
    </w:p>
    <w:p w14:paraId="6631C423" w14:textId="77777777" w:rsidR="00852F32" w:rsidRPr="00B6102A" w:rsidRDefault="00852F32" w:rsidP="006C0F22">
      <w:pPr>
        <w:tabs>
          <w:tab w:val="left" w:pos="1276"/>
        </w:tabs>
        <w:spacing w:after="100" w:afterAutospacing="1" w:line="240" w:lineRule="atLeast"/>
        <w:ind w:firstLine="708"/>
        <w:contextualSpacing/>
        <w:jc w:val="both"/>
        <w:rPr>
          <w:rFonts w:ascii="Times New Roman" w:eastAsia="Times New Roman" w:hAnsi="Times New Roman" w:cs="Times New Roman"/>
          <w:sz w:val="24"/>
          <w:szCs w:val="24"/>
          <w:lang w:eastAsia="ru-RU"/>
        </w:rPr>
      </w:pPr>
    </w:p>
    <w:p w14:paraId="5B2AA5CB" w14:textId="77777777" w:rsidR="00852F32" w:rsidRPr="00B6102A" w:rsidRDefault="00852F32" w:rsidP="006C0F22">
      <w:pPr>
        <w:tabs>
          <w:tab w:val="left" w:pos="1276"/>
        </w:tabs>
        <w:spacing w:after="100" w:afterAutospacing="1" w:line="240" w:lineRule="atLeast"/>
        <w:ind w:firstLine="708"/>
        <w:contextualSpacing/>
        <w:jc w:val="both"/>
        <w:rPr>
          <w:rFonts w:ascii="Times New Roman" w:eastAsia="Times New Roman" w:hAnsi="Times New Roman" w:cs="Times New Roman"/>
          <w:sz w:val="24"/>
          <w:szCs w:val="24"/>
          <w:lang w:eastAsia="ru-RU"/>
        </w:rPr>
      </w:pPr>
    </w:p>
    <w:p w14:paraId="14A4A4CB" w14:textId="77777777" w:rsidR="00852F32" w:rsidRPr="00B6102A" w:rsidRDefault="00852F32" w:rsidP="006C0F22">
      <w:pPr>
        <w:tabs>
          <w:tab w:val="left" w:pos="1276"/>
        </w:tabs>
        <w:spacing w:after="100" w:afterAutospacing="1" w:line="240" w:lineRule="atLeast"/>
        <w:ind w:firstLine="708"/>
        <w:contextualSpacing/>
        <w:jc w:val="both"/>
        <w:rPr>
          <w:rFonts w:ascii="Times New Roman" w:eastAsia="Times New Roman" w:hAnsi="Times New Roman" w:cs="Times New Roman"/>
          <w:sz w:val="24"/>
          <w:szCs w:val="24"/>
          <w:lang w:eastAsia="ru-RU"/>
        </w:rPr>
      </w:pPr>
    </w:p>
    <w:p w14:paraId="7E5F0720" w14:textId="77777777" w:rsidR="00852F32" w:rsidRPr="00B6102A" w:rsidRDefault="00852F32" w:rsidP="006C0F22">
      <w:pPr>
        <w:tabs>
          <w:tab w:val="left" w:pos="1276"/>
        </w:tabs>
        <w:spacing w:after="100" w:afterAutospacing="1" w:line="240" w:lineRule="atLeast"/>
        <w:ind w:firstLine="708"/>
        <w:contextualSpacing/>
        <w:jc w:val="both"/>
        <w:rPr>
          <w:rFonts w:ascii="Times New Roman" w:eastAsia="Times New Roman" w:hAnsi="Times New Roman" w:cs="Times New Roman"/>
          <w:sz w:val="24"/>
          <w:szCs w:val="24"/>
          <w:lang w:eastAsia="ru-RU"/>
        </w:rPr>
      </w:pPr>
    </w:p>
    <w:p w14:paraId="2F252DD6" w14:textId="77777777" w:rsidR="00852F32" w:rsidRPr="00B6102A" w:rsidRDefault="00852F32" w:rsidP="006C0F22">
      <w:pPr>
        <w:tabs>
          <w:tab w:val="left" w:pos="1276"/>
        </w:tabs>
        <w:spacing w:after="100" w:afterAutospacing="1" w:line="240" w:lineRule="atLeast"/>
        <w:ind w:firstLine="708"/>
        <w:contextualSpacing/>
        <w:jc w:val="both"/>
        <w:rPr>
          <w:rFonts w:ascii="Times New Roman" w:eastAsia="Times New Roman" w:hAnsi="Times New Roman" w:cs="Times New Roman"/>
          <w:sz w:val="24"/>
          <w:szCs w:val="24"/>
          <w:lang w:eastAsia="ru-RU"/>
        </w:rPr>
      </w:pPr>
    </w:p>
    <w:p w14:paraId="2AB2287D" w14:textId="77777777" w:rsidR="00852F32" w:rsidRPr="00B6102A" w:rsidRDefault="00852F32" w:rsidP="006C0F22">
      <w:pPr>
        <w:tabs>
          <w:tab w:val="left" w:pos="1276"/>
        </w:tabs>
        <w:spacing w:after="100" w:afterAutospacing="1" w:line="240" w:lineRule="atLeast"/>
        <w:ind w:firstLine="708"/>
        <w:contextualSpacing/>
        <w:jc w:val="both"/>
        <w:rPr>
          <w:rFonts w:ascii="Times New Roman" w:eastAsia="Times New Roman" w:hAnsi="Times New Roman" w:cs="Times New Roman"/>
          <w:sz w:val="24"/>
          <w:szCs w:val="24"/>
          <w:lang w:eastAsia="ru-RU"/>
        </w:rPr>
      </w:pPr>
    </w:p>
    <w:p w14:paraId="09C0E151" w14:textId="77777777" w:rsidR="00852F32" w:rsidRPr="00B6102A" w:rsidRDefault="00852F32" w:rsidP="006C0F22">
      <w:pPr>
        <w:tabs>
          <w:tab w:val="left" w:pos="1276"/>
        </w:tabs>
        <w:spacing w:after="100" w:afterAutospacing="1" w:line="240" w:lineRule="atLeast"/>
        <w:ind w:firstLine="708"/>
        <w:contextualSpacing/>
        <w:jc w:val="both"/>
        <w:rPr>
          <w:rFonts w:ascii="Times New Roman" w:eastAsia="Times New Roman" w:hAnsi="Times New Roman" w:cs="Times New Roman"/>
          <w:sz w:val="24"/>
          <w:szCs w:val="24"/>
          <w:lang w:eastAsia="ru-RU"/>
        </w:rPr>
      </w:pPr>
    </w:p>
    <w:p w14:paraId="0F3685B9" w14:textId="77777777" w:rsidR="00852F32" w:rsidRPr="00B6102A" w:rsidRDefault="00852F32" w:rsidP="006C0F22">
      <w:pPr>
        <w:tabs>
          <w:tab w:val="left" w:pos="1276"/>
        </w:tabs>
        <w:spacing w:after="100" w:afterAutospacing="1" w:line="240" w:lineRule="atLeast"/>
        <w:ind w:firstLine="708"/>
        <w:contextualSpacing/>
        <w:jc w:val="both"/>
        <w:rPr>
          <w:rFonts w:ascii="Times New Roman" w:eastAsia="Times New Roman" w:hAnsi="Times New Roman" w:cs="Times New Roman"/>
          <w:sz w:val="24"/>
          <w:szCs w:val="24"/>
          <w:lang w:eastAsia="ru-RU"/>
        </w:rPr>
      </w:pPr>
    </w:p>
    <w:p w14:paraId="6910EF63" w14:textId="77777777" w:rsidR="00852F32" w:rsidRPr="00B6102A" w:rsidRDefault="00852F32" w:rsidP="006C0F22">
      <w:pPr>
        <w:tabs>
          <w:tab w:val="left" w:pos="1276"/>
        </w:tabs>
        <w:spacing w:after="100" w:afterAutospacing="1" w:line="240" w:lineRule="atLeast"/>
        <w:ind w:firstLine="708"/>
        <w:contextualSpacing/>
        <w:jc w:val="both"/>
        <w:rPr>
          <w:rFonts w:ascii="Times New Roman" w:eastAsia="Times New Roman" w:hAnsi="Times New Roman" w:cs="Times New Roman"/>
          <w:sz w:val="24"/>
          <w:szCs w:val="24"/>
          <w:lang w:eastAsia="ru-RU"/>
        </w:rPr>
      </w:pPr>
    </w:p>
    <w:p w14:paraId="6217F1CE" w14:textId="77777777" w:rsidR="00852F32" w:rsidRPr="00B6102A" w:rsidRDefault="00852F32" w:rsidP="006C0F22">
      <w:pPr>
        <w:tabs>
          <w:tab w:val="left" w:pos="1276"/>
        </w:tabs>
        <w:spacing w:after="100" w:afterAutospacing="1" w:line="240" w:lineRule="atLeast"/>
        <w:ind w:firstLine="708"/>
        <w:contextualSpacing/>
        <w:jc w:val="both"/>
        <w:rPr>
          <w:rFonts w:ascii="Times New Roman" w:eastAsia="Times New Roman" w:hAnsi="Times New Roman" w:cs="Times New Roman"/>
          <w:sz w:val="24"/>
          <w:szCs w:val="24"/>
          <w:lang w:eastAsia="ru-RU"/>
        </w:rPr>
      </w:pPr>
    </w:p>
    <w:p w14:paraId="7AC69059" w14:textId="77777777" w:rsidR="00852F32" w:rsidRPr="00B6102A" w:rsidRDefault="00852F32" w:rsidP="006C0F22">
      <w:pPr>
        <w:tabs>
          <w:tab w:val="left" w:pos="1276"/>
        </w:tabs>
        <w:spacing w:after="100" w:afterAutospacing="1" w:line="240" w:lineRule="atLeast"/>
        <w:ind w:firstLine="708"/>
        <w:contextualSpacing/>
        <w:jc w:val="both"/>
        <w:rPr>
          <w:rFonts w:ascii="Times New Roman" w:eastAsia="Times New Roman" w:hAnsi="Times New Roman" w:cs="Times New Roman"/>
          <w:sz w:val="24"/>
          <w:szCs w:val="24"/>
          <w:lang w:eastAsia="ru-RU"/>
        </w:rPr>
      </w:pPr>
    </w:p>
    <w:p w14:paraId="4B4040FF" w14:textId="77777777" w:rsidR="00852F32" w:rsidRPr="00B6102A" w:rsidRDefault="00852F32" w:rsidP="006C0F22">
      <w:pPr>
        <w:tabs>
          <w:tab w:val="left" w:pos="1276"/>
        </w:tabs>
        <w:spacing w:after="100" w:afterAutospacing="1" w:line="240" w:lineRule="atLeast"/>
        <w:ind w:firstLine="708"/>
        <w:contextualSpacing/>
        <w:jc w:val="both"/>
        <w:rPr>
          <w:rFonts w:ascii="Times New Roman" w:eastAsia="Times New Roman" w:hAnsi="Times New Roman" w:cs="Times New Roman"/>
          <w:sz w:val="24"/>
          <w:szCs w:val="24"/>
          <w:lang w:eastAsia="ru-RU"/>
        </w:rPr>
      </w:pPr>
    </w:p>
    <w:p w14:paraId="55035266" w14:textId="77777777" w:rsidR="00852F32" w:rsidRPr="00B6102A" w:rsidRDefault="00852F32" w:rsidP="006C0F22">
      <w:pPr>
        <w:tabs>
          <w:tab w:val="left" w:pos="1276"/>
        </w:tabs>
        <w:spacing w:after="100" w:afterAutospacing="1" w:line="240" w:lineRule="atLeast"/>
        <w:ind w:firstLine="708"/>
        <w:contextualSpacing/>
        <w:jc w:val="both"/>
        <w:rPr>
          <w:rFonts w:ascii="Times New Roman" w:eastAsia="Times New Roman" w:hAnsi="Times New Roman" w:cs="Times New Roman"/>
          <w:sz w:val="24"/>
          <w:szCs w:val="24"/>
          <w:lang w:eastAsia="ru-RU"/>
        </w:rPr>
      </w:pPr>
    </w:p>
    <w:p w14:paraId="0270A0AE" w14:textId="77777777" w:rsidR="00852F32" w:rsidRPr="00B6102A" w:rsidRDefault="00852F32" w:rsidP="006C0F22">
      <w:pPr>
        <w:tabs>
          <w:tab w:val="left" w:pos="1276"/>
        </w:tabs>
        <w:spacing w:after="100" w:afterAutospacing="1" w:line="240" w:lineRule="atLeast"/>
        <w:ind w:firstLine="708"/>
        <w:contextualSpacing/>
        <w:jc w:val="both"/>
        <w:rPr>
          <w:rFonts w:ascii="Times New Roman" w:eastAsia="Times New Roman" w:hAnsi="Times New Roman" w:cs="Times New Roman"/>
          <w:sz w:val="24"/>
          <w:szCs w:val="24"/>
          <w:lang w:eastAsia="ru-RU"/>
        </w:rPr>
      </w:pPr>
    </w:p>
    <w:p w14:paraId="2743613D" w14:textId="77777777" w:rsidR="00852F32" w:rsidRPr="00B6102A" w:rsidRDefault="00852F32" w:rsidP="006C0F22">
      <w:pPr>
        <w:tabs>
          <w:tab w:val="left" w:pos="1276"/>
        </w:tabs>
        <w:spacing w:after="100" w:afterAutospacing="1" w:line="240" w:lineRule="atLeast"/>
        <w:ind w:firstLine="708"/>
        <w:contextualSpacing/>
        <w:jc w:val="both"/>
        <w:rPr>
          <w:rFonts w:ascii="Times New Roman" w:eastAsia="Times New Roman" w:hAnsi="Times New Roman" w:cs="Times New Roman"/>
          <w:sz w:val="24"/>
          <w:szCs w:val="24"/>
          <w:lang w:eastAsia="ru-RU"/>
        </w:rPr>
      </w:pPr>
    </w:p>
    <w:p w14:paraId="0E6D4A16" w14:textId="08C56CAA" w:rsidR="006221C4" w:rsidRPr="00B6102A" w:rsidRDefault="006221C4" w:rsidP="006C0F22">
      <w:pPr>
        <w:spacing w:after="100" w:afterAutospacing="1" w:line="240" w:lineRule="atLeast"/>
        <w:contextualSpacing/>
        <w:jc w:val="right"/>
        <w:rPr>
          <w:rFonts w:ascii="Times New Roman" w:hAnsi="Times New Roman" w:cs="Times New Roman"/>
          <w:sz w:val="24"/>
          <w:szCs w:val="24"/>
        </w:rPr>
      </w:pPr>
      <w:r w:rsidRPr="00B6102A">
        <w:rPr>
          <w:rFonts w:ascii="Times New Roman" w:hAnsi="Times New Roman" w:cs="Times New Roman"/>
          <w:sz w:val="24"/>
          <w:szCs w:val="24"/>
        </w:rPr>
        <w:lastRenderedPageBreak/>
        <w:t xml:space="preserve">Приложение № </w:t>
      </w:r>
      <w:r w:rsidR="003A32A2" w:rsidRPr="00B6102A">
        <w:rPr>
          <w:rFonts w:ascii="Times New Roman" w:hAnsi="Times New Roman" w:cs="Times New Roman"/>
          <w:sz w:val="24"/>
          <w:szCs w:val="24"/>
        </w:rPr>
        <w:t>3</w:t>
      </w:r>
      <w:r w:rsidRPr="00B6102A">
        <w:rPr>
          <w:rFonts w:ascii="Times New Roman" w:hAnsi="Times New Roman" w:cs="Times New Roman"/>
          <w:sz w:val="24"/>
          <w:szCs w:val="24"/>
        </w:rPr>
        <w:t xml:space="preserve"> </w:t>
      </w:r>
    </w:p>
    <w:p w14:paraId="4B97549E" w14:textId="77777777" w:rsidR="008B7D30" w:rsidRPr="00B6102A" w:rsidRDefault="008B7D30" w:rsidP="006C0F22">
      <w:pPr>
        <w:spacing w:after="100" w:afterAutospacing="1" w:line="240" w:lineRule="atLeast"/>
        <w:contextualSpacing/>
        <w:jc w:val="right"/>
        <w:rPr>
          <w:rFonts w:ascii="Times New Roman" w:hAnsi="Times New Roman" w:cs="Times New Roman"/>
          <w:sz w:val="24"/>
          <w:szCs w:val="24"/>
        </w:rPr>
      </w:pPr>
      <w:r w:rsidRPr="00B6102A">
        <w:rPr>
          <w:rFonts w:ascii="Times New Roman" w:hAnsi="Times New Roman" w:cs="Times New Roman"/>
          <w:sz w:val="24"/>
          <w:szCs w:val="24"/>
        </w:rPr>
        <w:t xml:space="preserve">к закупочной документации о проведении </w:t>
      </w:r>
    </w:p>
    <w:p w14:paraId="07960120" w14:textId="77777777" w:rsidR="008B7D30" w:rsidRPr="00B6102A" w:rsidRDefault="008B7D30" w:rsidP="006C0F22">
      <w:pPr>
        <w:spacing w:after="100" w:afterAutospacing="1" w:line="240" w:lineRule="atLeast"/>
        <w:contextualSpacing/>
        <w:jc w:val="right"/>
        <w:rPr>
          <w:rFonts w:ascii="Times New Roman" w:hAnsi="Times New Roman" w:cs="Times New Roman"/>
          <w:sz w:val="24"/>
          <w:szCs w:val="24"/>
        </w:rPr>
      </w:pPr>
      <w:r w:rsidRPr="00B6102A">
        <w:rPr>
          <w:rFonts w:ascii="Times New Roman" w:hAnsi="Times New Roman" w:cs="Times New Roman"/>
          <w:sz w:val="24"/>
          <w:szCs w:val="24"/>
        </w:rPr>
        <w:t xml:space="preserve">запроса предложений по определению </w:t>
      </w:r>
    </w:p>
    <w:p w14:paraId="20B5E64B" w14:textId="230FB5C0" w:rsidR="008B7D30" w:rsidRPr="00B6102A" w:rsidRDefault="008B7D30" w:rsidP="006C0F22">
      <w:pPr>
        <w:spacing w:after="100" w:afterAutospacing="1" w:line="240" w:lineRule="atLeast"/>
        <w:contextualSpacing/>
        <w:jc w:val="right"/>
        <w:rPr>
          <w:rFonts w:ascii="Times New Roman" w:hAnsi="Times New Roman" w:cs="Times New Roman"/>
          <w:sz w:val="24"/>
          <w:szCs w:val="24"/>
        </w:rPr>
      </w:pPr>
      <w:r w:rsidRPr="00B6102A">
        <w:rPr>
          <w:rFonts w:ascii="Times New Roman" w:hAnsi="Times New Roman" w:cs="Times New Roman"/>
          <w:sz w:val="24"/>
          <w:szCs w:val="24"/>
        </w:rPr>
        <w:t xml:space="preserve">поставщика на поставку </w:t>
      </w:r>
      <w:r w:rsidR="00D3531B" w:rsidRPr="00B6102A">
        <w:rPr>
          <w:rFonts w:ascii="Times New Roman" w:hAnsi="Times New Roman" w:cs="Times New Roman"/>
          <w:sz w:val="24"/>
          <w:szCs w:val="24"/>
        </w:rPr>
        <w:t>мыла хозяйственного</w:t>
      </w:r>
    </w:p>
    <w:p w14:paraId="7D509187" w14:textId="77777777" w:rsidR="008B7D30" w:rsidRPr="00B6102A" w:rsidRDefault="008B7D30" w:rsidP="006C0F22">
      <w:pPr>
        <w:spacing w:after="100" w:afterAutospacing="1" w:line="240" w:lineRule="atLeast"/>
        <w:contextualSpacing/>
        <w:jc w:val="right"/>
        <w:rPr>
          <w:rFonts w:ascii="Times New Roman" w:hAnsi="Times New Roman" w:cs="Times New Roman"/>
          <w:sz w:val="24"/>
          <w:szCs w:val="24"/>
        </w:rPr>
      </w:pPr>
      <w:r w:rsidRPr="00B6102A">
        <w:rPr>
          <w:rFonts w:ascii="Times New Roman" w:hAnsi="Times New Roman" w:cs="Times New Roman"/>
          <w:sz w:val="24"/>
          <w:szCs w:val="24"/>
        </w:rPr>
        <w:t>для нужд ГУП «Водоснабжение и водоотведение»</w:t>
      </w:r>
    </w:p>
    <w:p w14:paraId="0C58A651" w14:textId="77777777" w:rsidR="006221C4" w:rsidRPr="00B6102A" w:rsidRDefault="006221C4" w:rsidP="006C0F22">
      <w:pPr>
        <w:spacing w:after="100" w:afterAutospacing="1" w:line="240" w:lineRule="atLeast"/>
        <w:contextualSpacing/>
        <w:jc w:val="right"/>
        <w:rPr>
          <w:rFonts w:ascii="Times New Roman" w:hAnsi="Times New Roman" w:cs="Times New Roman"/>
          <w:sz w:val="24"/>
          <w:szCs w:val="24"/>
        </w:rPr>
      </w:pPr>
    </w:p>
    <w:p w14:paraId="3FF129B2" w14:textId="77777777" w:rsidR="006221C4" w:rsidRPr="00B6102A" w:rsidRDefault="006221C4" w:rsidP="006C0F22">
      <w:pPr>
        <w:spacing w:after="100" w:afterAutospacing="1" w:line="240" w:lineRule="atLeast"/>
        <w:contextualSpacing/>
        <w:jc w:val="center"/>
        <w:rPr>
          <w:rFonts w:ascii="Times New Roman" w:hAnsi="Times New Roman" w:cs="Times New Roman"/>
          <w:sz w:val="24"/>
          <w:szCs w:val="24"/>
        </w:rPr>
      </w:pPr>
    </w:p>
    <w:p w14:paraId="1ADD044D" w14:textId="77777777" w:rsidR="00701448" w:rsidRPr="00B6102A" w:rsidRDefault="00701448" w:rsidP="006C0F22">
      <w:pPr>
        <w:spacing w:after="100" w:afterAutospacing="1" w:line="240" w:lineRule="atLeast"/>
        <w:contextualSpacing/>
        <w:rPr>
          <w:rFonts w:ascii="Times New Roman" w:hAnsi="Times New Roman" w:cs="Times New Roman"/>
          <w:sz w:val="24"/>
          <w:szCs w:val="24"/>
        </w:rPr>
      </w:pPr>
    </w:p>
    <w:p w14:paraId="2BFAAF94" w14:textId="77777777" w:rsidR="00701448" w:rsidRPr="00B6102A" w:rsidRDefault="00701448" w:rsidP="006C0F22">
      <w:pPr>
        <w:spacing w:after="100" w:afterAutospacing="1" w:line="240" w:lineRule="atLeast"/>
        <w:contextualSpacing/>
        <w:jc w:val="center"/>
        <w:rPr>
          <w:rFonts w:ascii="Times New Roman" w:hAnsi="Times New Roman" w:cs="Times New Roman"/>
          <w:b/>
          <w:sz w:val="24"/>
          <w:szCs w:val="24"/>
        </w:rPr>
      </w:pPr>
      <w:r w:rsidRPr="00B6102A">
        <w:rPr>
          <w:rFonts w:ascii="Times New Roman" w:hAnsi="Times New Roman" w:cs="Times New Roman"/>
          <w:b/>
          <w:sz w:val="24"/>
          <w:szCs w:val="24"/>
        </w:rPr>
        <w:t>Форма заявки участника закупки</w:t>
      </w:r>
    </w:p>
    <w:p w14:paraId="4B2E7DAF" w14:textId="77777777" w:rsidR="00701448" w:rsidRPr="00B6102A" w:rsidRDefault="00701448"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Заявка на участие в закупке согласно извещению о закупке</w:t>
      </w:r>
    </w:p>
    <w:p w14:paraId="51986FE6" w14:textId="77777777" w:rsidR="00701448" w:rsidRPr="00B6102A" w:rsidRDefault="00701448" w:rsidP="006C0F22">
      <w:pPr>
        <w:spacing w:after="100" w:afterAutospacing="1" w:line="240" w:lineRule="atLeast"/>
        <w:contextualSpacing/>
        <w:jc w:val="both"/>
        <w:rPr>
          <w:rFonts w:ascii="Times New Roman" w:hAnsi="Times New Roman" w:cs="Times New Roman"/>
          <w:sz w:val="24"/>
          <w:szCs w:val="24"/>
        </w:rPr>
      </w:pPr>
      <w:r w:rsidRPr="00B6102A">
        <w:rPr>
          <w:rFonts w:ascii="Times New Roman" w:hAnsi="Times New Roman" w:cs="Times New Roman"/>
          <w:sz w:val="24"/>
          <w:szCs w:val="24"/>
        </w:rPr>
        <w:t>______________________                            ____________________________________</w:t>
      </w:r>
    </w:p>
    <w:p w14:paraId="6009B5C7" w14:textId="77777777" w:rsidR="00701448" w:rsidRPr="00B6102A" w:rsidRDefault="00701448" w:rsidP="006C0F22">
      <w:pPr>
        <w:spacing w:after="100" w:afterAutospacing="1" w:line="240" w:lineRule="atLeast"/>
        <w:contextualSpacing/>
        <w:jc w:val="both"/>
        <w:rPr>
          <w:rFonts w:ascii="Times New Roman" w:hAnsi="Times New Roman" w:cs="Times New Roman"/>
          <w:sz w:val="24"/>
          <w:szCs w:val="24"/>
        </w:rPr>
      </w:pPr>
      <w:r w:rsidRPr="00B6102A">
        <w:rPr>
          <w:rFonts w:ascii="Times New Roman" w:hAnsi="Times New Roman" w:cs="Times New Roman"/>
          <w:sz w:val="24"/>
          <w:szCs w:val="24"/>
        </w:rPr>
        <w:t>(указать предмет закупки)                             (указать наименование заказчика)</w:t>
      </w:r>
    </w:p>
    <w:p w14:paraId="6F8F6A5B" w14:textId="77777777" w:rsidR="00701448" w:rsidRPr="00B6102A" w:rsidRDefault="00701448" w:rsidP="006C0F22">
      <w:pPr>
        <w:spacing w:after="100" w:afterAutospacing="1" w:line="240" w:lineRule="atLeast"/>
        <w:contextualSpacing/>
        <w:jc w:val="both"/>
        <w:rPr>
          <w:rFonts w:ascii="Times New Roman" w:hAnsi="Times New Roman" w:cs="Times New Roman"/>
          <w:sz w:val="24"/>
          <w:szCs w:val="24"/>
        </w:rPr>
      </w:pPr>
    </w:p>
    <w:p w14:paraId="6BF027CE" w14:textId="77777777" w:rsidR="00701448" w:rsidRPr="00B6102A" w:rsidRDefault="00701448"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в отношении лота № _____</w:t>
      </w:r>
    </w:p>
    <w:p w14:paraId="773408B0" w14:textId="77777777" w:rsidR="00701448" w:rsidRPr="00B6102A" w:rsidRDefault="00701448" w:rsidP="006C0F22">
      <w:pPr>
        <w:spacing w:after="100" w:afterAutospacing="1" w:line="240" w:lineRule="atLeast"/>
        <w:contextualSpacing/>
        <w:jc w:val="both"/>
        <w:rPr>
          <w:rFonts w:ascii="Times New Roman" w:hAnsi="Times New Roman" w:cs="Times New Roman"/>
          <w:sz w:val="24"/>
          <w:szCs w:val="24"/>
        </w:rPr>
      </w:pPr>
      <w:r w:rsidRPr="00B6102A">
        <w:rPr>
          <w:rFonts w:ascii="Times New Roman" w:hAnsi="Times New Roman" w:cs="Times New Roman"/>
          <w:sz w:val="24"/>
          <w:szCs w:val="24"/>
        </w:rPr>
        <w:t>Дата_____________                                                                     исходящий № _____________</w:t>
      </w:r>
    </w:p>
    <w:p w14:paraId="223E35B6" w14:textId="77777777" w:rsidR="00701448" w:rsidRPr="00B6102A" w:rsidRDefault="00701448" w:rsidP="006C0F22">
      <w:pPr>
        <w:spacing w:after="100" w:afterAutospacing="1" w:line="240" w:lineRule="atLeast"/>
        <w:contextualSpacing/>
        <w:jc w:val="center"/>
        <w:rPr>
          <w:rFonts w:ascii="Times New Roman" w:hAnsi="Times New Roman" w:cs="Times New Roman"/>
          <w:sz w:val="24"/>
          <w:szCs w:val="24"/>
        </w:rPr>
      </w:pPr>
    </w:p>
    <w:p w14:paraId="479F3EA4" w14:textId="77777777" w:rsidR="00701448" w:rsidRPr="00B6102A" w:rsidRDefault="00701448" w:rsidP="006C0F22">
      <w:pPr>
        <w:spacing w:after="100" w:afterAutospacing="1" w:line="240" w:lineRule="atLeast"/>
        <w:contextualSpacing/>
        <w:jc w:val="center"/>
        <w:rPr>
          <w:rFonts w:ascii="Times New Roman" w:hAnsi="Times New Roman" w:cs="Times New Roman"/>
          <w:sz w:val="24"/>
          <w:szCs w:val="24"/>
        </w:rPr>
      </w:pPr>
    </w:p>
    <w:p w14:paraId="4332E3E8" w14:textId="57E5736D" w:rsidR="00701448" w:rsidRPr="00B6102A" w:rsidRDefault="00701448" w:rsidP="006C0F22">
      <w:pPr>
        <w:spacing w:after="100" w:afterAutospacing="1" w:line="240" w:lineRule="atLeast"/>
        <w:ind w:firstLine="709"/>
        <w:contextualSpacing/>
        <w:jc w:val="both"/>
        <w:rPr>
          <w:rFonts w:ascii="Times New Roman" w:hAnsi="Times New Roman" w:cs="Times New Roman"/>
          <w:sz w:val="24"/>
          <w:szCs w:val="24"/>
        </w:rPr>
      </w:pPr>
      <w:r w:rsidRPr="00B6102A">
        <w:rPr>
          <w:rFonts w:ascii="Times New Roman" w:hAnsi="Times New Roman" w:cs="Times New Roman"/>
          <w:sz w:val="24"/>
          <w:szCs w:val="24"/>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w:t>
      </w:r>
      <w:r w:rsidR="00D3531B" w:rsidRPr="00B6102A">
        <w:rPr>
          <w:rFonts w:ascii="Times New Roman" w:hAnsi="Times New Roman" w:cs="Times New Roman"/>
          <w:sz w:val="24"/>
          <w:szCs w:val="24"/>
        </w:rPr>
        <w:t>.</w:t>
      </w:r>
    </w:p>
    <w:p w14:paraId="125E1C51" w14:textId="77777777" w:rsidR="00701448" w:rsidRPr="00B6102A" w:rsidRDefault="00701448" w:rsidP="006C0F22">
      <w:pPr>
        <w:spacing w:after="100" w:afterAutospacing="1" w:line="240" w:lineRule="atLeast"/>
        <w:ind w:firstLine="709"/>
        <w:contextualSpacing/>
        <w:jc w:val="both"/>
        <w:rPr>
          <w:rFonts w:ascii="Times New Roman" w:hAnsi="Times New Roman" w:cs="Times New Roman"/>
          <w:sz w:val="24"/>
          <w:szCs w:val="24"/>
        </w:rPr>
      </w:pPr>
      <w:r w:rsidRPr="00B6102A">
        <w:rPr>
          <w:rFonts w:ascii="Times New Roman" w:hAnsi="Times New Roman" w:cs="Times New Roman"/>
          <w:sz w:val="24"/>
          <w:szCs w:val="24"/>
        </w:rPr>
        <w:t xml:space="preserve"> Настоящим подтверждаем следующее:</w:t>
      </w:r>
    </w:p>
    <w:p w14:paraId="3F710B85" w14:textId="77777777" w:rsidR="00701448" w:rsidRPr="00B6102A" w:rsidRDefault="00701448" w:rsidP="006C0F22">
      <w:pPr>
        <w:pStyle w:val="a5"/>
        <w:numPr>
          <w:ilvl w:val="0"/>
          <w:numId w:val="2"/>
        </w:numPr>
        <w:spacing w:after="100" w:afterAutospacing="1" w:line="240" w:lineRule="atLeast"/>
        <w:jc w:val="both"/>
        <w:rPr>
          <w:rFonts w:ascii="Times New Roman" w:hAnsi="Times New Roman" w:cs="Times New Roman"/>
          <w:sz w:val="24"/>
          <w:szCs w:val="24"/>
        </w:rPr>
      </w:pPr>
      <w:r w:rsidRPr="00B6102A">
        <w:rPr>
          <w:rFonts w:ascii="Times New Roman" w:hAnsi="Times New Roman" w:cs="Times New Roman"/>
          <w:sz w:val="24"/>
          <w:szCs w:val="24"/>
        </w:rPr>
        <w:t>Против _____________________________________</w:t>
      </w:r>
    </w:p>
    <w:p w14:paraId="6ED3BAB7" w14:textId="77777777" w:rsidR="00701448" w:rsidRPr="00B6102A" w:rsidRDefault="00701448" w:rsidP="006C0F22">
      <w:pPr>
        <w:spacing w:after="100" w:afterAutospacing="1" w:line="240" w:lineRule="atLeast"/>
        <w:ind w:firstLine="709"/>
        <w:contextualSpacing/>
        <w:jc w:val="both"/>
        <w:rPr>
          <w:rFonts w:ascii="Times New Roman" w:hAnsi="Times New Roman" w:cs="Times New Roman"/>
          <w:sz w:val="24"/>
          <w:szCs w:val="24"/>
        </w:rPr>
      </w:pPr>
      <w:r w:rsidRPr="00B6102A">
        <w:rPr>
          <w:rFonts w:ascii="Times New Roman" w:hAnsi="Times New Roman" w:cs="Times New Roman"/>
          <w:sz w:val="24"/>
          <w:szCs w:val="24"/>
        </w:rPr>
        <w:t xml:space="preserve">                     наименование участника процедуры закупки) </w:t>
      </w:r>
    </w:p>
    <w:p w14:paraId="4BAEF0AC" w14:textId="77777777" w:rsidR="00701448" w:rsidRPr="00B6102A" w:rsidRDefault="00701448" w:rsidP="006C0F22">
      <w:pPr>
        <w:spacing w:after="100" w:afterAutospacing="1" w:line="240" w:lineRule="atLeast"/>
        <w:ind w:firstLine="709"/>
        <w:contextualSpacing/>
        <w:jc w:val="both"/>
        <w:rPr>
          <w:rFonts w:ascii="Times New Roman" w:hAnsi="Times New Roman" w:cs="Times New Roman"/>
          <w:sz w:val="24"/>
          <w:szCs w:val="24"/>
        </w:rPr>
      </w:pPr>
      <w:r w:rsidRPr="00B6102A">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153C96F" w14:textId="77777777" w:rsidR="00701448" w:rsidRPr="00B6102A" w:rsidRDefault="00701448" w:rsidP="006C0F22">
      <w:pPr>
        <w:pStyle w:val="a5"/>
        <w:numPr>
          <w:ilvl w:val="0"/>
          <w:numId w:val="2"/>
        </w:numPr>
        <w:spacing w:after="100" w:afterAutospacing="1" w:line="240" w:lineRule="atLeast"/>
        <w:jc w:val="both"/>
        <w:rPr>
          <w:rFonts w:ascii="Times New Roman" w:hAnsi="Times New Roman" w:cs="Times New Roman"/>
          <w:sz w:val="24"/>
          <w:szCs w:val="24"/>
        </w:rPr>
      </w:pPr>
      <w:r w:rsidRPr="00B6102A">
        <w:rPr>
          <w:rFonts w:ascii="Times New Roman" w:hAnsi="Times New Roman" w:cs="Times New Roman"/>
          <w:sz w:val="24"/>
          <w:szCs w:val="24"/>
        </w:rPr>
        <w:t>_____________________________________:</w:t>
      </w:r>
    </w:p>
    <w:p w14:paraId="56635DB9" w14:textId="77777777" w:rsidR="00701448" w:rsidRPr="00B6102A" w:rsidRDefault="00701448" w:rsidP="006C0F22">
      <w:pPr>
        <w:spacing w:after="100" w:afterAutospacing="1" w:line="240" w:lineRule="atLeast"/>
        <w:ind w:firstLine="709"/>
        <w:contextualSpacing/>
        <w:jc w:val="both"/>
        <w:rPr>
          <w:rFonts w:ascii="Times New Roman" w:hAnsi="Times New Roman" w:cs="Times New Roman"/>
          <w:sz w:val="24"/>
          <w:szCs w:val="24"/>
        </w:rPr>
      </w:pPr>
      <w:r w:rsidRPr="00B6102A">
        <w:rPr>
          <w:rFonts w:ascii="Times New Roman" w:hAnsi="Times New Roman" w:cs="Times New Roman"/>
          <w:sz w:val="24"/>
          <w:szCs w:val="24"/>
        </w:rPr>
        <w:t xml:space="preserve">   (наименование участника процедуры закупки)</w:t>
      </w:r>
    </w:p>
    <w:p w14:paraId="3D0F571A" w14:textId="77777777" w:rsidR="00701448" w:rsidRPr="00B6102A" w:rsidRDefault="00701448" w:rsidP="006C0F22">
      <w:pPr>
        <w:spacing w:after="100" w:afterAutospacing="1" w:line="240" w:lineRule="atLeast"/>
        <w:ind w:firstLine="709"/>
        <w:contextualSpacing/>
        <w:jc w:val="both"/>
        <w:rPr>
          <w:rFonts w:ascii="Times New Roman" w:hAnsi="Times New Roman" w:cs="Times New Roman"/>
          <w:bCs/>
          <w:sz w:val="24"/>
          <w:szCs w:val="24"/>
        </w:rPr>
      </w:pPr>
      <w:r w:rsidRPr="00B6102A">
        <w:rPr>
          <w:rFonts w:ascii="Times New Roman" w:hAnsi="Times New Roman" w:cs="Times New Roman"/>
          <w:bCs/>
          <w:sz w:val="24"/>
          <w:szCs w:val="24"/>
        </w:rPr>
        <w:t xml:space="preserve">2.1. отсутствует в </w:t>
      </w:r>
      <w:hyperlink r:id="rId9" w:anchor="Par2313" w:tooltip="Статья 104. Реестр недобросовестных поставщиков (подрядчиков, исполнителей)" w:history="1">
        <w:r w:rsidRPr="00B6102A">
          <w:rPr>
            <w:rStyle w:val="ae"/>
            <w:rFonts w:ascii="Times New Roman" w:hAnsi="Times New Roman" w:cs="Times New Roman"/>
            <w:bCs/>
            <w:color w:val="auto"/>
            <w:sz w:val="24"/>
            <w:szCs w:val="24"/>
          </w:rPr>
          <w:t>реестре</w:t>
        </w:r>
      </w:hyperlink>
      <w:r w:rsidRPr="00B6102A">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8D5292" w14:textId="77777777" w:rsidR="00701448" w:rsidRPr="00B6102A" w:rsidRDefault="00701448" w:rsidP="006C0F22">
      <w:pPr>
        <w:spacing w:after="100" w:afterAutospacing="1" w:line="240" w:lineRule="atLeast"/>
        <w:ind w:firstLine="709"/>
        <w:contextualSpacing/>
        <w:jc w:val="both"/>
        <w:rPr>
          <w:rFonts w:ascii="Times New Roman" w:hAnsi="Times New Roman" w:cs="Times New Roman"/>
          <w:bCs/>
          <w:sz w:val="24"/>
          <w:szCs w:val="24"/>
        </w:rPr>
      </w:pPr>
      <w:r w:rsidRPr="00B6102A">
        <w:rPr>
          <w:rFonts w:ascii="Times New Roman" w:hAnsi="Times New Roman" w:cs="Times New Roman"/>
          <w:bCs/>
          <w:sz w:val="24"/>
          <w:szCs w:val="24"/>
        </w:rPr>
        <w:t>3. У   _____________________________________:</w:t>
      </w:r>
    </w:p>
    <w:p w14:paraId="18A56184" w14:textId="77777777" w:rsidR="00701448" w:rsidRPr="00B6102A" w:rsidRDefault="00701448" w:rsidP="006C0F22">
      <w:pPr>
        <w:spacing w:after="100" w:afterAutospacing="1" w:line="240" w:lineRule="atLeast"/>
        <w:ind w:firstLine="709"/>
        <w:contextualSpacing/>
        <w:jc w:val="both"/>
        <w:rPr>
          <w:rFonts w:ascii="Times New Roman" w:hAnsi="Times New Roman" w:cs="Times New Roman"/>
          <w:bCs/>
          <w:sz w:val="24"/>
          <w:szCs w:val="24"/>
        </w:rPr>
      </w:pPr>
      <w:r w:rsidRPr="00B6102A">
        <w:rPr>
          <w:rFonts w:ascii="Times New Roman" w:hAnsi="Times New Roman" w:cs="Times New Roman"/>
          <w:bCs/>
          <w:sz w:val="24"/>
          <w:szCs w:val="24"/>
        </w:rPr>
        <w:t xml:space="preserve">          (наименование участника процедуры закупки)</w:t>
      </w:r>
    </w:p>
    <w:p w14:paraId="1B9ABA74" w14:textId="77777777" w:rsidR="00701448" w:rsidRPr="00B6102A" w:rsidRDefault="00701448" w:rsidP="006C0F22">
      <w:pPr>
        <w:spacing w:after="100" w:afterAutospacing="1" w:line="240" w:lineRule="atLeast"/>
        <w:ind w:firstLine="709"/>
        <w:contextualSpacing/>
        <w:jc w:val="both"/>
        <w:rPr>
          <w:rFonts w:ascii="Times New Roman" w:hAnsi="Times New Roman" w:cs="Times New Roman"/>
          <w:bCs/>
          <w:sz w:val="24"/>
          <w:szCs w:val="24"/>
        </w:rPr>
      </w:pPr>
      <w:r w:rsidRPr="00B6102A">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w:t>
      </w:r>
      <w:r w:rsidRPr="00B6102A">
        <w:rPr>
          <w:rFonts w:ascii="Times New Roman" w:hAnsi="Times New Roman" w:cs="Times New Roman"/>
          <w:bCs/>
          <w:sz w:val="24"/>
          <w:szCs w:val="24"/>
        </w:rPr>
        <w:lastRenderedPageBreak/>
        <w:t xml:space="preserve">признании обязанности заявителя по уплате этих сумм исполненной или которые признаны безнадежными к взысканию). </w:t>
      </w:r>
    </w:p>
    <w:p w14:paraId="19EFC225" w14:textId="6531AB46" w:rsidR="00701448" w:rsidRPr="00B6102A" w:rsidRDefault="00701448" w:rsidP="006C0F22">
      <w:pPr>
        <w:spacing w:after="100" w:afterAutospacing="1" w:line="240" w:lineRule="atLeast"/>
        <w:ind w:firstLine="709"/>
        <w:contextualSpacing/>
        <w:jc w:val="both"/>
        <w:rPr>
          <w:rFonts w:ascii="Times New Roman" w:hAnsi="Times New Roman" w:cs="Times New Roman"/>
          <w:bCs/>
          <w:sz w:val="24"/>
          <w:szCs w:val="24"/>
        </w:rPr>
      </w:pPr>
      <w:r w:rsidRPr="00B6102A">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8B50C8" w:rsidRPr="00B6102A">
        <w:rPr>
          <w:rFonts w:ascii="Times New Roman" w:hAnsi="Times New Roman" w:cs="Times New Roman"/>
          <w:bCs/>
          <w:sz w:val="24"/>
          <w:szCs w:val="24"/>
        </w:rPr>
        <w:t>.</w:t>
      </w:r>
    </w:p>
    <w:p w14:paraId="477BB025" w14:textId="77777777" w:rsidR="008B50C8" w:rsidRPr="00B6102A" w:rsidRDefault="008B50C8" w:rsidP="008B50C8">
      <w:pPr>
        <w:spacing w:after="100" w:afterAutospacing="1" w:line="240" w:lineRule="atLeast"/>
        <w:ind w:firstLine="709"/>
        <w:contextualSpacing/>
        <w:jc w:val="both"/>
        <w:rPr>
          <w:rFonts w:ascii="Times New Roman" w:hAnsi="Times New Roman" w:cs="Times New Roman"/>
          <w:bCs/>
          <w:sz w:val="24"/>
          <w:szCs w:val="24"/>
        </w:rPr>
      </w:pPr>
      <w:r w:rsidRPr="00B6102A">
        <w:rPr>
          <w:rFonts w:ascii="Times New Roman" w:hAnsi="Times New Roman" w:cs="Times New Roman"/>
          <w:bCs/>
          <w:sz w:val="24"/>
          <w:szCs w:val="24"/>
        </w:rPr>
        <w:t>3.3. отсутствует решение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6F215DE5" w14:textId="77777777" w:rsidR="008B50C8" w:rsidRPr="00B6102A" w:rsidRDefault="008B50C8" w:rsidP="008B50C8">
      <w:pPr>
        <w:spacing w:after="100" w:afterAutospacing="1" w:line="240" w:lineRule="atLeast"/>
        <w:ind w:firstLine="709"/>
        <w:contextualSpacing/>
        <w:jc w:val="both"/>
        <w:rPr>
          <w:rFonts w:ascii="Times New Roman" w:hAnsi="Times New Roman" w:cs="Times New Roman"/>
          <w:bCs/>
          <w:sz w:val="24"/>
          <w:szCs w:val="24"/>
        </w:rPr>
      </w:pPr>
      <w:r w:rsidRPr="00B6102A">
        <w:rPr>
          <w:rFonts w:ascii="Times New Roman" w:hAnsi="Times New Roman" w:cs="Times New Roman"/>
          <w:bCs/>
          <w:sz w:val="24"/>
          <w:szCs w:val="24"/>
        </w:rPr>
        <w:t>3.4. отсутствует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E1C0DF4" w14:textId="77777777" w:rsidR="008B50C8" w:rsidRPr="00B6102A" w:rsidRDefault="008B50C8" w:rsidP="008B50C8">
      <w:pPr>
        <w:spacing w:after="100" w:afterAutospacing="1" w:line="240" w:lineRule="atLeast"/>
        <w:ind w:firstLine="709"/>
        <w:contextualSpacing/>
        <w:jc w:val="both"/>
        <w:rPr>
          <w:rFonts w:ascii="Times New Roman" w:hAnsi="Times New Roman" w:cs="Times New Roman"/>
          <w:bCs/>
          <w:sz w:val="24"/>
          <w:szCs w:val="24"/>
        </w:rPr>
      </w:pPr>
      <w:r w:rsidRPr="00B6102A">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45503BE8" w14:textId="77777777" w:rsidR="008B50C8" w:rsidRPr="00B6102A" w:rsidRDefault="008B50C8" w:rsidP="008B50C8">
      <w:pPr>
        <w:spacing w:after="100" w:afterAutospacing="1" w:line="240" w:lineRule="atLeast"/>
        <w:ind w:firstLine="709"/>
        <w:contextualSpacing/>
        <w:jc w:val="both"/>
        <w:rPr>
          <w:rFonts w:ascii="Times New Roman" w:hAnsi="Times New Roman" w:cs="Times New Roman"/>
          <w:bCs/>
          <w:sz w:val="24"/>
          <w:szCs w:val="24"/>
        </w:rPr>
      </w:pPr>
      <w:r w:rsidRPr="00B6102A">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32170D45" w14:textId="77777777" w:rsidR="008B50C8" w:rsidRPr="00B6102A" w:rsidRDefault="008B50C8" w:rsidP="008B50C8">
      <w:pPr>
        <w:spacing w:after="100" w:afterAutospacing="1" w:line="240" w:lineRule="atLeast"/>
        <w:ind w:firstLine="709"/>
        <w:contextualSpacing/>
        <w:jc w:val="both"/>
        <w:rPr>
          <w:rFonts w:ascii="Times New Roman" w:hAnsi="Times New Roman" w:cs="Times New Roman"/>
          <w:bCs/>
          <w:sz w:val="24"/>
          <w:szCs w:val="24"/>
        </w:rPr>
      </w:pPr>
      <w:r w:rsidRPr="00B6102A">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1E553FC2" w14:textId="3964EFAD" w:rsidR="008B50C8" w:rsidRPr="00B6102A" w:rsidRDefault="008B50C8" w:rsidP="008B50C8">
      <w:pPr>
        <w:spacing w:after="100" w:afterAutospacing="1" w:line="240" w:lineRule="atLeast"/>
        <w:ind w:firstLine="709"/>
        <w:contextualSpacing/>
        <w:jc w:val="both"/>
        <w:rPr>
          <w:rFonts w:ascii="Times New Roman" w:hAnsi="Times New Roman" w:cs="Times New Roman"/>
          <w:sz w:val="24"/>
          <w:szCs w:val="24"/>
        </w:rPr>
      </w:pPr>
      <w:r w:rsidRPr="00B6102A">
        <w:rPr>
          <w:rFonts w:ascii="Times New Roman" w:hAnsi="Times New Roman" w:cs="Times New Roman"/>
          <w:bCs/>
          <w:sz w:val="24"/>
          <w:szCs w:val="24"/>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B6102A">
        <w:rPr>
          <w:rFonts w:ascii="Times New Roman" w:hAnsi="Times New Roman" w:cs="Times New Roman"/>
          <w:bCs/>
          <w:sz w:val="24"/>
          <w:szCs w:val="24"/>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1DF7BC4B" w14:textId="77777777" w:rsidR="00701448" w:rsidRPr="00B6102A" w:rsidRDefault="00701448" w:rsidP="006C0F22">
      <w:pPr>
        <w:spacing w:after="100" w:afterAutospacing="1" w:line="240" w:lineRule="atLeast"/>
        <w:ind w:firstLine="709"/>
        <w:contextualSpacing/>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4672"/>
        <w:gridCol w:w="4673"/>
      </w:tblGrid>
      <w:tr w:rsidR="00143E92" w:rsidRPr="00B6102A" w14:paraId="081EAF29" w14:textId="77777777" w:rsidTr="002474F1">
        <w:tc>
          <w:tcPr>
            <w:tcW w:w="4672" w:type="dxa"/>
          </w:tcPr>
          <w:p w14:paraId="43FF3B39" w14:textId="77777777" w:rsidR="00701448" w:rsidRPr="00B6102A" w:rsidRDefault="00701448"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Информация об участнике закупки:</w:t>
            </w:r>
          </w:p>
          <w:p w14:paraId="318FD977" w14:textId="77777777" w:rsidR="00701448" w:rsidRPr="00B6102A" w:rsidRDefault="00701448" w:rsidP="006C0F22">
            <w:pPr>
              <w:spacing w:after="100" w:afterAutospacing="1" w:line="240" w:lineRule="atLeast"/>
              <w:contextualSpacing/>
              <w:rPr>
                <w:rFonts w:ascii="Times New Roman" w:hAnsi="Times New Roman" w:cs="Times New Roman"/>
                <w:sz w:val="24"/>
                <w:szCs w:val="24"/>
              </w:rPr>
            </w:pPr>
          </w:p>
        </w:tc>
        <w:tc>
          <w:tcPr>
            <w:tcW w:w="4673" w:type="dxa"/>
          </w:tcPr>
          <w:p w14:paraId="76968950" w14:textId="77777777" w:rsidR="00701448" w:rsidRPr="00B6102A" w:rsidRDefault="00701448" w:rsidP="006C0F22">
            <w:pPr>
              <w:spacing w:after="100" w:afterAutospacing="1" w:line="240" w:lineRule="atLeast"/>
              <w:contextualSpacing/>
              <w:rPr>
                <w:rFonts w:ascii="Times New Roman" w:hAnsi="Times New Roman" w:cs="Times New Roman"/>
                <w:sz w:val="24"/>
                <w:szCs w:val="24"/>
              </w:rPr>
            </w:pPr>
          </w:p>
        </w:tc>
      </w:tr>
      <w:tr w:rsidR="00143E92" w:rsidRPr="00B6102A" w14:paraId="0B94433A" w14:textId="77777777" w:rsidTr="002474F1">
        <w:tc>
          <w:tcPr>
            <w:tcW w:w="4672" w:type="dxa"/>
          </w:tcPr>
          <w:p w14:paraId="1C327D5B" w14:textId="77777777" w:rsidR="00701448" w:rsidRPr="00B6102A" w:rsidRDefault="00701448"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57FFCE25" w14:textId="77777777" w:rsidR="00701448" w:rsidRPr="00B6102A" w:rsidRDefault="00701448" w:rsidP="006C0F22">
            <w:pPr>
              <w:spacing w:after="100" w:afterAutospacing="1" w:line="240" w:lineRule="atLeast"/>
              <w:contextualSpacing/>
              <w:rPr>
                <w:rFonts w:ascii="Times New Roman" w:hAnsi="Times New Roman" w:cs="Times New Roman"/>
                <w:sz w:val="24"/>
                <w:szCs w:val="24"/>
              </w:rPr>
            </w:pPr>
          </w:p>
        </w:tc>
      </w:tr>
      <w:tr w:rsidR="00143E92" w:rsidRPr="00B6102A" w14:paraId="43CBD998" w14:textId="77777777" w:rsidTr="002474F1">
        <w:tc>
          <w:tcPr>
            <w:tcW w:w="4672" w:type="dxa"/>
          </w:tcPr>
          <w:p w14:paraId="51E3BD1E" w14:textId="77777777" w:rsidR="00701448" w:rsidRPr="00B6102A" w:rsidRDefault="00701448"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Организационно-правовая форма</w:t>
            </w:r>
          </w:p>
          <w:p w14:paraId="28DB18D1" w14:textId="77777777" w:rsidR="00701448" w:rsidRPr="00B6102A" w:rsidRDefault="00701448" w:rsidP="006C0F22">
            <w:pPr>
              <w:spacing w:after="100" w:afterAutospacing="1" w:line="240" w:lineRule="atLeast"/>
              <w:contextualSpacing/>
              <w:rPr>
                <w:rFonts w:ascii="Times New Roman" w:hAnsi="Times New Roman" w:cs="Times New Roman"/>
                <w:sz w:val="24"/>
                <w:szCs w:val="24"/>
              </w:rPr>
            </w:pPr>
          </w:p>
        </w:tc>
        <w:tc>
          <w:tcPr>
            <w:tcW w:w="4673" w:type="dxa"/>
          </w:tcPr>
          <w:p w14:paraId="7853D97F" w14:textId="77777777" w:rsidR="00701448" w:rsidRPr="00B6102A" w:rsidRDefault="00701448" w:rsidP="006C0F22">
            <w:pPr>
              <w:spacing w:after="100" w:afterAutospacing="1" w:line="240" w:lineRule="atLeast"/>
              <w:contextualSpacing/>
              <w:rPr>
                <w:rFonts w:ascii="Times New Roman" w:hAnsi="Times New Roman" w:cs="Times New Roman"/>
                <w:sz w:val="24"/>
                <w:szCs w:val="24"/>
              </w:rPr>
            </w:pPr>
          </w:p>
        </w:tc>
      </w:tr>
      <w:tr w:rsidR="00143E92" w:rsidRPr="00B6102A" w14:paraId="3614437B" w14:textId="77777777" w:rsidTr="002474F1">
        <w:tc>
          <w:tcPr>
            <w:tcW w:w="4672" w:type="dxa"/>
          </w:tcPr>
          <w:p w14:paraId="7E676AD1" w14:textId="77777777" w:rsidR="00701448" w:rsidRPr="00B6102A" w:rsidRDefault="00701448"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Почтовый адрес (для юридического лица)</w:t>
            </w:r>
          </w:p>
          <w:p w14:paraId="6079C285" w14:textId="77777777" w:rsidR="00701448" w:rsidRPr="00B6102A" w:rsidRDefault="00701448" w:rsidP="006C0F22">
            <w:pPr>
              <w:spacing w:after="100" w:afterAutospacing="1" w:line="240" w:lineRule="atLeast"/>
              <w:contextualSpacing/>
              <w:rPr>
                <w:rFonts w:ascii="Times New Roman" w:hAnsi="Times New Roman" w:cs="Times New Roman"/>
                <w:sz w:val="24"/>
                <w:szCs w:val="24"/>
              </w:rPr>
            </w:pPr>
          </w:p>
        </w:tc>
        <w:tc>
          <w:tcPr>
            <w:tcW w:w="4673" w:type="dxa"/>
          </w:tcPr>
          <w:p w14:paraId="3A28460D" w14:textId="77777777" w:rsidR="00701448" w:rsidRPr="00B6102A" w:rsidRDefault="00701448" w:rsidP="006C0F22">
            <w:pPr>
              <w:spacing w:after="100" w:afterAutospacing="1" w:line="240" w:lineRule="atLeast"/>
              <w:contextualSpacing/>
              <w:rPr>
                <w:rFonts w:ascii="Times New Roman" w:hAnsi="Times New Roman" w:cs="Times New Roman"/>
                <w:sz w:val="24"/>
                <w:szCs w:val="24"/>
              </w:rPr>
            </w:pPr>
          </w:p>
        </w:tc>
      </w:tr>
      <w:tr w:rsidR="00143E92" w:rsidRPr="00B6102A" w14:paraId="4E83E60E" w14:textId="77777777" w:rsidTr="002474F1">
        <w:tc>
          <w:tcPr>
            <w:tcW w:w="4672" w:type="dxa"/>
          </w:tcPr>
          <w:p w14:paraId="426D8898" w14:textId="77777777" w:rsidR="00701448" w:rsidRPr="00B6102A" w:rsidRDefault="00701448"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Паспортные данные, сведения о месте</w:t>
            </w:r>
          </w:p>
          <w:p w14:paraId="7F1E10EC" w14:textId="77777777" w:rsidR="00701448" w:rsidRPr="00B6102A" w:rsidRDefault="00701448"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жительства (для физического лица)</w:t>
            </w:r>
          </w:p>
          <w:p w14:paraId="3F7C288B" w14:textId="77777777" w:rsidR="00701448" w:rsidRPr="00B6102A" w:rsidRDefault="00701448" w:rsidP="006C0F22">
            <w:pPr>
              <w:spacing w:after="100" w:afterAutospacing="1" w:line="240" w:lineRule="atLeast"/>
              <w:contextualSpacing/>
              <w:rPr>
                <w:rFonts w:ascii="Times New Roman" w:hAnsi="Times New Roman" w:cs="Times New Roman"/>
                <w:sz w:val="24"/>
                <w:szCs w:val="24"/>
              </w:rPr>
            </w:pPr>
          </w:p>
        </w:tc>
        <w:tc>
          <w:tcPr>
            <w:tcW w:w="4673" w:type="dxa"/>
          </w:tcPr>
          <w:p w14:paraId="192C2B40" w14:textId="77777777" w:rsidR="00701448" w:rsidRPr="00B6102A" w:rsidRDefault="00701448" w:rsidP="006C0F22">
            <w:pPr>
              <w:spacing w:after="100" w:afterAutospacing="1" w:line="240" w:lineRule="atLeast"/>
              <w:contextualSpacing/>
              <w:rPr>
                <w:rFonts w:ascii="Times New Roman" w:hAnsi="Times New Roman" w:cs="Times New Roman"/>
                <w:sz w:val="24"/>
                <w:szCs w:val="24"/>
              </w:rPr>
            </w:pPr>
          </w:p>
        </w:tc>
      </w:tr>
      <w:tr w:rsidR="00143E92" w:rsidRPr="00B6102A" w14:paraId="0C86BC79" w14:textId="77777777" w:rsidTr="002474F1">
        <w:tc>
          <w:tcPr>
            <w:tcW w:w="4672" w:type="dxa"/>
          </w:tcPr>
          <w:p w14:paraId="351D7C95" w14:textId="77777777" w:rsidR="00701448" w:rsidRPr="00B6102A" w:rsidRDefault="00701448"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Место нахождения</w:t>
            </w:r>
          </w:p>
          <w:p w14:paraId="47411D45" w14:textId="77777777" w:rsidR="00701448" w:rsidRPr="00B6102A" w:rsidRDefault="00701448" w:rsidP="006C0F22">
            <w:pPr>
              <w:spacing w:after="100" w:afterAutospacing="1" w:line="240" w:lineRule="atLeast"/>
              <w:contextualSpacing/>
              <w:rPr>
                <w:rFonts w:ascii="Times New Roman" w:hAnsi="Times New Roman" w:cs="Times New Roman"/>
                <w:sz w:val="24"/>
                <w:szCs w:val="24"/>
              </w:rPr>
            </w:pPr>
          </w:p>
        </w:tc>
        <w:tc>
          <w:tcPr>
            <w:tcW w:w="4673" w:type="dxa"/>
          </w:tcPr>
          <w:p w14:paraId="280CC24D" w14:textId="77777777" w:rsidR="00701448" w:rsidRPr="00B6102A" w:rsidRDefault="00701448" w:rsidP="006C0F22">
            <w:pPr>
              <w:spacing w:after="100" w:afterAutospacing="1" w:line="240" w:lineRule="atLeast"/>
              <w:contextualSpacing/>
              <w:rPr>
                <w:rFonts w:ascii="Times New Roman" w:hAnsi="Times New Roman" w:cs="Times New Roman"/>
                <w:sz w:val="24"/>
                <w:szCs w:val="24"/>
              </w:rPr>
            </w:pPr>
          </w:p>
        </w:tc>
      </w:tr>
      <w:tr w:rsidR="00143E92" w:rsidRPr="00B6102A" w14:paraId="3A17B64F" w14:textId="77777777" w:rsidTr="002474F1">
        <w:tc>
          <w:tcPr>
            <w:tcW w:w="4672" w:type="dxa"/>
          </w:tcPr>
          <w:p w14:paraId="27F91FC9" w14:textId="77777777" w:rsidR="00701448" w:rsidRPr="00B6102A" w:rsidRDefault="00701448"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Почтовый адрес</w:t>
            </w:r>
          </w:p>
          <w:p w14:paraId="1B4533D8" w14:textId="77777777" w:rsidR="00701448" w:rsidRPr="00B6102A" w:rsidRDefault="00701448" w:rsidP="006C0F22">
            <w:pPr>
              <w:spacing w:after="100" w:afterAutospacing="1" w:line="240" w:lineRule="atLeast"/>
              <w:contextualSpacing/>
              <w:rPr>
                <w:rFonts w:ascii="Times New Roman" w:hAnsi="Times New Roman" w:cs="Times New Roman"/>
                <w:sz w:val="24"/>
                <w:szCs w:val="24"/>
              </w:rPr>
            </w:pPr>
          </w:p>
        </w:tc>
        <w:tc>
          <w:tcPr>
            <w:tcW w:w="4673" w:type="dxa"/>
          </w:tcPr>
          <w:p w14:paraId="48E2A66E" w14:textId="77777777" w:rsidR="00701448" w:rsidRPr="00B6102A" w:rsidRDefault="00701448" w:rsidP="006C0F22">
            <w:pPr>
              <w:spacing w:after="100" w:afterAutospacing="1" w:line="240" w:lineRule="atLeast"/>
              <w:contextualSpacing/>
              <w:rPr>
                <w:rFonts w:ascii="Times New Roman" w:hAnsi="Times New Roman" w:cs="Times New Roman"/>
                <w:sz w:val="24"/>
                <w:szCs w:val="24"/>
              </w:rPr>
            </w:pPr>
          </w:p>
        </w:tc>
      </w:tr>
      <w:tr w:rsidR="00143E92" w:rsidRPr="00B6102A" w14:paraId="0DD85035" w14:textId="77777777" w:rsidTr="002474F1">
        <w:tc>
          <w:tcPr>
            <w:tcW w:w="4672" w:type="dxa"/>
          </w:tcPr>
          <w:p w14:paraId="3AB9C134" w14:textId="77777777" w:rsidR="00701448" w:rsidRPr="00B6102A" w:rsidRDefault="00701448"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lastRenderedPageBreak/>
              <w:t>Номер контактного телефона и адрес электронной почты:</w:t>
            </w:r>
          </w:p>
          <w:p w14:paraId="0335ACD4" w14:textId="77777777" w:rsidR="00701448" w:rsidRPr="00B6102A" w:rsidRDefault="00701448" w:rsidP="006C0F22">
            <w:pPr>
              <w:spacing w:after="100" w:afterAutospacing="1" w:line="240" w:lineRule="atLeast"/>
              <w:contextualSpacing/>
              <w:rPr>
                <w:rFonts w:ascii="Times New Roman" w:hAnsi="Times New Roman" w:cs="Times New Roman"/>
                <w:sz w:val="24"/>
                <w:szCs w:val="24"/>
              </w:rPr>
            </w:pPr>
          </w:p>
        </w:tc>
        <w:tc>
          <w:tcPr>
            <w:tcW w:w="4673" w:type="dxa"/>
          </w:tcPr>
          <w:p w14:paraId="3D33F8B0" w14:textId="77777777" w:rsidR="00701448" w:rsidRPr="00B6102A" w:rsidRDefault="00701448" w:rsidP="006C0F22">
            <w:pPr>
              <w:spacing w:after="100" w:afterAutospacing="1" w:line="240" w:lineRule="atLeast"/>
              <w:contextualSpacing/>
              <w:rPr>
                <w:rFonts w:ascii="Times New Roman" w:hAnsi="Times New Roman" w:cs="Times New Roman"/>
                <w:sz w:val="24"/>
                <w:szCs w:val="24"/>
              </w:rPr>
            </w:pPr>
          </w:p>
        </w:tc>
      </w:tr>
      <w:tr w:rsidR="00143E92" w:rsidRPr="00B6102A" w14:paraId="2488A6AA" w14:textId="77777777" w:rsidTr="002474F1">
        <w:tc>
          <w:tcPr>
            <w:tcW w:w="4672" w:type="dxa"/>
          </w:tcPr>
          <w:p w14:paraId="3E89CAAF" w14:textId="77777777" w:rsidR="00701448" w:rsidRPr="00B6102A" w:rsidRDefault="00701448"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Банковские реквизиты:</w:t>
            </w:r>
          </w:p>
          <w:p w14:paraId="473175B6" w14:textId="77777777" w:rsidR="00701448" w:rsidRPr="00B6102A" w:rsidRDefault="00701448" w:rsidP="006C0F22">
            <w:pPr>
              <w:spacing w:after="100" w:afterAutospacing="1" w:line="240" w:lineRule="atLeast"/>
              <w:contextualSpacing/>
              <w:rPr>
                <w:rFonts w:ascii="Times New Roman" w:hAnsi="Times New Roman" w:cs="Times New Roman"/>
                <w:sz w:val="24"/>
                <w:szCs w:val="24"/>
              </w:rPr>
            </w:pPr>
          </w:p>
        </w:tc>
        <w:tc>
          <w:tcPr>
            <w:tcW w:w="4673" w:type="dxa"/>
          </w:tcPr>
          <w:p w14:paraId="4F7DB4A9" w14:textId="77777777" w:rsidR="00701448" w:rsidRPr="00B6102A" w:rsidRDefault="00701448" w:rsidP="006C0F22">
            <w:pPr>
              <w:spacing w:after="100" w:afterAutospacing="1" w:line="240" w:lineRule="atLeast"/>
              <w:contextualSpacing/>
              <w:rPr>
                <w:rFonts w:ascii="Times New Roman" w:hAnsi="Times New Roman" w:cs="Times New Roman"/>
                <w:sz w:val="24"/>
                <w:szCs w:val="24"/>
              </w:rPr>
            </w:pPr>
          </w:p>
        </w:tc>
      </w:tr>
    </w:tbl>
    <w:p w14:paraId="296E977C" w14:textId="77777777" w:rsidR="00701448" w:rsidRPr="00B6102A" w:rsidRDefault="00701448" w:rsidP="006C0F22">
      <w:pPr>
        <w:spacing w:after="100" w:afterAutospacing="1" w:line="240" w:lineRule="atLeast"/>
        <w:ind w:firstLine="708"/>
        <w:contextualSpacing/>
        <w:rPr>
          <w:rFonts w:ascii="Times New Roman" w:hAnsi="Times New Roman" w:cs="Times New Roman"/>
          <w:sz w:val="24"/>
          <w:szCs w:val="24"/>
        </w:rPr>
      </w:pPr>
      <w:r w:rsidRPr="00B6102A">
        <w:rPr>
          <w:rFonts w:ascii="Times New Roman" w:hAnsi="Times New Roman" w:cs="Times New Roman"/>
          <w:sz w:val="24"/>
          <w:szCs w:val="24"/>
        </w:rPr>
        <w:t>2. Документы, прилагаемые участником закупки:</w:t>
      </w:r>
    </w:p>
    <w:p w14:paraId="7F874822" w14:textId="77777777" w:rsidR="00D27FF1" w:rsidRPr="00B6102A" w:rsidRDefault="00D27FF1" w:rsidP="00D27FF1">
      <w:pPr>
        <w:spacing w:after="0" w:line="240" w:lineRule="auto"/>
        <w:ind w:firstLine="708"/>
        <w:jc w:val="both"/>
        <w:rPr>
          <w:rFonts w:ascii="Times New Roman" w:hAnsi="Times New Roman" w:cs="Times New Roman"/>
          <w:sz w:val="24"/>
          <w:szCs w:val="24"/>
        </w:rPr>
      </w:pPr>
      <w:r w:rsidRPr="00B6102A">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03E73E03" w14:textId="77777777" w:rsidR="00D27FF1" w:rsidRPr="00B6102A" w:rsidRDefault="00D27FF1" w:rsidP="00D27FF1">
      <w:pPr>
        <w:spacing w:after="0" w:line="240" w:lineRule="auto"/>
        <w:ind w:firstLine="708"/>
        <w:jc w:val="both"/>
        <w:rPr>
          <w:rFonts w:ascii="Times New Roman" w:hAnsi="Times New Roman" w:cs="Times New Roman"/>
          <w:sz w:val="24"/>
          <w:szCs w:val="24"/>
        </w:rPr>
      </w:pPr>
      <w:r w:rsidRPr="00B6102A">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59429DBB" w14:textId="7B455A7E" w:rsidR="00D27FF1" w:rsidRPr="00B6102A" w:rsidRDefault="00D27FF1" w:rsidP="00D27FF1">
      <w:pPr>
        <w:spacing w:after="0" w:line="240" w:lineRule="auto"/>
        <w:ind w:firstLine="708"/>
        <w:jc w:val="both"/>
        <w:rPr>
          <w:rFonts w:ascii="Times New Roman" w:hAnsi="Times New Roman" w:cs="Times New Roman"/>
          <w:sz w:val="24"/>
          <w:szCs w:val="24"/>
        </w:rPr>
      </w:pPr>
      <w:r w:rsidRPr="00B6102A">
        <w:rPr>
          <w:rFonts w:ascii="Times New Roman" w:hAnsi="Times New Roman" w:cs="Times New Roman"/>
          <w:sz w:val="24"/>
          <w:szCs w:val="24"/>
        </w:rPr>
        <w:t xml:space="preserve">в) </w:t>
      </w:r>
      <w:r w:rsidR="008B50C8" w:rsidRPr="00B6102A">
        <w:rPr>
          <w:rFonts w:ascii="Times New Roman" w:hAnsi="Times New Roman" w:cs="Times New Roman"/>
          <w:sz w:val="24"/>
          <w:szCs w:val="24"/>
        </w:rPr>
        <w:t>копии учредительных документов участника закупки (для юридического лица) (Лицензия, Устав);</w:t>
      </w:r>
    </w:p>
    <w:p w14:paraId="6BA9E1F4" w14:textId="77777777" w:rsidR="00D27FF1" w:rsidRPr="00B6102A" w:rsidRDefault="00D27FF1" w:rsidP="00D27FF1">
      <w:pPr>
        <w:spacing w:after="0" w:line="240" w:lineRule="auto"/>
        <w:ind w:firstLine="708"/>
        <w:jc w:val="both"/>
        <w:rPr>
          <w:rFonts w:ascii="Times New Roman" w:hAnsi="Times New Roman" w:cs="Times New Roman"/>
          <w:sz w:val="24"/>
          <w:szCs w:val="24"/>
        </w:rPr>
      </w:pPr>
      <w:r w:rsidRPr="00B6102A">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F4E315E" w14:textId="77777777" w:rsidR="00D27FF1" w:rsidRPr="00B6102A" w:rsidRDefault="00D27FF1" w:rsidP="00D27FF1">
      <w:pPr>
        <w:spacing w:after="0" w:line="240" w:lineRule="auto"/>
        <w:ind w:firstLine="708"/>
        <w:jc w:val="both"/>
        <w:rPr>
          <w:rFonts w:ascii="Times New Roman" w:hAnsi="Times New Roman" w:cs="Times New Roman"/>
          <w:sz w:val="24"/>
          <w:szCs w:val="24"/>
        </w:rPr>
      </w:pPr>
      <w:r w:rsidRPr="00B6102A">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25C8DA5C" w14:textId="77777777" w:rsidR="00D27FF1" w:rsidRPr="00B6102A" w:rsidRDefault="00D27FF1" w:rsidP="00D27FF1">
      <w:pPr>
        <w:spacing w:after="0" w:line="240" w:lineRule="auto"/>
        <w:ind w:firstLine="708"/>
        <w:jc w:val="both"/>
        <w:rPr>
          <w:rFonts w:ascii="Times New Roman" w:hAnsi="Times New Roman" w:cs="Times New Roman"/>
          <w:sz w:val="24"/>
          <w:szCs w:val="24"/>
        </w:rPr>
      </w:pPr>
      <w:r w:rsidRPr="00B6102A">
        <w:rPr>
          <w:rFonts w:ascii="Times New Roman" w:hAnsi="Times New Roman" w:cs="Times New Roman"/>
          <w:sz w:val="24"/>
          <w:szCs w:val="24"/>
        </w:rPr>
        <w:t>1) предложение о цене контракта (лота № ______): _______________;</w:t>
      </w:r>
    </w:p>
    <w:p w14:paraId="256DD4F7" w14:textId="77777777" w:rsidR="00D27FF1" w:rsidRPr="00B6102A" w:rsidRDefault="00D27FF1" w:rsidP="00D27FF1">
      <w:pPr>
        <w:spacing w:after="0" w:line="240" w:lineRule="auto"/>
        <w:ind w:firstLine="708"/>
        <w:jc w:val="both"/>
        <w:rPr>
          <w:rFonts w:ascii="Times New Roman" w:hAnsi="Times New Roman" w:cs="Times New Roman"/>
          <w:sz w:val="24"/>
          <w:szCs w:val="24"/>
        </w:rPr>
      </w:pPr>
      <w:r w:rsidRPr="00B6102A">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018FBD88" w14:textId="77777777" w:rsidR="00D27FF1" w:rsidRPr="00B6102A" w:rsidRDefault="00D27FF1" w:rsidP="00D27FF1">
      <w:pPr>
        <w:spacing w:after="0" w:line="240" w:lineRule="auto"/>
        <w:ind w:firstLine="708"/>
        <w:jc w:val="both"/>
        <w:rPr>
          <w:rFonts w:ascii="Times New Roman" w:hAnsi="Times New Roman" w:cs="Times New Roman"/>
          <w:sz w:val="24"/>
          <w:szCs w:val="24"/>
        </w:rPr>
      </w:pPr>
      <w:r w:rsidRPr="00B6102A">
        <w:rPr>
          <w:rFonts w:ascii="Times New Roman" w:hAnsi="Times New Roman" w:cs="Times New Roman"/>
          <w:sz w:val="24"/>
          <w:szCs w:val="24"/>
        </w:rPr>
        <w:t>3) наименование производителя и страны происхождения товара;</w:t>
      </w:r>
    </w:p>
    <w:p w14:paraId="3CF67D19" w14:textId="77777777" w:rsidR="00D27FF1" w:rsidRPr="00B6102A" w:rsidRDefault="00D27FF1" w:rsidP="00D27FF1">
      <w:pPr>
        <w:spacing w:after="0" w:line="240" w:lineRule="auto"/>
        <w:ind w:firstLine="708"/>
        <w:jc w:val="both"/>
        <w:rPr>
          <w:rFonts w:ascii="Times New Roman" w:hAnsi="Times New Roman" w:cs="Times New Roman"/>
          <w:sz w:val="24"/>
          <w:szCs w:val="24"/>
        </w:rPr>
      </w:pPr>
      <w:r w:rsidRPr="00B6102A">
        <w:rPr>
          <w:rFonts w:ascii="Times New Roman" w:hAnsi="Times New Roman" w:cs="Times New Roman"/>
          <w:sz w:val="24"/>
          <w:szCs w:val="24"/>
        </w:rPr>
        <w:t xml:space="preserve">4) участник закупки вправе приложить иные документы, подтверждающие соответствие объекта требованиям, установленным настоящей Закупочной документацией; </w:t>
      </w:r>
    </w:p>
    <w:p w14:paraId="572A0D6B" w14:textId="77777777" w:rsidR="00D27FF1" w:rsidRPr="00B6102A" w:rsidRDefault="00D27FF1" w:rsidP="00D27FF1">
      <w:pPr>
        <w:spacing w:after="0" w:line="240" w:lineRule="auto"/>
        <w:ind w:firstLine="708"/>
        <w:jc w:val="both"/>
        <w:rPr>
          <w:rFonts w:ascii="Times New Roman" w:hAnsi="Times New Roman" w:cs="Times New Roman"/>
          <w:sz w:val="24"/>
          <w:szCs w:val="24"/>
        </w:rPr>
      </w:pPr>
      <w:r w:rsidRPr="00B6102A">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351B198" w14:textId="77777777" w:rsidR="00D27FF1" w:rsidRPr="00B6102A" w:rsidRDefault="00D27FF1" w:rsidP="00D27FF1">
      <w:pPr>
        <w:spacing w:after="0" w:line="240" w:lineRule="auto"/>
        <w:ind w:firstLine="708"/>
        <w:jc w:val="both"/>
        <w:rPr>
          <w:rFonts w:ascii="Times New Roman" w:hAnsi="Times New Roman" w:cs="Times New Roman"/>
          <w:sz w:val="24"/>
          <w:szCs w:val="24"/>
        </w:rPr>
      </w:pPr>
      <w:r w:rsidRPr="00B6102A">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7016C106" w14:textId="77777777" w:rsidR="00D27FF1" w:rsidRPr="00B6102A" w:rsidRDefault="00D27FF1" w:rsidP="00D27FF1">
      <w:pPr>
        <w:spacing w:after="0" w:line="240" w:lineRule="auto"/>
        <w:ind w:firstLine="708"/>
        <w:jc w:val="both"/>
        <w:rPr>
          <w:rFonts w:ascii="Times New Roman" w:hAnsi="Times New Roman" w:cs="Times New Roman"/>
          <w:sz w:val="24"/>
          <w:szCs w:val="24"/>
          <w:lang w:bidi="ru-RU"/>
        </w:rPr>
      </w:pPr>
      <w:r w:rsidRPr="00B6102A">
        <w:rPr>
          <w:rFonts w:ascii="Times New Roman" w:hAnsi="Times New Roman" w:cs="Times New Roman"/>
          <w:sz w:val="24"/>
          <w:szCs w:val="24"/>
        </w:rPr>
        <w:t xml:space="preserve">з) </w:t>
      </w:r>
      <w:r w:rsidRPr="00B6102A">
        <w:rPr>
          <w:rFonts w:ascii="Times New Roman" w:hAnsi="Times New Roman" w:cs="Times New Roman"/>
          <w:sz w:val="24"/>
          <w:szCs w:val="24"/>
          <w:lang w:bidi="ru-RU"/>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33F7F4D9" w14:textId="0D931C00" w:rsidR="00D27FF1" w:rsidRPr="00B6102A" w:rsidRDefault="00D27FF1" w:rsidP="00D27FF1">
      <w:pPr>
        <w:spacing w:after="0" w:line="240" w:lineRule="auto"/>
        <w:ind w:firstLine="708"/>
        <w:jc w:val="both"/>
        <w:rPr>
          <w:rFonts w:ascii="Times New Roman" w:hAnsi="Times New Roman" w:cs="Times New Roman"/>
          <w:sz w:val="24"/>
          <w:szCs w:val="24"/>
          <w:lang w:bidi="ru-RU"/>
        </w:rPr>
      </w:pPr>
      <w:r w:rsidRPr="00B6102A">
        <w:rPr>
          <w:rFonts w:ascii="Times New Roman" w:hAnsi="Times New Roman" w:cs="Times New Roman"/>
          <w:sz w:val="24"/>
          <w:szCs w:val="24"/>
          <w:lang w:bidi="ru-RU"/>
        </w:rPr>
        <w:t>и) справка из налоговой инспекции, которая подтверждает отсутствие у участника закупки недоимки по налогам, сборам, задолженности по иным обязательным платежам в бюджеты</w:t>
      </w:r>
      <w:r w:rsidR="008B50C8" w:rsidRPr="00B6102A">
        <w:rPr>
          <w:rFonts w:ascii="Times New Roman" w:hAnsi="Times New Roman" w:cs="Times New Roman"/>
          <w:sz w:val="24"/>
          <w:szCs w:val="24"/>
          <w:lang w:bidi="ru-RU"/>
        </w:rPr>
        <w:t>.</w:t>
      </w:r>
    </w:p>
    <w:p w14:paraId="4A79085E" w14:textId="77777777" w:rsidR="00D27FF1" w:rsidRPr="00B6102A" w:rsidRDefault="00D27FF1" w:rsidP="00D27FF1">
      <w:pPr>
        <w:spacing w:after="100" w:afterAutospacing="1" w:line="240" w:lineRule="atLeast"/>
        <w:contextualSpacing/>
        <w:jc w:val="both"/>
        <w:rPr>
          <w:rFonts w:ascii="Times New Roman" w:hAnsi="Times New Roman" w:cs="Times New Roman"/>
          <w:sz w:val="24"/>
          <w:szCs w:val="24"/>
        </w:rPr>
      </w:pPr>
    </w:p>
    <w:p w14:paraId="2042C854" w14:textId="77777777" w:rsidR="00D27FF1" w:rsidRPr="00B6102A" w:rsidRDefault="00D27FF1" w:rsidP="00D27FF1">
      <w:pPr>
        <w:spacing w:after="100" w:afterAutospacing="1" w:line="240" w:lineRule="atLeast"/>
        <w:contextualSpacing/>
        <w:jc w:val="both"/>
        <w:rPr>
          <w:rFonts w:ascii="Times New Roman" w:hAnsi="Times New Roman" w:cs="Times New Roman"/>
          <w:sz w:val="24"/>
          <w:szCs w:val="24"/>
        </w:rPr>
      </w:pPr>
      <w:r w:rsidRPr="00B6102A">
        <w:rPr>
          <w:rFonts w:ascii="Times New Roman" w:hAnsi="Times New Roman" w:cs="Times New Roman"/>
          <w:sz w:val="24"/>
          <w:szCs w:val="24"/>
        </w:rPr>
        <w:t>Участник закупки/</w:t>
      </w:r>
    </w:p>
    <w:p w14:paraId="3D0C119D" w14:textId="77777777" w:rsidR="00D27FF1" w:rsidRPr="00B6102A" w:rsidRDefault="00D27FF1" w:rsidP="00D27FF1">
      <w:pPr>
        <w:spacing w:after="100" w:afterAutospacing="1" w:line="240" w:lineRule="atLeast"/>
        <w:contextualSpacing/>
        <w:jc w:val="both"/>
        <w:rPr>
          <w:rFonts w:ascii="Times New Roman" w:hAnsi="Times New Roman" w:cs="Times New Roman"/>
          <w:sz w:val="24"/>
          <w:szCs w:val="24"/>
        </w:rPr>
      </w:pPr>
      <w:r w:rsidRPr="00B6102A">
        <w:rPr>
          <w:rFonts w:ascii="Times New Roman" w:hAnsi="Times New Roman" w:cs="Times New Roman"/>
          <w:sz w:val="24"/>
          <w:szCs w:val="24"/>
        </w:rPr>
        <w:t>уполномоченный представитель                   ______________                              ____________</w:t>
      </w:r>
    </w:p>
    <w:p w14:paraId="130C785F" w14:textId="77777777" w:rsidR="00D27FF1" w:rsidRPr="00B6102A" w:rsidRDefault="00D27FF1" w:rsidP="00D27FF1">
      <w:pPr>
        <w:spacing w:after="100" w:afterAutospacing="1" w:line="240" w:lineRule="atLeast"/>
        <w:contextualSpacing/>
        <w:jc w:val="both"/>
        <w:rPr>
          <w:rFonts w:ascii="Times New Roman" w:hAnsi="Times New Roman" w:cs="Times New Roman"/>
          <w:sz w:val="24"/>
          <w:szCs w:val="24"/>
        </w:rPr>
      </w:pPr>
      <w:r w:rsidRPr="00B6102A">
        <w:rPr>
          <w:rFonts w:ascii="Times New Roman" w:hAnsi="Times New Roman" w:cs="Times New Roman"/>
          <w:sz w:val="24"/>
          <w:szCs w:val="24"/>
        </w:rPr>
        <w:t xml:space="preserve">                                                                               (фамилия, имя,                                              (подпись)</w:t>
      </w:r>
    </w:p>
    <w:p w14:paraId="6072A129" w14:textId="77777777" w:rsidR="00D27FF1" w:rsidRPr="00B6102A" w:rsidRDefault="00D27FF1" w:rsidP="00D27FF1">
      <w:pPr>
        <w:spacing w:after="100" w:afterAutospacing="1" w:line="240" w:lineRule="atLeast"/>
        <w:contextualSpacing/>
        <w:jc w:val="both"/>
        <w:rPr>
          <w:rFonts w:ascii="Times New Roman" w:hAnsi="Times New Roman" w:cs="Times New Roman"/>
          <w:sz w:val="24"/>
          <w:szCs w:val="24"/>
        </w:rPr>
      </w:pPr>
      <w:r w:rsidRPr="00B6102A">
        <w:rPr>
          <w:rFonts w:ascii="Times New Roman" w:hAnsi="Times New Roman" w:cs="Times New Roman"/>
          <w:sz w:val="24"/>
          <w:szCs w:val="24"/>
        </w:rPr>
        <w:t xml:space="preserve">                                                                                         отчество (при наличии)</w:t>
      </w:r>
    </w:p>
    <w:p w14:paraId="289D9B21" w14:textId="77777777" w:rsidR="00D27FF1" w:rsidRPr="00B6102A" w:rsidRDefault="00D27FF1" w:rsidP="00D27FF1">
      <w:pPr>
        <w:spacing w:after="100" w:afterAutospacing="1" w:line="240" w:lineRule="atLeast"/>
        <w:contextualSpacing/>
        <w:jc w:val="both"/>
        <w:rPr>
          <w:rFonts w:ascii="Times New Roman" w:hAnsi="Times New Roman" w:cs="Times New Roman"/>
          <w:sz w:val="24"/>
          <w:szCs w:val="24"/>
        </w:rPr>
      </w:pPr>
    </w:p>
    <w:p w14:paraId="415516C8" w14:textId="77777777" w:rsidR="00D27FF1" w:rsidRPr="00B6102A" w:rsidRDefault="00D27FF1" w:rsidP="00D27FF1">
      <w:pPr>
        <w:spacing w:after="100" w:afterAutospacing="1" w:line="240" w:lineRule="atLeast"/>
        <w:contextualSpacing/>
        <w:jc w:val="both"/>
        <w:rPr>
          <w:rFonts w:ascii="Times New Roman" w:hAnsi="Times New Roman" w:cs="Times New Roman"/>
          <w:sz w:val="24"/>
          <w:szCs w:val="24"/>
        </w:rPr>
      </w:pPr>
      <w:r w:rsidRPr="00B6102A">
        <w:rPr>
          <w:rFonts w:ascii="Times New Roman" w:hAnsi="Times New Roman" w:cs="Times New Roman"/>
          <w:sz w:val="24"/>
          <w:szCs w:val="24"/>
        </w:rPr>
        <w:t>Примечание:</w:t>
      </w:r>
    </w:p>
    <w:p w14:paraId="7BA85073" w14:textId="77777777" w:rsidR="008B50C8" w:rsidRPr="00B6102A" w:rsidRDefault="008B50C8" w:rsidP="008B50C8">
      <w:pPr>
        <w:pStyle w:val="a5"/>
        <w:numPr>
          <w:ilvl w:val="0"/>
          <w:numId w:val="1"/>
        </w:numPr>
        <w:spacing w:after="100" w:afterAutospacing="1" w:line="240" w:lineRule="atLeast"/>
        <w:ind w:left="0" w:firstLine="360"/>
        <w:jc w:val="both"/>
        <w:rPr>
          <w:rFonts w:ascii="Times New Roman" w:hAnsi="Times New Roman" w:cs="Times New Roman"/>
          <w:bCs/>
          <w:sz w:val="24"/>
          <w:szCs w:val="24"/>
        </w:rPr>
      </w:pPr>
      <w:r w:rsidRPr="00B6102A">
        <w:rPr>
          <w:rFonts w:ascii="Times New Roman" w:hAnsi="Times New Roman" w:cs="Times New Roman"/>
          <w:bCs/>
          <w:sz w:val="24"/>
          <w:szCs w:val="24"/>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0323580C" w14:textId="77777777" w:rsidR="008B50C8" w:rsidRPr="00B6102A" w:rsidRDefault="008B50C8" w:rsidP="008B50C8">
      <w:pPr>
        <w:pStyle w:val="a5"/>
        <w:numPr>
          <w:ilvl w:val="0"/>
          <w:numId w:val="1"/>
        </w:numPr>
        <w:spacing w:after="100" w:afterAutospacing="1" w:line="240" w:lineRule="atLeast"/>
        <w:ind w:left="0" w:firstLine="360"/>
        <w:jc w:val="both"/>
        <w:rPr>
          <w:rFonts w:ascii="Times New Roman" w:hAnsi="Times New Roman" w:cs="Times New Roman"/>
          <w:bCs/>
          <w:sz w:val="24"/>
          <w:szCs w:val="24"/>
        </w:rPr>
      </w:pPr>
      <w:r w:rsidRPr="00B6102A">
        <w:rPr>
          <w:rFonts w:ascii="Times New Roman" w:hAnsi="Times New Roman" w:cs="Times New Roman"/>
          <w:bCs/>
          <w:sz w:val="24"/>
          <w:szCs w:val="24"/>
        </w:rPr>
        <w:lastRenderedPageBreak/>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14:paraId="732FF3B8" w14:textId="7DF57908" w:rsidR="00D27FF1" w:rsidRPr="00B6102A" w:rsidRDefault="008B50C8" w:rsidP="008B50C8">
      <w:pPr>
        <w:pStyle w:val="a5"/>
        <w:numPr>
          <w:ilvl w:val="0"/>
          <w:numId w:val="1"/>
        </w:numPr>
        <w:spacing w:after="100" w:afterAutospacing="1" w:line="240" w:lineRule="atLeast"/>
        <w:ind w:left="0" w:firstLine="360"/>
        <w:jc w:val="both"/>
        <w:rPr>
          <w:rFonts w:ascii="Times New Roman" w:hAnsi="Times New Roman" w:cs="Times New Roman"/>
          <w:sz w:val="24"/>
          <w:szCs w:val="24"/>
        </w:rPr>
      </w:pPr>
      <w:r w:rsidRPr="00B6102A">
        <w:rPr>
          <w:rFonts w:ascii="Times New Roman" w:hAnsi="Times New Roman" w:cs="Times New Roman"/>
          <w:bCs/>
          <w:sz w:val="24"/>
          <w:szCs w:val="24"/>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53E57DF0" w14:textId="77777777" w:rsidR="000A27B6" w:rsidRPr="00B6102A" w:rsidRDefault="000A27B6" w:rsidP="006C0F22">
      <w:pPr>
        <w:spacing w:after="100" w:afterAutospacing="1" w:line="240" w:lineRule="atLeast"/>
        <w:contextualSpacing/>
        <w:jc w:val="center"/>
        <w:rPr>
          <w:rFonts w:ascii="Times New Roman" w:hAnsi="Times New Roman" w:cs="Times New Roman"/>
          <w:sz w:val="24"/>
          <w:szCs w:val="24"/>
        </w:rPr>
      </w:pPr>
    </w:p>
    <w:p w14:paraId="261D3BC0" w14:textId="77777777" w:rsidR="000A27B6" w:rsidRPr="00B6102A" w:rsidRDefault="000A27B6" w:rsidP="006C0F22">
      <w:pPr>
        <w:spacing w:after="100" w:afterAutospacing="1" w:line="240" w:lineRule="atLeast"/>
        <w:contextualSpacing/>
        <w:jc w:val="center"/>
        <w:rPr>
          <w:rFonts w:ascii="Times New Roman" w:hAnsi="Times New Roman" w:cs="Times New Roman"/>
          <w:sz w:val="24"/>
          <w:szCs w:val="24"/>
        </w:rPr>
      </w:pPr>
    </w:p>
    <w:p w14:paraId="4A8A0D3D" w14:textId="77777777" w:rsidR="000A27B6" w:rsidRPr="00B6102A" w:rsidRDefault="000A27B6" w:rsidP="006C0F22">
      <w:pPr>
        <w:spacing w:after="100" w:afterAutospacing="1" w:line="240" w:lineRule="atLeast"/>
        <w:contextualSpacing/>
        <w:jc w:val="center"/>
        <w:rPr>
          <w:rFonts w:ascii="Times New Roman" w:hAnsi="Times New Roman" w:cs="Times New Roman"/>
          <w:sz w:val="24"/>
          <w:szCs w:val="24"/>
        </w:rPr>
      </w:pPr>
    </w:p>
    <w:p w14:paraId="7673BFA8"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162A91A2"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79E61E9F"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6A33D06D"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1D93D5FD"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4D195458"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3B2B555C"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458BF236"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06F9D577"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55F5299F"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7EEF3835"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190D1D76"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7694E76B"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26A2ABDC"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49426C3B"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4B6F5BA1"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4B753F59"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291F8FF0"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01161EA2"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06E27447"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0B7448AF"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4F2E8163"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4DFD8324"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478E1824"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228FDB17"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15D616C4"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54A49E10"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1679409B"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36B69FBC"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78024823"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447613E2"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03BBF8FA"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2BD393ED"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70367F63"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2B9DCE19"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54465923"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21F6751B" w14:textId="77777777" w:rsidR="008B50C8" w:rsidRPr="00B6102A" w:rsidRDefault="008B50C8" w:rsidP="006C0F22">
      <w:pPr>
        <w:spacing w:after="100" w:afterAutospacing="1" w:line="240" w:lineRule="atLeast"/>
        <w:contextualSpacing/>
        <w:jc w:val="center"/>
        <w:rPr>
          <w:rFonts w:ascii="Times New Roman" w:hAnsi="Times New Roman" w:cs="Times New Roman"/>
          <w:sz w:val="24"/>
          <w:szCs w:val="24"/>
        </w:rPr>
      </w:pPr>
    </w:p>
    <w:p w14:paraId="34ADEC6A" w14:textId="77777777" w:rsidR="006C318B" w:rsidRPr="00B6102A" w:rsidRDefault="006C318B" w:rsidP="006C0F22">
      <w:pPr>
        <w:spacing w:after="100" w:afterAutospacing="1" w:line="240" w:lineRule="atLeast"/>
        <w:contextualSpacing/>
        <w:jc w:val="center"/>
        <w:rPr>
          <w:rFonts w:ascii="Times New Roman" w:hAnsi="Times New Roman" w:cs="Times New Roman"/>
          <w:sz w:val="24"/>
          <w:szCs w:val="24"/>
        </w:rPr>
      </w:pPr>
    </w:p>
    <w:p w14:paraId="4CE112FA" w14:textId="77777777" w:rsidR="00D27FF1" w:rsidRPr="00B6102A" w:rsidRDefault="00D27FF1" w:rsidP="006C0F22">
      <w:pPr>
        <w:spacing w:after="100" w:afterAutospacing="1" w:line="240" w:lineRule="atLeast"/>
        <w:contextualSpacing/>
        <w:jc w:val="center"/>
        <w:rPr>
          <w:rFonts w:ascii="Times New Roman" w:hAnsi="Times New Roman" w:cs="Times New Roman"/>
          <w:sz w:val="24"/>
          <w:szCs w:val="24"/>
        </w:rPr>
      </w:pPr>
    </w:p>
    <w:p w14:paraId="6A680A64" w14:textId="77777777" w:rsidR="00D27FF1" w:rsidRPr="00B6102A" w:rsidRDefault="00D27FF1" w:rsidP="006C0F22">
      <w:pPr>
        <w:spacing w:after="100" w:afterAutospacing="1" w:line="240" w:lineRule="atLeast"/>
        <w:contextualSpacing/>
        <w:jc w:val="center"/>
        <w:rPr>
          <w:rFonts w:ascii="Times New Roman" w:hAnsi="Times New Roman" w:cs="Times New Roman"/>
          <w:sz w:val="24"/>
          <w:szCs w:val="24"/>
        </w:rPr>
      </w:pPr>
    </w:p>
    <w:p w14:paraId="3C235CD0" w14:textId="77777777" w:rsidR="001C4760" w:rsidRPr="00B6102A" w:rsidRDefault="001C4760" w:rsidP="006C0F22">
      <w:pPr>
        <w:spacing w:after="100" w:afterAutospacing="1" w:line="240" w:lineRule="atLeast"/>
        <w:contextualSpacing/>
        <w:jc w:val="center"/>
        <w:rPr>
          <w:rFonts w:ascii="Times New Roman" w:hAnsi="Times New Roman" w:cs="Times New Roman"/>
          <w:sz w:val="24"/>
          <w:szCs w:val="24"/>
        </w:rPr>
      </w:pPr>
    </w:p>
    <w:p w14:paraId="76DB2CDE" w14:textId="77777777" w:rsidR="001C4760" w:rsidRPr="00B6102A" w:rsidRDefault="001C4760" w:rsidP="006C0F22">
      <w:pPr>
        <w:spacing w:after="100" w:afterAutospacing="1" w:line="240" w:lineRule="atLeast"/>
        <w:contextualSpacing/>
        <w:jc w:val="center"/>
        <w:rPr>
          <w:rFonts w:ascii="Times New Roman" w:hAnsi="Times New Roman" w:cs="Times New Roman"/>
          <w:sz w:val="24"/>
          <w:szCs w:val="24"/>
        </w:rPr>
      </w:pPr>
    </w:p>
    <w:p w14:paraId="4C165A6E" w14:textId="77777777" w:rsidR="001C4760" w:rsidRPr="00B6102A" w:rsidRDefault="001C4760" w:rsidP="006C0F22">
      <w:pPr>
        <w:spacing w:after="100" w:afterAutospacing="1" w:line="240" w:lineRule="atLeast"/>
        <w:contextualSpacing/>
        <w:jc w:val="center"/>
        <w:rPr>
          <w:rFonts w:ascii="Times New Roman" w:hAnsi="Times New Roman" w:cs="Times New Roman"/>
          <w:sz w:val="24"/>
          <w:szCs w:val="24"/>
        </w:rPr>
      </w:pPr>
    </w:p>
    <w:p w14:paraId="317ECB85" w14:textId="77777777" w:rsidR="001C4760" w:rsidRPr="00B6102A" w:rsidRDefault="001C4760" w:rsidP="006C0F22">
      <w:pPr>
        <w:spacing w:after="100" w:afterAutospacing="1" w:line="240" w:lineRule="atLeast"/>
        <w:contextualSpacing/>
        <w:jc w:val="center"/>
        <w:rPr>
          <w:rFonts w:ascii="Times New Roman" w:hAnsi="Times New Roman" w:cs="Times New Roman"/>
          <w:sz w:val="24"/>
          <w:szCs w:val="24"/>
        </w:rPr>
      </w:pPr>
    </w:p>
    <w:p w14:paraId="2D2ACADB" w14:textId="77777777" w:rsidR="000A27B6" w:rsidRPr="00B6102A" w:rsidRDefault="000A27B6" w:rsidP="006C0F22">
      <w:pPr>
        <w:spacing w:after="100" w:afterAutospacing="1" w:line="240" w:lineRule="atLeast"/>
        <w:contextualSpacing/>
        <w:jc w:val="center"/>
        <w:rPr>
          <w:rFonts w:ascii="Times New Roman" w:hAnsi="Times New Roman" w:cs="Times New Roman"/>
          <w:sz w:val="24"/>
          <w:szCs w:val="24"/>
        </w:rPr>
      </w:pPr>
    </w:p>
    <w:p w14:paraId="6204CEE2" w14:textId="2CDC2B5B" w:rsidR="00FB416A" w:rsidRPr="00B6102A" w:rsidRDefault="00FB416A" w:rsidP="006C0F22">
      <w:pPr>
        <w:spacing w:after="100" w:afterAutospacing="1" w:line="240" w:lineRule="atLeast"/>
        <w:contextualSpacing/>
        <w:jc w:val="right"/>
        <w:rPr>
          <w:rFonts w:ascii="Times New Roman" w:hAnsi="Times New Roman" w:cs="Times New Roman"/>
          <w:sz w:val="24"/>
          <w:szCs w:val="24"/>
        </w:rPr>
      </w:pPr>
      <w:r w:rsidRPr="00B6102A">
        <w:rPr>
          <w:rFonts w:ascii="Times New Roman" w:hAnsi="Times New Roman" w:cs="Times New Roman"/>
          <w:sz w:val="24"/>
          <w:szCs w:val="24"/>
        </w:rPr>
        <w:t>Приложение № 4</w:t>
      </w:r>
    </w:p>
    <w:p w14:paraId="6D81A6BD" w14:textId="77777777" w:rsidR="00FB416A" w:rsidRPr="00B6102A" w:rsidRDefault="00FB416A" w:rsidP="006C0F22">
      <w:pPr>
        <w:spacing w:after="100" w:afterAutospacing="1" w:line="240" w:lineRule="atLeast"/>
        <w:contextualSpacing/>
        <w:jc w:val="right"/>
        <w:rPr>
          <w:rFonts w:ascii="Times New Roman" w:hAnsi="Times New Roman" w:cs="Times New Roman"/>
          <w:sz w:val="24"/>
          <w:szCs w:val="24"/>
        </w:rPr>
      </w:pPr>
      <w:r w:rsidRPr="00B6102A">
        <w:rPr>
          <w:rFonts w:ascii="Times New Roman" w:hAnsi="Times New Roman" w:cs="Times New Roman"/>
          <w:sz w:val="24"/>
          <w:szCs w:val="24"/>
        </w:rPr>
        <w:t xml:space="preserve">к закупочной документации о проведении </w:t>
      </w:r>
    </w:p>
    <w:p w14:paraId="21E69D6B" w14:textId="77777777" w:rsidR="00FB416A" w:rsidRPr="00B6102A" w:rsidRDefault="00FB416A" w:rsidP="006C0F22">
      <w:pPr>
        <w:spacing w:after="100" w:afterAutospacing="1" w:line="240" w:lineRule="atLeast"/>
        <w:contextualSpacing/>
        <w:jc w:val="right"/>
        <w:rPr>
          <w:rFonts w:ascii="Times New Roman" w:hAnsi="Times New Roman" w:cs="Times New Roman"/>
          <w:sz w:val="24"/>
          <w:szCs w:val="24"/>
        </w:rPr>
      </w:pPr>
      <w:r w:rsidRPr="00B6102A">
        <w:rPr>
          <w:rFonts w:ascii="Times New Roman" w:hAnsi="Times New Roman" w:cs="Times New Roman"/>
          <w:sz w:val="24"/>
          <w:szCs w:val="24"/>
        </w:rPr>
        <w:t xml:space="preserve">запроса предложений по определению </w:t>
      </w:r>
    </w:p>
    <w:p w14:paraId="2731D5FC" w14:textId="3CC7DD2E" w:rsidR="00FB416A" w:rsidRPr="00B6102A" w:rsidRDefault="00FB416A" w:rsidP="006C0F22">
      <w:pPr>
        <w:spacing w:after="100" w:afterAutospacing="1" w:line="240" w:lineRule="atLeast"/>
        <w:contextualSpacing/>
        <w:jc w:val="right"/>
        <w:rPr>
          <w:rFonts w:ascii="Times New Roman" w:hAnsi="Times New Roman" w:cs="Times New Roman"/>
          <w:sz w:val="24"/>
          <w:szCs w:val="24"/>
        </w:rPr>
      </w:pPr>
      <w:r w:rsidRPr="00B6102A">
        <w:rPr>
          <w:rFonts w:ascii="Times New Roman" w:hAnsi="Times New Roman" w:cs="Times New Roman"/>
          <w:sz w:val="24"/>
          <w:szCs w:val="24"/>
        </w:rPr>
        <w:t xml:space="preserve">поставщика на поставку </w:t>
      </w:r>
      <w:r w:rsidR="001C4760" w:rsidRPr="00B6102A">
        <w:rPr>
          <w:rFonts w:ascii="Times New Roman" w:hAnsi="Times New Roman" w:cs="Times New Roman"/>
          <w:sz w:val="24"/>
          <w:szCs w:val="24"/>
        </w:rPr>
        <w:t>мыла хозяйственного</w:t>
      </w:r>
    </w:p>
    <w:p w14:paraId="3DEADC4B" w14:textId="77777777" w:rsidR="00FB416A" w:rsidRPr="00B6102A" w:rsidRDefault="00FB416A" w:rsidP="006C0F22">
      <w:pPr>
        <w:spacing w:after="100" w:afterAutospacing="1" w:line="240" w:lineRule="atLeast"/>
        <w:contextualSpacing/>
        <w:jc w:val="right"/>
        <w:rPr>
          <w:rFonts w:ascii="Times New Roman" w:hAnsi="Times New Roman" w:cs="Times New Roman"/>
          <w:sz w:val="24"/>
          <w:szCs w:val="24"/>
        </w:rPr>
      </w:pPr>
      <w:r w:rsidRPr="00B6102A">
        <w:rPr>
          <w:rFonts w:ascii="Times New Roman" w:hAnsi="Times New Roman" w:cs="Times New Roman"/>
          <w:sz w:val="24"/>
          <w:szCs w:val="24"/>
        </w:rPr>
        <w:t>для нужд ГУП «Водоснабжение и водоотведение»</w:t>
      </w:r>
    </w:p>
    <w:p w14:paraId="3A279296" w14:textId="77777777" w:rsidR="00FB416A" w:rsidRPr="00B6102A" w:rsidRDefault="00FB416A" w:rsidP="006C0F22">
      <w:pPr>
        <w:spacing w:after="100" w:afterAutospacing="1" w:line="240" w:lineRule="atLeast"/>
        <w:contextualSpacing/>
        <w:jc w:val="center"/>
        <w:rPr>
          <w:rFonts w:ascii="Times New Roman" w:hAnsi="Times New Roman" w:cs="Times New Roman"/>
          <w:sz w:val="24"/>
          <w:szCs w:val="24"/>
        </w:rPr>
      </w:pPr>
    </w:p>
    <w:p w14:paraId="1B2F6933" w14:textId="77777777" w:rsidR="00FB416A" w:rsidRPr="00B6102A" w:rsidRDefault="00FB416A" w:rsidP="006C0F22">
      <w:pPr>
        <w:spacing w:after="100" w:afterAutospacing="1" w:line="240" w:lineRule="atLeast"/>
        <w:contextualSpacing/>
        <w:jc w:val="center"/>
        <w:rPr>
          <w:rFonts w:ascii="Times New Roman" w:hAnsi="Times New Roman" w:cs="Times New Roman"/>
          <w:sz w:val="24"/>
          <w:szCs w:val="24"/>
        </w:rPr>
      </w:pPr>
    </w:p>
    <w:p w14:paraId="73291496" w14:textId="77777777" w:rsidR="00FB416A" w:rsidRPr="00B6102A" w:rsidRDefault="00FB416A" w:rsidP="006C0F22">
      <w:pPr>
        <w:widowControl w:val="0"/>
        <w:spacing w:after="100" w:afterAutospacing="1" w:line="240" w:lineRule="atLeast"/>
        <w:contextualSpacing/>
        <w:jc w:val="center"/>
        <w:rPr>
          <w:rFonts w:ascii="Times New Roman" w:eastAsia="Times New Roman" w:hAnsi="Times New Roman" w:cs="Times New Roman"/>
          <w:sz w:val="24"/>
          <w:szCs w:val="24"/>
          <w:lang w:eastAsia="ru-RU" w:bidi="ru-RU"/>
        </w:rPr>
      </w:pPr>
      <w:r w:rsidRPr="00B6102A">
        <w:rPr>
          <w:rFonts w:ascii="Times New Roman" w:eastAsia="Times New Roman" w:hAnsi="Times New Roman" w:cs="Times New Roman"/>
          <w:sz w:val="24"/>
          <w:szCs w:val="24"/>
          <w:lang w:eastAsia="ru-RU" w:bidi="ru-RU"/>
        </w:rPr>
        <w:t>Декларация</w:t>
      </w:r>
      <w:r w:rsidRPr="00B6102A">
        <w:rPr>
          <w:rFonts w:ascii="Times New Roman" w:eastAsia="Times New Roman" w:hAnsi="Times New Roman" w:cs="Times New Roman"/>
          <w:sz w:val="24"/>
          <w:szCs w:val="24"/>
          <w:lang w:eastAsia="ru-RU" w:bidi="ru-RU"/>
        </w:rPr>
        <w:br/>
        <w:t>об отсутствии личной заинтересованности</w:t>
      </w:r>
      <w:r w:rsidRPr="00B6102A">
        <w:rPr>
          <w:rFonts w:ascii="Times New Roman" w:eastAsia="Times New Roman" w:hAnsi="Times New Roman" w:cs="Times New Roman"/>
          <w:sz w:val="24"/>
          <w:szCs w:val="24"/>
          <w:lang w:eastAsia="ru-RU" w:bidi="ru-RU"/>
        </w:rPr>
        <w:br/>
        <w:t>при осуществлении закупок товаров (работ, услуг),</w:t>
      </w:r>
    </w:p>
    <w:p w14:paraId="0A07C3A5" w14:textId="77777777" w:rsidR="00FB416A" w:rsidRPr="00B6102A" w:rsidRDefault="00FB416A" w:rsidP="006C0F22">
      <w:pPr>
        <w:widowControl w:val="0"/>
        <w:spacing w:after="100" w:afterAutospacing="1" w:line="240" w:lineRule="atLeast"/>
        <w:contextualSpacing/>
        <w:jc w:val="center"/>
        <w:rPr>
          <w:rFonts w:ascii="Times New Roman" w:eastAsia="Times New Roman" w:hAnsi="Times New Roman" w:cs="Times New Roman"/>
          <w:sz w:val="24"/>
          <w:szCs w:val="24"/>
          <w:lang w:eastAsia="ru-RU" w:bidi="ru-RU"/>
        </w:rPr>
      </w:pPr>
      <w:r w:rsidRPr="00B6102A">
        <w:rPr>
          <w:rFonts w:ascii="Times New Roman" w:eastAsia="Times New Roman" w:hAnsi="Times New Roman" w:cs="Times New Roman"/>
          <w:sz w:val="24"/>
          <w:szCs w:val="24"/>
          <w:lang w:eastAsia="ru-RU" w:bidi="ru-RU"/>
        </w:rPr>
        <w:t>которая может привести к конфликту интересов</w:t>
      </w:r>
    </w:p>
    <w:p w14:paraId="66E93BE0" w14:textId="77777777" w:rsidR="00FB416A" w:rsidRPr="00B6102A" w:rsidRDefault="00FB416A" w:rsidP="006C0F22">
      <w:pPr>
        <w:widowControl w:val="0"/>
        <w:spacing w:after="100" w:afterAutospacing="1" w:line="240" w:lineRule="atLeast"/>
        <w:contextualSpacing/>
        <w:jc w:val="center"/>
        <w:rPr>
          <w:rFonts w:ascii="Times New Roman" w:eastAsia="Times New Roman" w:hAnsi="Times New Roman" w:cs="Times New Roman"/>
          <w:sz w:val="24"/>
          <w:szCs w:val="24"/>
          <w:lang w:eastAsia="ru-RU" w:bidi="ru-RU"/>
        </w:rPr>
      </w:pPr>
    </w:p>
    <w:p w14:paraId="1CAADD4A" w14:textId="77777777" w:rsidR="00FB416A" w:rsidRPr="00B6102A" w:rsidRDefault="00FB416A" w:rsidP="006C0F22">
      <w:pPr>
        <w:widowControl w:val="0"/>
        <w:tabs>
          <w:tab w:val="left" w:leader="underscore" w:pos="9624"/>
        </w:tabs>
        <w:spacing w:after="100" w:afterAutospacing="1" w:line="240" w:lineRule="atLeast"/>
        <w:ind w:firstLine="720"/>
        <w:contextualSpacing/>
        <w:jc w:val="both"/>
        <w:rPr>
          <w:rFonts w:ascii="Times New Roman" w:eastAsia="Times New Roman" w:hAnsi="Times New Roman" w:cs="Times New Roman"/>
          <w:sz w:val="24"/>
          <w:szCs w:val="24"/>
          <w:lang w:eastAsia="ru-RU" w:bidi="ru-RU"/>
        </w:rPr>
      </w:pPr>
      <w:r w:rsidRPr="00B6102A">
        <w:rPr>
          <w:rFonts w:ascii="Times New Roman" w:eastAsia="Times New Roman" w:hAnsi="Times New Roman" w:cs="Times New Roman"/>
          <w:sz w:val="24"/>
          <w:szCs w:val="24"/>
          <w:lang w:eastAsia="ru-RU" w:bidi="ru-RU"/>
        </w:rPr>
        <w:t>Настоящей Декларацией__________________________________________________</w:t>
      </w:r>
    </w:p>
    <w:p w14:paraId="61F81C59" w14:textId="77777777" w:rsidR="00FB416A" w:rsidRPr="00B6102A" w:rsidRDefault="00FB416A" w:rsidP="006C0F22">
      <w:pPr>
        <w:widowControl w:val="0"/>
        <w:tabs>
          <w:tab w:val="left" w:pos="5482"/>
          <w:tab w:val="left" w:pos="7949"/>
        </w:tabs>
        <w:spacing w:after="100" w:afterAutospacing="1" w:line="240" w:lineRule="atLeast"/>
        <w:ind w:firstLine="2860"/>
        <w:contextualSpacing/>
        <w:jc w:val="both"/>
        <w:rPr>
          <w:rFonts w:ascii="Times New Roman" w:eastAsia="Times New Roman" w:hAnsi="Times New Roman" w:cs="Times New Roman"/>
          <w:sz w:val="24"/>
          <w:szCs w:val="24"/>
          <w:lang w:eastAsia="ru-RU" w:bidi="ru-RU"/>
        </w:rPr>
      </w:pPr>
      <w:r w:rsidRPr="00B6102A">
        <w:rPr>
          <w:rFonts w:ascii="Times New Roman" w:eastAsia="Times New Roman" w:hAnsi="Times New Roman" w:cs="Times New Roman"/>
          <w:sz w:val="24"/>
          <w:szCs w:val="24"/>
          <w:lang w:eastAsia="ru-RU" w:bidi="ru-RU"/>
        </w:rPr>
        <w:t>(наименование (фамилия, имя, отчество (при наличии)) участника закупки) 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06647294" w14:textId="77777777" w:rsidR="00FB416A" w:rsidRPr="00B6102A" w:rsidRDefault="00FB416A" w:rsidP="006C0F22">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r w:rsidRPr="00B6102A">
        <w:rPr>
          <w:rFonts w:ascii="Times New Roman" w:eastAsia="Times New Roman" w:hAnsi="Times New Roman" w:cs="Times New Roman"/>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68C4EFD" w14:textId="77777777" w:rsidR="00FB416A" w:rsidRPr="00B6102A" w:rsidRDefault="00FB416A" w:rsidP="006C0F22">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p>
    <w:p w14:paraId="5FBF14BA" w14:textId="77777777" w:rsidR="00FB416A" w:rsidRPr="00B6102A" w:rsidRDefault="00FB416A" w:rsidP="006C0F22">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p>
    <w:p w14:paraId="408B1516" w14:textId="77777777" w:rsidR="00FB416A" w:rsidRPr="00B6102A" w:rsidRDefault="00FB416A" w:rsidP="006C0F22">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r w:rsidRPr="00B6102A">
        <w:rPr>
          <w:rFonts w:ascii="Times New Roman" w:eastAsia="Times New Roman" w:hAnsi="Times New Roman" w:cs="Times New Roman"/>
          <w:sz w:val="24"/>
          <w:szCs w:val="24"/>
          <w:lang w:eastAsia="ru-RU" w:bidi="ru-RU"/>
        </w:rPr>
        <w:t>___________                          ______________                  _________________________</w:t>
      </w:r>
    </w:p>
    <w:p w14:paraId="32B4CDF3" w14:textId="77777777" w:rsidR="00FB416A" w:rsidRPr="00B6102A" w:rsidRDefault="00FB416A" w:rsidP="006C0F22">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r w:rsidRPr="00B6102A">
        <w:rPr>
          <w:rFonts w:ascii="Times New Roman" w:eastAsia="Times New Roman" w:hAnsi="Times New Roman" w:cs="Times New Roman"/>
          <w:sz w:val="24"/>
          <w:szCs w:val="24"/>
          <w:lang w:eastAsia="ru-RU" w:bidi="ru-RU"/>
        </w:rPr>
        <w:t xml:space="preserve">          (дата)                                                  (подпись участника закупки)                                        (расшифровка подписи)</w:t>
      </w:r>
    </w:p>
    <w:p w14:paraId="414B063E" w14:textId="77777777" w:rsidR="000F49FB" w:rsidRPr="00B6102A" w:rsidRDefault="000F49FB" w:rsidP="006C0F22">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p>
    <w:p w14:paraId="5B245EDB" w14:textId="77777777" w:rsidR="000F49FB" w:rsidRPr="00B6102A" w:rsidRDefault="000F49FB" w:rsidP="006C0F22">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p>
    <w:p w14:paraId="4D9E8100" w14:textId="77777777" w:rsidR="000F49FB" w:rsidRPr="00B6102A" w:rsidRDefault="000F49FB" w:rsidP="006C0F22">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p>
    <w:p w14:paraId="0F0E4D24" w14:textId="77777777" w:rsidR="000F49FB" w:rsidRPr="00B6102A" w:rsidRDefault="000F49FB" w:rsidP="006C0F22">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p>
    <w:p w14:paraId="73894F91" w14:textId="77777777" w:rsidR="000F49FB" w:rsidRPr="00B6102A" w:rsidRDefault="000F49FB" w:rsidP="006C0F22">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p>
    <w:p w14:paraId="2ABF2C6E" w14:textId="77777777" w:rsidR="000F49FB" w:rsidRPr="00B6102A" w:rsidRDefault="000F49FB" w:rsidP="006C0F22">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sectPr w:rsidR="000F49FB" w:rsidRPr="00B6102A" w:rsidSect="00023A37">
          <w:pgSz w:w="11906" w:h="16838"/>
          <w:pgMar w:top="993" w:right="850" w:bottom="993" w:left="993" w:header="708" w:footer="708" w:gutter="0"/>
          <w:cols w:space="708"/>
          <w:docGrid w:linePitch="360"/>
        </w:sectPr>
      </w:pPr>
    </w:p>
    <w:p w14:paraId="1160B679"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lastRenderedPageBreak/>
        <w:t xml:space="preserve">Извещение </w:t>
      </w:r>
    </w:p>
    <w:p w14:paraId="46450BA2" w14:textId="2CA13B5B" w:rsidR="00E81B44" w:rsidRPr="00B6102A" w:rsidRDefault="00E81B44" w:rsidP="006C0F22">
      <w:pPr>
        <w:spacing w:after="100" w:afterAutospacing="1" w:line="240" w:lineRule="atLeast"/>
        <w:contextualSpacing/>
        <w:jc w:val="center"/>
        <w:rPr>
          <w:rFonts w:ascii="Times New Roman" w:hAnsi="Times New Roman" w:cs="Times New Roman"/>
          <w:bCs/>
          <w:sz w:val="24"/>
          <w:szCs w:val="24"/>
        </w:rPr>
      </w:pPr>
      <w:r w:rsidRPr="00B6102A">
        <w:rPr>
          <w:rFonts w:ascii="Times New Roman" w:hAnsi="Times New Roman" w:cs="Times New Roman"/>
          <w:bCs/>
          <w:sz w:val="24"/>
          <w:szCs w:val="24"/>
        </w:rPr>
        <w:t xml:space="preserve">о проведении запроса предложений по определению поставщика на поставку </w:t>
      </w:r>
      <w:r w:rsidR="001C4760" w:rsidRPr="00B6102A">
        <w:rPr>
          <w:rFonts w:ascii="Times New Roman" w:hAnsi="Times New Roman" w:cs="Times New Roman"/>
          <w:bCs/>
          <w:sz w:val="24"/>
          <w:szCs w:val="24"/>
        </w:rPr>
        <w:t>мыла хозяйственного</w:t>
      </w:r>
    </w:p>
    <w:p w14:paraId="61DC3139" w14:textId="77777777" w:rsidR="00E81B44" w:rsidRPr="00B6102A" w:rsidRDefault="00E81B44" w:rsidP="006C0F22">
      <w:pPr>
        <w:spacing w:after="100" w:afterAutospacing="1" w:line="240" w:lineRule="atLeast"/>
        <w:contextualSpacing/>
        <w:jc w:val="center"/>
        <w:rPr>
          <w:rFonts w:ascii="Times New Roman" w:hAnsi="Times New Roman" w:cs="Times New Roman"/>
          <w:bCs/>
          <w:sz w:val="24"/>
          <w:szCs w:val="24"/>
        </w:rPr>
      </w:pPr>
      <w:r w:rsidRPr="00B6102A">
        <w:rPr>
          <w:rFonts w:ascii="Times New Roman" w:hAnsi="Times New Roman" w:cs="Times New Roman"/>
          <w:bCs/>
          <w:sz w:val="24"/>
          <w:szCs w:val="24"/>
        </w:rPr>
        <w:t>для нужд ГУП «Водоснабжение и водоотведение»</w:t>
      </w:r>
    </w:p>
    <w:p w14:paraId="57593CB6"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p>
    <w:tbl>
      <w:tblPr>
        <w:tblStyle w:val="a4"/>
        <w:tblW w:w="14596" w:type="dxa"/>
        <w:tblLayout w:type="fixed"/>
        <w:tblLook w:val="04A0" w:firstRow="1" w:lastRow="0" w:firstColumn="1" w:lastColumn="0" w:noHBand="0" w:noVBand="1"/>
      </w:tblPr>
      <w:tblGrid>
        <w:gridCol w:w="856"/>
        <w:gridCol w:w="4408"/>
        <w:gridCol w:w="9332"/>
      </w:tblGrid>
      <w:tr w:rsidR="00143E92" w:rsidRPr="00B6102A" w14:paraId="17FE94AD" w14:textId="77777777" w:rsidTr="00E81B44">
        <w:tc>
          <w:tcPr>
            <w:tcW w:w="856" w:type="dxa"/>
          </w:tcPr>
          <w:p w14:paraId="157AE644"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w:t>
            </w:r>
          </w:p>
          <w:p w14:paraId="26E07182"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 xml:space="preserve"> п/п</w:t>
            </w:r>
          </w:p>
        </w:tc>
        <w:tc>
          <w:tcPr>
            <w:tcW w:w="4408" w:type="dxa"/>
          </w:tcPr>
          <w:p w14:paraId="0B6F418D"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Наименование</w:t>
            </w:r>
          </w:p>
        </w:tc>
        <w:tc>
          <w:tcPr>
            <w:tcW w:w="9332" w:type="dxa"/>
          </w:tcPr>
          <w:p w14:paraId="46326FFA"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Поля для заполнения</w:t>
            </w:r>
          </w:p>
        </w:tc>
      </w:tr>
      <w:tr w:rsidR="00143E92" w:rsidRPr="00B6102A" w14:paraId="1F08A8E0" w14:textId="77777777" w:rsidTr="00E81B44">
        <w:tc>
          <w:tcPr>
            <w:tcW w:w="856" w:type="dxa"/>
          </w:tcPr>
          <w:p w14:paraId="1C9A75EF"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1</w:t>
            </w:r>
          </w:p>
        </w:tc>
        <w:tc>
          <w:tcPr>
            <w:tcW w:w="4408" w:type="dxa"/>
          </w:tcPr>
          <w:p w14:paraId="6CAB176E"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2</w:t>
            </w:r>
          </w:p>
        </w:tc>
        <w:tc>
          <w:tcPr>
            <w:tcW w:w="9332" w:type="dxa"/>
          </w:tcPr>
          <w:p w14:paraId="7AAECD58"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3</w:t>
            </w:r>
          </w:p>
        </w:tc>
      </w:tr>
      <w:tr w:rsidR="00143E92" w:rsidRPr="00B6102A" w14:paraId="36C0126C" w14:textId="77777777" w:rsidTr="00E81B44">
        <w:tc>
          <w:tcPr>
            <w:tcW w:w="856" w:type="dxa"/>
          </w:tcPr>
          <w:p w14:paraId="2A434F40"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p>
        </w:tc>
        <w:tc>
          <w:tcPr>
            <w:tcW w:w="4408" w:type="dxa"/>
          </w:tcPr>
          <w:p w14:paraId="734414BA"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1. Общая информация о закупке</w:t>
            </w:r>
          </w:p>
        </w:tc>
        <w:tc>
          <w:tcPr>
            <w:tcW w:w="9332" w:type="dxa"/>
          </w:tcPr>
          <w:p w14:paraId="15DC128B"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1. Общая информация о закупке</w:t>
            </w:r>
          </w:p>
        </w:tc>
      </w:tr>
      <w:tr w:rsidR="00143E92" w:rsidRPr="00B6102A" w14:paraId="55C341BC" w14:textId="77777777" w:rsidTr="00E81B44">
        <w:tc>
          <w:tcPr>
            <w:tcW w:w="856" w:type="dxa"/>
          </w:tcPr>
          <w:p w14:paraId="018F8E5B"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1.</w:t>
            </w:r>
          </w:p>
        </w:tc>
        <w:tc>
          <w:tcPr>
            <w:tcW w:w="4408" w:type="dxa"/>
          </w:tcPr>
          <w:p w14:paraId="7B54F9B8"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Номер извещения (номер закупки согласно утвержденному плану закупок)</w:t>
            </w:r>
          </w:p>
        </w:tc>
        <w:tc>
          <w:tcPr>
            <w:tcW w:w="9332" w:type="dxa"/>
          </w:tcPr>
          <w:p w14:paraId="05FCFEAF" w14:textId="77777777" w:rsidR="00E81B44" w:rsidRPr="00B6102A" w:rsidRDefault="00E81B44" w:rsidP="006C0F22">
            <w:pPr>
              <w:spacing w:after="100" w:afterAutospacing="1" w:line="240" w:lineRule="atLeast"/>
              <w:contextualSpacing/>
              <w:jc w:val="both"/>
              <w:rPr>
                <w:rFonts w:ascii="Times New Roman" w:hAnsi="Times New Roman" w:cs="Times New Roman"/>
                <w:sz w:val="24"/>
                <w:szCs w:val="24"/>
              </w:rPr>
            </w:pPr>
            <w:r w:rsidRPr="00B6102A">
              <w:rPr>
                <w:rFonts w:ascii="Times New Roman" w:hAnsi="Times New Roman" w:cs="Times New Roman"/>
                <w:sz w:val="24"/>
                <w:szCs w:val="24"/>
              </w:rPr>
              <w:t>2</w:t>
            </w:r>
          </w:p>
        </w:tc>
      </w:tr>
      <w:tr w:rsidR="00143E92" w:rsidRPr="00B6102A" w14:paraId="61801BA2" w14:textId="77777777" w:rsidTr="00E81B44">
        <w:tc>
          <w:tcPr>
            <w:tcW w:w="856" w:type="dxa"/>
          </w:tcPr>
          <w:p w14:paraId="3EBDB20C"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2.</w:t>
            </w:r>
          </w:p>
        </w:tc>
        <w:tc>
          <w:tcPr>
            <w:tcW w:w="4408" w:type="dxa"/>
          </w:tcPr>
          <w:p w14:paraId="0E644DA7"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 xml:space="preserve">Используемый способ определения поставщика </w:t>
            </w:r>
          </w:p>
        </w:tc>
        <w:tc>
          <w:tcPr>
            <w:tcW w:w="9332" w:type="dxa"/>
          </w:tcPr>
          <w:p w14:paraId="3903CA99" w14:textId="77777777" w:rsidR="00E81B44" w:rsidRPr="00B6102A" w:rsidRDefault="00E81B44" w:rsidP="006C0F22">
            <w:pPr>
              <w:spacing w:after="100" w:afterAutospacing="1" w:line="240" w:lineRule="atLeast"/>
              <w:contextualSpacing/>
              <w:jc w:val="both"/>
              <w:rPr>
                <w:rFonts w:ascii="Times New Roman" w:hAnsi="Times New Roman" w:cs="Times New Roman"/>
                <w:sz w:val="24"/>
                <w:szCs w:val="24"/>
              </w:rPr>
            </w:pPr>
            <w:r w:rsidRPr="00B6102A">
              <w:rPr>
                <w:rFonts w:ascii="Times New Roman" w:hAnsi="Times New Roman" w:cs="Times New Roman"/>
                <w:sz w:val="24"/>
                <w:szCs w:val="24"/>
              </w:rPr>
              <w:t>Запрос предложений</w:t>
            </w:r>
          </w:p>
        </w:tc>
      </w:tr>
      <w:tr w:rsidR="00143E92" w:rsidRPr="00B6102A" w14:paraId="0A85C7FA" w14:textId="77777777" w:rsidTr="00E81B44">
        <w:tc>
          <w:tcPr>
            <w:tcW w:w="856" w:type="dxa"/>
          </w:tcPr>
          <w:p w14:paraId="0AB0FDB5"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3.</w:t>
            </w:r>
          </w:p>
        </w:tc>
        <w:tc>
          <w:tcPr>
            <w:tcW w:w="4408" w:type="dxa"/>
          </w:tcPr>
          <w:p w14:paraId="4301B2CA"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Предмет закупки</w:t>
            </w:r>
          </w:p>
        </w:tc>
        <w:tc>
          <w:tcPr>
            <w:tcW w:w="9332" w:type="dxa"/>
          </w:tcPr>
          <w:p w14:paraId="3334C567" w14:textId="6424CE29" w:rsidR="00E81B44" w:rsidRPr="00B6102A" w:rsidRDefault="001C4760" w:rsidP="006C0F22">
            <w:pPr>
              <w:spacing w:after="100" w:afterAutospacing="1" w:line="240" w:lineRule="atLeast"/>
              <w:contextualSpacing/>
              <w:jc w:val="both"/>
              <w:rPr>
                <w:rFonts w:ascii="Times New Roman" w:hAnsi="Times New Roman" w:cs="Times New Roman"/>
                <w:sz w:val="24"/>
                <w:szCs w:val="24"/>
              </w:rPr>
            </w:pPr>
            <w:r w:rsidRPr="00B6102A">
              <w:rPr>
                <w:rFonts w:ascii="Times New Roman" w:hAnsi="Times New Roman" w:cs="Times New Roman"/>
                <w:sz w:val="24"/>
                <w:szCs w:val="24"/>
              </w:rPr>
              <w:t>Мыло хозяйственное</w:t>
            </w:r>
          </w:p>
        </w:tc>
      </w:tr>
      <w:tr w:rsidR="00143E92" w:rsidRPr="00B6102A" w14:paraId="5A5EC68B" w14:textId="77777777" w:rsidTr="00E81B44">
        <w:tc>
          <w:tcPr>
            <w:tcW w:w="856" w:type="dxa"/>
          </w:tcPr>
          <w:p w14:paraId="49558734"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 xml:space="preserve">4. </w:t>
            </w:r>
          </w:p>
        </w:tc>
        <w:tc>
          <w:tcPr>
            <w:tcW w:w="4408" w:type="dxa"/>
          </w:tcPr>
          <w:p w14:paraId="7130B75F"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 xml:space="preserve">Наименование группы товаров </w:t>
            </w:r>
          </w:p>
        </w:tc>
        <w:tc>
          <w:tcPr>
            <w:tcW w:w="9332" w:type="dxa"/>
          </w:tcPr>
          <w:p w14:paraId="74F79D69"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Непродовольственные товары</w:t>
            </w:r>
          </w:p>
        </w:tc>
      </w:tr>
      <w:tr w:rsidR="00143E92" w:rsidRPr="00B6102A" w14:paraId="26140CF8" w14:textId="77777777" w:rsidTr="00E81B44">
        <w:tc>
          <w:tcPr>
            <w:tcW w:w="856" w:type="dxa"/>
          </w:tcPr>
          <w:p w14:paraId="00F3B704"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5.</w:t>
            </w:r>
          </w:p>
        </w:tc>
        <w:tc>
          <w:tcPr>
            <w:tcW w:w="4408" w:type="dxa"/>
          </w:tcPr>
          <w:p w14:paraId="20C0B2E0"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Дата размещения извещения</w:t>
            </w:r>
          </w:p>
        </w:tc>
        <w:tc>
          <w:tcPr>
            <w:tcW w:w="9332" w:type="dxa"/>
          </w:tcPr>
          <w:p w14:paraId="1B9B0B7A" w14:textId="3267691D" w:rsidR="00E81B44" w:rsidRPr="00B6102A" w:rsidRDefault="002952C0"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11</w:t>
            </w:r>
            <w:r w:rsidR="00023A37" w:rsidRPr="00B6102A">
              <w:rPr>
                <w:rFonts w:ascii="Times New Roman" w:hAnsi="Times New Roman" w:cs="Times New Roman"/>
                <w:sz w:val="24"/>
                <w:szCs w:val="24"/>
              </w:rPr>
              <w:t>.0</w:t>
            </w:r>
            <w:r w:rsidRPr="00B6102A">
              <w:rPr>
                <w:rFonts w:ascii="Times New Roman" w:hAnsi="Times New Roman" w:cs="Times New Roman"/>
                <w:sz w:val="24"/>
                <w:szCs w:val="24"/>
              </w:rPr>
              <w:t>6</w:t>
            </w:r>
            <w:r w:rsidR="00E81B44" w:rsidRPr="00B6102A">
              <w:rPr>
                <w:rFonts w:ascii="Times New Roman" w:hAnsi="Times New Roman" w:cs="Times New Roman"/>
                <w:sz w:val="24"/>
                <w:szCs w:val="24"/>
              </w:rPr>
              <w:t>.2025 г.</w:t>
            </w:r>
          </w:p>
        </w:tc>
      </w:tr>
      <w:tr w:rsidR="00143E92" w:rsidRPr="00B6102A" w14:paraId="6766B64A" w14:textId="77777777" w:rsidTr="00E81B44">
        <w:tc>
          <w:tcPr>
            <w:tcW w:w="856" w:type="dxa"/>
          </w:tcPr>
          <w:p w14:paraId="6A42466B"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p>
        </w:tc>
        <w:tc>
          <w:tcPr>
            <w:tcW w:w="4408" w:type="dxa"/>
          </w:tcPr>
          <w:p w14:paraId="0B946189"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p>
        </w:tc>
        <w:tc>
          <w:tcPr>
            <w:tcW w:w="9332" w:type="dxa"/>
          </w:tcPr>
          <w:p w14:paraId="566E7AB8" w14:textId="77777777" w:rsidR="00E81B44" w:rsidRPr="00B6102A" w:rsidRDefault="00E81B44" w:rsidP="006C0F22">
            <w:pPr>
              <w:spacing w:after="100" w:afterAutospacing="1" w:line="240" w:lineRule="atLeast"/>
              <w:contextualSpacing/>
              <w:jc w:val="both"/>
              <w:rPr>
                <w:rFonts w:ascii="Times New Roman" w:hAnsi="Times New Roman" w:cs="Times New Roman"/>
                <w:sz w:val="24"/>
                <w:szCs w:val="24"/>
              </w:rPr>
            </w:pPr>
          </w:p>
        </w:tc>
      </w:tr>
      <w:tr w:rsidR="00143E92" w:rsidRPr="00B6102A" w14:paraId="10F02B3F" w14:textId="77777777" w:rsidTr="00E81B44">
        <w:tc>
          <w:tcPr>
            <w:tcW w:w="856" w:type="dxa"/>
          </w:tcPr>
          <w:p w14:paraId="6A6C1FBA"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p>
        </w:tc>
        <w:tc>
          <w:tcPr>
            <w:tcW w:w="4408" w:type="dxa"/>
          </w:tcPr>
          <w:p w14:paraId="510A2385"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2. Сведения о заказчике</w:t>
            </w:r>
          </w:p>
        </w:tc>
        <w:tc>
          <w:tcPr>
            <w:tcW w:w="9332" w:type="dxa"/>
          </w:tcPr>
          <w:p w14:paraId="0D019650"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2. Сведения о заказчике</w:t>
            </w:r>
          </w:p>
        </w:tc>
      </w:tr>
      <w:tr w:rsidR="00143E92" w:rsidRPr="00B6102A" w14:paraId="79BECF1F" w14:textId="77777777" w:rsidTr="00E81B44">
        <w:tc>
          <w:tcPr>
            <w:tcW w:w="856" w:type="dxa"/>
          </w:tcPr>
          <w:p w14:paraId="68B7BB7E"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1.</w:t>
            </w:r>
          </w:p>
        </w:tc>
        <w:tc>
          <w:tcPr>
            <w:tcW w:w="4408" w:type="dxa"/>
          </w:tcPr>
          <w:p w14:paraId="6BA0C609"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Наименование заказчика</w:t>
            </w:r>
          </w:p>
        </w:tc>
        <w:tc>
          <w:tcPr>
            <w:tcW w:w="9332" w:type="dxa"/>
            <w:vAlign w:val="center"/>
          </w:tcPr>
          <w:p w14:paraId="11DA2B60" w14:textId="77777777" w:rsidR="00E81B44" w:rsidRPr="00B6102A" w:rsidRDefault="00E81B44" w:rsidP="006C0F22">
            <w:pPr>
              <w:pStyle w:val="ConsPlusTitle"/>
              <w:spacing w:after="100" w:afterAutospacing="1" w:line="240" w:lineRule="atLeast"/>
              <w:contextualSpacing/>
              <w:rPr>
                <w:rFonts w:ascii="Times New Roman" w:hAnsi="Times New Roman" w:cs="Times New Roman"/>
                <w:b w:val="0"/>
              </w:rPr>
            </w:pPr>
            <w:r w:rsidRPr="00B6102A">
              <w:rPr>
                <w:rFonts w:ascii="Times New Roman" w:hAnsi="Times New Roman" w:cs="Times New Roman"/>
                <w:b w:val="0"/>
              </w:rPr>
              <w:t>ГУП «Водоснабжение и водоотведение»</w:t>
            </w:r>
          </w:p>
        </w:tc>
      </w:tr>
      <w:tr w:rsidR="00143E92" w:rsidRPr="00B6102A" w14:paraId="4CEBCE0A" w14:textId="77777777" w:rsidTr="00E81B44">
        <w:tc>
          <w:tcPr>
            <w:tcW w:w="856" w:type="dxa"/>
          </w:tcPr>
          <w:p w14:paraId="281CE2E1"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2.</w:t>
            </w:r>
          </w:p>
        </w:tc>
        <w:tc>
          <w:tcPr>
            <w:tcW w:w="4408" w:type="dxa"/>
          </w:tcPr>
          <w:p w14:paraId="7738AD13"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Место нахождения</w:t>
            </w:r>
          </w:p>
        </w:tc>
        <w:tc>
          <w:tcPr>
            <w:tcW w:w="9332" w:type="dxa"/>
            <w:vAlign w:val="center"/>
          </w:tcPr>
          <w:p w14:paraId="54549BDA" w14:textId="77777777" w:rsidR="00E81B44" w:rsidRPr="00B6102A" w:rsidRDefault="00E81B44" w:rsidP="006C0F22">
            <w:pPr>
              <w:pStyle w:val="ConsPlusTitle"/>
              <w:spacing w:after="100" w:afterAutospacing="1" w:line="240" w:lineRule="atLeast"/>
              <w:contextualSpacing/>
              <w:rPr>
                <w:rFonts w:ascii="Times New Roman" w:hAnsi="Times New Roman" w:cs="Times New Roman"/>
                <w:b w:val="0"/>
              </w:rPr>
            </w:pPr>
            <w:r w:rsidRPr="00B6102A">
              <w:rPr>
                <w:rFonts w:ascii="Times New Roman" w:hAnsi="Times New Roman" w:cs="Times New Roman"/>
                <w:b w:val="0"/>
              </w:rPr>
              <w:t>г. Тирасполь, ул. Луначарского, 9</w:t>
            </w:r>
          </w:p>
        </w:tc>
      </w:tr>
      <w:tr w:rsidR="00143E92" w:rsidRPr="00B6102A" w14:paraId="1A88BB87" w14:textId="77777777" w:rsidTr="00E81B44">
        <w:tc>
          <w:tcPr>
            <w:tcW w:w="856" w:type="dxa"/>
          </w:tcPr>
          <w:p w14:paraId="0D4C394A"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3.</w:t>
            </w:r>
          </w:p>
        </w:tc>
        <w:tc>
          <w:tcPr>
            <w:tcW w:w="4408" w:type="dxa"/>
          </w:tcPr>
          <w:p w14:paraId="403E95B0"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Почтовый адрес</w:t>
            </w:r>
          </w:p>
        </w:tc>
        <w:tc>
          <w:tcPr>
            <w:tcW w:w="9332" w:type="dxa"/>
            <w:vAlign w:val="center"/>
          </w:tcPr>
          <w:p w14:paraId="3C01578E" w14:textId="77777777" w:rsidR="00E81B44" w:rsidRPr="00B6102A" w:rsidRDefault="00E81B44" w:rsidP="006C0F22">
            <w:pPr>
              <w:pStyle w:val="ConsPlusTitle"/>
              <w:spacing w:after="100" w:afterAutospacing="1" w:line="240" w:lineRule="atLeast"/>
              <w:contextualSpacing/>
              <w:rPr>
                <w:rFonts w:ascii="Times New Roman" w:hAnsi="Times New Roman" w:cs="Times New Roman"/>
                <w:b w:val="0"/>
              </w:rPr>
            </w:pPr>
            <w:r w:rsidRPr="00B6102A">
              <w:rPr>
                <w:rFonts w:ascii="Times New Roman" w:hAnsi="Times New Roman" w:cs="Times New Roman"/>
                <w:b w:val="0"/>
              </w:rPr>
              <w:t>г. Тирасполь, ул. Луначарского, 9</w:t>
            </w:r>
          </w:p>
        </w:tc>
      </w:tr>
      <w:tr w:rsidR="00143E92" w:rsidRPr="00B6102A" w14:paraId="329D4F1D" w14:textId="77777777" w:rsidTr="00E81B44">
        <w:tc>
          <w:tcPr>
            <w:tcW w:w="856" w:type="dxa"/>
          </w:tcPr>
          <w:p w14:paraId="0A8EF4D3"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 xml:space="preserve">4. </w:t>
            </w:r>
          </w:p>
        </w:tc>
        <w:tc>
          <w:tcPr>
            <w:tcW w:w="4408" w:type="dxa"/>
          </w:tcPr>
          <w:p w14:paraId="295300C5"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Адрес электронной почты</w:t>
            </w:r>
          </w:p>
        </w:tc>
        <w:tc>
          <w:tcPr>
            <w:tcW w:w="9332" w:type="dxa"/>
            <w:vAlign w:val="center"/>
          </w:tcPr>
          <w:p w14:paraId="70514F4B" w14:textId="77777777" w:rsidR="00E81B44" w:rsidRPr="00B6102A" w:rsidRDefault="00E81B44" w:rsidP="006C0F22">
            <w:pPr>
              <w:pStyle w:val="ConsPlusTitle"/>
              <w:spacing w:after="100" w:afterAutospacing="1" w:line="240" w:lineRule="atLeast"/>
              <w:contextualSpacing/>
              <w:rPr>
                <w:rFonts w:ascii="Times New Roman" w:hAnsi="Times New Roman" w:cs="Times New Roman"/>
              </w:rPr>
            </w:pPr>
            <w:hyperlink r:id="rId10" w:history="1">
              <w:r w:rsidRPr="00B6102A">
                <w:rPr>
                  <w:rStyle w:val="ae"/>
                  <w:rFonts w:ascii="Times New Roman" w:hAnsi="Times New Roman" w:cs="Times New Roman"/>
                  <w:color w:val="auto"/>
                  <w:lang w:val="en-US"/>
                </w:rPr>
                <w:t>omts</w:t>
              </w:r>
              <w:r w:rsidRPr="00B6102A">
                <w:rPr>
                  <w:rStyle w:val="ae"/>
                  <w:rFonts w:ascii="Times New Roman" w:hAnsi="Times New Roman" w:cs="Times New Roman"/>
                  <w:color w:val="auto"/>
                </w:rPr>
                <w:t>@vodokanal-pmr.com</w:t>
              </w:r>
            </w:hyperlink>
          </w:p>
          <w:p w14:paraId="7A5BE641" w14:textId="77777777" w:rsidR="00E81B44" w:rsidRPr="00B6102A" w:rsidRDefault="00E81B44" w:rsidP="006C0F22">
            <w:pPr>
              <w:pStyle w:val="ConsPlusTitle"/>
              <w:spacing w:after="100" w:afterAutospacing="1" w:line="240" w:lineRule="atLeast"/>
              <w:contextualSpacing/>
              <w:rPr>
                <w:rFonts w:ascii="Times New Roman" w:hAnsi="Times New Roman" w:cs="Times New Roman"/>
              </w:rPr>
            </w:pPr>
          </w:p>
        </w:tc>
      </w:tr>
      <w:tr w:rsidR="00143E92" w:rsidRPr="00B6102A" w14:paraId="5DD19FC4" w14:textId="77777777" w:rsidTr="00E81B44">
        <w:tc>
          <w:tcPr>
            <w:tcW w:w="856" w:type="dxa"/>
          </w:tcPr>
          <w:p w14:paraId="57F0DCFB"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5.</w:t>
            </w:r>
          </w:p>
        </w:tc>
        <w:tc>
          <w:tcPr>
            <w:tcW w:w="4408" w:type="dxa"/>
          </w:tcPr>
          <w:p w14:paraId="4E5A7408"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Номер контактного телефона</w:t>
            </w:r>
          </w:p>
        </w:tc>
        <w:tc>
          <w:tcPr>
            <w:tcW w:w="9332" w:type="dxa"/>
            <w:vAlign w:val="center"/>
          </w:tcPr>
          <w:p w14:paraId="7F22317E" w14:textId="77777777" w:rsidR="00E81B44" w:rsidRPr="00B6102A" w:rsidRDefault="00E81B44" w:rsidP="006C0F22">
            <w:pPr>
              <w:pStyle w:val="ConsPlusTitle"/>
              <w:spacing w:after="100" w:afterAutospacing="1" w:line="240" w:lineRule="atLeast"/>
              <w:contextualSpacing/>
              <w:rPr>
                <w:rFonts w:ascii="Times New Roman" w:hAnsi="Times New Roman" w:cs="Times New Roman"/>
                <w:b w:val="0"/>
              </w:rPr>
            </w:pPr>
            <w:r w:rsidRPr="00B6102A">
              <w:rPr>
                <w:rFonts w:ascii="Times New Roman" w:hAnsi="Times New Roman" w:cs="Times New Roman"/>
                <w:b w:val="0"/>
              </w:rPr>
              <w:t>0 (533) 8 46 93</w:t>
            </w:r>
          </w:p>
        </w:tc>
      </w:tr>
      <w:tr w:rsidR="00143E92" w:rsidRPr="00B6102A" w14:paraId="209FF6E5" w14:textId="77777777" w:rsidTr="00E81B44">
        <w:tc>
          <w:tcPr>
            <w:tcW w:w="856" w:type="dxa"/>
          </w:tcPr>
          <w:p w14:paraId="4DEAF8BF"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6.</w:t>
            </w:r>
          </w:p>
        </w:tc>
        <w:tc>
          <w:tcPr>
            <w:tcW w:w="4408" w:type="dxa"/>
          </w:tcPr>
          <w:p w14:paraId="4A55895C"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Дополнительная информация</w:t>
            </w:r>
          </w:p>
        </w:tc>
        <w:tc>
          <w:tcPr>
            <w:tcW w:w="9332" w:type="dxa"/>
            <w:vAlign w:val="center"/>
          </w:tcPr>
          <w:p w14:paraId="4E835D52" w14:textId="77777777" w:rsidR="00E81B44" w:rsidRPr="00B6102A" w:rsidRDefault="00E81B44" w:rsidP="006C0F22">
            <w:pPr>
              <w:pStyle w:val="ConsPlusTitle"/>
              <w:spacing w:after="100" w:afterAutospacing="1" w:line="240" w:lineRule="atLeast"/>
              <w:contextualSpacing/>
              <w:rPr>
                <w:rFonts w:ascii="Times New Roman" w:hAnsi="Times New Roman" w:cs="Times New Roman"/>
                <w:b w:val="0"/>
              </w:rPr>
            </w:pPr>
            <w:r w:rsidRPr="00B6102A">
              <w:rPr>
                <w:rFonts w:ascii="Times New Roman" w:hAnsi="Times New Roman" w:cs="Times New Roman"/>
                <w:b w:val="0"/>
              </w:rPr>
              <w:t>-</w:t>
            </w:r>
          </w:p>
        </w:tc>
      </w:tr>
      <w:tr w:rsidR="00143E92" w:rsidRPr="00B6102A" w14:paraId="23CC86B2" w14:textId="77777777" w:rsidTr="00E81B44">
        <w:tc>
          <w:tcPr>
            <w:tcW w:w="856" w:type="dxa"/>
          </w:tcPr>
          <w:p w14:paraId="33CF7C72"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p>
        </w:tc>
        <w:tc>
          <w:tcPr>
            <w:tcW w:w="4408" w:type="dxa"/>
          </w:tcPr>
          <w:p w14:paraId="39E5DF4E"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3. Информация о процедуре  закупки</w:t>
            </w:r>
          </w:p>
        </w:tc>
        <w:tc>
          <w:tcPr>
            <w:tcW w:w="9332" w:type="dxa"/>
          </w:tcPr>
          <w:p w14:paraId="42B48E86"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3. Информация о процедуре  закупки</w:t>
            </w:r>
          </w:p>
        </w:tc>
      </w:tr>
      <w:tr w:rsidR="00143E92" w:rsidRPr="00B6102A" w14:paraId="1A8CB834" w14:textId="77777777" w:rsidTr="00E81B44">
        <w:tc>
          <w:tcPr>
            <w:tcW w:w="856" w:type="dxa"/>
          </w:tcPr>
          <w:p w14:paraId="7858103C"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1.</w:t>
            </w:r>
          </w:p>
        </w:tc>
        <w:tc>
          <w:tcPr>
            <w:tcW w:w="4408" w:type="dxa"/>
          </w:tcPr>
          <w:p w14:paraId="6573C920"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 xml:space="preserve">Дата и время подачи заявок </w:t>
            </w:r>
          </w:p>
          <w:p w14:paraId="25F7D03B"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p>
        </w:tc>
        <w:tc>
          <w:tcPr>
            <w:tcW w:w="9332" w:type="dxa"/>
            <w:vAlign w:val="center"/>
          </w:tcPr>
          <w:p w14:paraId="2EFC27B9" w14:textId="1DCB1EFD" w:rsidR="00E81B44" w:rsidRPr="00B6102A" w:rsidRDefault="002952C0" w:rsidP="006C0F22">
            <w:pPr>
              <w:pStyle w:val="ConsPlusTitle"/>
              <w:spacing w:after="100" w:afterAutospacing="1" w:line="240" w:lineRule="atLeast"/>
              <w:contextualSpacing/>
              <w:jc w:val="both"/>
              <w:rPr>
                <w:rFonts w:ascii="Times New Roman" w:hAnsi="Times New Roman" w:cs="Times New Roman"/>
                <w:b w:val="0"/>
              </w:rPr>
            </w:pPr>
            <w:r w:rsidRPr="00B6102A">
              <w:rPr>
                <w:rFonts w:ascii="Times New Roman" w:hAnsi="Times New Roman" w:cs="Times New Roman"/>
                <w:b w:val="0"/>
              </w:rPr>
              <w:t>12</w:t>
            </w:r>
            <w:r w:rsidR="00023A37" w:rsidRPr="00B6102A">
              <w:rPr>
                <w:rFonts w:ascii="Times New Roman" w:hAnsi="Times New Roman" w:cs="Times New Roman"/>
                <w:b w:val="0"/>
              </w:rPr>
              <w:t>.0</w:t>
            </w:r>
            <w:r w:rsidRPr="00B6102A">
              <w:rPr>
                <w:rFonts w:ascii="Times New Roman" w:hAnsi="Times New Roman" w:cs="Times New Roman"/>
                <w:b w:val="0"/>
              </w:rPr>
              <w:t>6</w:t>
            </w:r>
            <w:r w:rsidR="00E81B44" w:rsidRPr="00B6102A">
              <w:rPr>
                <w:rFonts w:ascii="Times New Roman" w:hAnsi="Times New Roman" w:cs="Times New Roman"/>
                <w:b w:val="0"/>
              </w:rPr>
              <w:t xml:space="preserve">.2025 г. с 08 часов 00 минут </w:t>
            </w:r>
          </w:p>
        </w:tc>
      </w:tr>
      <w:tr w:rsidR="00143E92" w:rsidRPr="00B6102A" w14:paraId="76385369" w14:textId="77777777" w:rsidTr="00E81B44">
        <w:tc>
          <w:tcPr>
            <w:tcW w:w="856" w:type="dxa"/>
          </w:tcPr>
          <w:p w14:paraId="23836E1F"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2.</w:t>
            </w:r>
          </w:p>
        </w:tc>
        <w:tc>
          <w:tcPr>
            <w:tcW w:w="4408" w:type="dxa"/>
          </w:tcPr>
          <w:p w14:paraId="04245CD4"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 xml:space="preserve">Дата и время окончания подачи заявок </w:t>
            </w:r>
          </w:p>
          <w:p w14:paraId="0209E206"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p>
        </w:tc>
        <w:tc>
          <w:tcPr>
            <w:tcW w:w="9332" w:type="dxa"/>
            <w:vAlign w:val="center"/>
          </w:tcPr>
          <w:p w14:paraId="5030ABB6" w14:textId="57EC4609" w:rsidR="00E81B44" w:rsidRPr="00B6102A" w:rsidRDefault="002952C0" w:rsidP="006C0F22">
            <w:pPr>
              <w:pStyle w:val="ConsPlusTitle"/>
              <w:spacing w:after="100" w:afterAutospacing="1" w:line="240" w:lineRule="atLeast"/>
              <w:contextualSpacing/>
              <w:jc w:val="both"/>
              <w:rPr>
                <w:rFonts w:ascii="Times New Roman" w:hAnsi="Times New Roman" w:cs="Times New Roman"/>
                <w:b w:val="0"/>
              </w:rPr>
            </w:pPr>
            <w:r w:rsidRPr="00B6102A">
              <w:rPr>
                <w:rFonts w:ascii="Times New Roman" w:hAnsi="Times New Roman" w:cs="Times New Roman"/>
                <w:b w:val="0"/>
              </w:rPr>
              <w:t>19</w:t>
            </w:r>
            <w:r w:rsidR="00023A37" w:rsidRPr="00B6102A">
              <w:rPr>
                <w:rFonts w:ascii="Times New Roman" w:hAnsi="Times New Roman" w:cs="Times New Roman"/>
                <w:b w:val="0"/>
              </w:rPr>
              <w:t>.0</w:t>
            </w:r>
            <w:r w:rsidRPr="00B6102A">
              <w:rPr>
                <w:rFonts w:ascii="Times New Roman" w:hAnsi="Times New Roman" w:cs="Times New Roman"/>
                <w:b w:val="0"/>
              </w:rPr>
              <w:t>6</w:t>
            </w:r>
            <w:r w:rsidR="00E81B44" w:rsidRPr="00B6102A">
              <w:rPr>
                <w:rFonts w:ascii="Times New Roman" w:hAnsi="Times New Roman" w:cs="Times New Roman"/>
                <w:b w:val="0"/>
              </w:rPr>
              <w:t xml:space="preserve">.2025 г. до 09 часов </w:t>
            </w:r>
            <w:r w:rsidR="00C50E18" w:rsidRPr="00B6102A">
              <w:rPr>
                <w:rFonts w:ascii="Times New Roman" w:hAnsi="Times New Roman" w:cs="Times New Roman"/>
                <w:b w:val="0"/>
              </w:rPr>
              <w:t>0</w:t>
            </w:r>
            <w:r w:rsidR="00E81B44" w:rsidRPr="00B6102A">
              <w:rPr>
                <w:rFonts w:ascii="Times New Roman" w:hAnsi="Times New Roman" w:cs="Times New Roman"/>
                <w:b w:val="0"/>
              </w:rPr>
              <w:t>0 минут</w:t>
            </w:r>
          </w:p>
        </w:tc>
      </w:tr>
      <w:tr w:rsidR="00143E92" w:rsidRPr="00B6102A" w14:paraId="794AF57B" w14:textId="77777777" w:rsidTr="00E81B44">
        <w:tc>
          <w:tcPr>
            <w:tcW w:w="856" w:type="dxa"/>
          </w:tcPr>
          <w:p w14:paraId="69E4E25F"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3.</w:t>
            </w:r>
          </w:p>
        </w:tc>
        <w:tc>
          <w:tcPr>
            <w:tcW w:w="4408" w:type="dxa"/>
          </w:tcPr>
          <w:p w14:paraId="0CCD40D7"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Место подачи заявок</w:t>
            </w:r>
          </w:p>
        </w:tc>
        <w:tc>
          <w:tcPr>
            <w:tcW w:w="9332" w:type="dxa"/>
          </w:tcPr>
          <w:p w14:paraId="393D21EB"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 xml:space="preserve">г. Тирасполь, ул. Луначарского, 9, </w:t>
            </w:r>
            <w:proofErr w:type="spellStart"/>
            <w:r w:rsidRPr="00B6102A">
              <w:rPr>
                <w:rFonts w:ascii="Times New Roman" w:hAnsi="Times New Roman" w:cs="Times New Roman"/>
                <w:sz w:val="24"/>
                <w:szCs w:val="24"/>
              </w:rPr>
              <w:t>каб</w:t>
            </w:r>
            <w:proofErr w:type="spellEnd"/>
            <w:r w:rsidRPr="00B6102A">
              <w:rPr>
                <w:rFonts w:ascii="Times New Roman" w:hAnsi="Times New Roman" w:cs="Times New Roman"/>
                <w:sz w:val="24"/>
                <w:szCs w:val="24"/>
              </w:rPr>
              <w:t>. № 15</w:t>
            </w:r>
          </w:p>
        </w:tc>
      </w:tr>
      <w:tr w:rsidR="00143E92" w:rsidRPr="00B6102A" w14:paraId="2921382B" w14:textId="77777777" w:rsidTr="00E81B44">
        <w:tc>
          <w:tcPr>
            <w:tcW w:w="856" w:type="dxa"/>
          </w:tcPr>
          <w:p w14:paraId="4BB869F7"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4.</w:t>
            </w:r>
          </w:p>
        </w:tc>
        <w:tc>
          <w:tcPr>
            <w:tcW w:w="4408" w:type="dxa"/>
          </w:tcPr>
          <w:p w14:paraId="7CC6135A"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Порядок подачи заявок</w:t>
            </w:r>
          </w:p>
        </w:tc>
        <w:tc>
          <w:tcPr>
            <w:tcW w:w="9332" w:type="dxa"/>
          </w:tcPr>
          <w:p w14:paraId="55E14FBE" w14:textId="1DE578B4" w:rsidR="00E81B44" w:rsidRPr="00B6102A"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Заявки подаются</w:t>
            </w:r>
            <w:r w:rsidRPr="00B6102A">
              <w:rPr>
                <w:rFonts w:ascii="Times New Roman" w:hAnsi="Times New Roman" w:cs="Times New Roman"/>
                <w:b/>
                <w:bCs/>
                <w:sz w:val="24"/>
                <w:szCs w:val="24"/>
                <w:lang w:eastAsia="ru-RU"/>
              </w:rPr>
              <w:t xml:space="preserve"> </w:t>
            </w:r>
            <w:r w:rsidRPr="00B6102A">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2952C0" w:rsidRPr="00B6102A">
              <w:rPr>
                <w:rFonts w:ascii="Times New Roman" w:hAnsi="Times New Roman" w:cs="Times New Roman"/>
                <w:bCs/>
                <w:sz w:val="24"/>
                <w:szCs w:val="24"/>
                <w:lang w:eastAsia="ru-RU"/>
              </w:rPr>
              <w:t>19</w:t>
            </w:r>
            <w:r w:rsidRPr="00B6102A">
              <w:rPr>
                <w:rFonts w:ascii="Times New Roman" w:hAnsi="Times New Roman" w:cs="Times New Roman"/>
                <w:bCs/>
                <w:sz w:val="24"/>
                <w:szCs w:val="24"/>
                <w:lang w:eastAsia="ru-RU"/>
              </w:rPr>
              <w:t xml:space="preserve">» </w:t>
            </w:r>
            <w:r w:rsidR="002952C0" w:rsidRPr="00B6102A">
              <w:rPr>
                <w:rFonts w:ascii="Times New Roman" w:hAnsi="Times New Roman" w:cs="Times New Roman"/>
                <w:bCs/>
                <w:sz w:val="24"/>
                <w:szCs w:val="24"/>
                <w:lang w:eastAsia="ru-RU"/>
              </w:rPr>
              <w:t>июня</w:t>
            </w:r>
            <w:r w:rsidRPr="00B6102A">
              <w:rPr>
                <w:rFonts w:ascii="Times New Roman" w:hAnsi="Times New Roman" w:cs="Times New Roman"/>
                <w:bCs/>
                <w:sz w:val="24"/>
                <w:szCs w:val="24"/>
                <w:lang w:eastAsia="ru-RU"/>
              </w:rPr>
              <w:t xml:space="preserve"> 2025 года в 09 часов </w:t>
            </w:r>
            <w:r w:rsidR="00C50E18" w:rsidRPr="00B6102A">
              <w:rPr>
                <w:rFonts w:ascii="Times New Roman" w:hAnsi="Times New Roman" w:cs="Times New Roman"/>
                <w:bCs/>
                <w:sz w:val="24"/>
                <w:szCs w:val="24"/>
                <w:lang w:eastAsia="ru-RU"/>
              </w:rPr>
              <w:t>0</w:t>
            </w:r>
            <w:r w:rsidRPr="00B6102A">
              <w:rPr>
                <w:rFonts w:ascii="Times New Roman" w:hAnsi="Times New Roman" w:cs="Times New Roman"/>
                <w:bCs/>
                <w:sz w:val="24"/>
                <w:szCs w:val="24"/>
                <w:lang w:eastAsia="ru-RU"/>
              </w:rPr>
              <w:t xml:space="preserve">0 минут, на электронный адрес: </w:t>
            </w:r>
            <w:hyperlink r:id="rId11" w:history="1">
              <w:r w:rsidRPr="00B6102A">
                <w:rPr>
                  <w:rStyle w:val="ae"/>
                  <w:rFonts w:ascii="Times New Roman" w:hAnsi="Times New Roman" w:cs="Times New Roman"/>
                  <w:bCs/>
                  <w:color w:val="auto"/>
                  <w:sz w:val="24"/>
                  <w:szCs w:val="24"/>
                  <w:lang w:val="en-US" w:eastAsia="ru-RU"/>
                </w:rPr>
                <w:t>omts</w:t>
              </w:r>
              <w:r w:rsidRPr="00B6102A">
                <w:rPr>
                  <w:rStyle w:val="ae"/>
                  <w:rFonts w:ascii="Times New Roman" w:hAnsi="Times New Roman" w:cs="Times New Roman"/>
                  <w:bCs/>
                  <w:color w:val="auto"/>
                  <w:sz w:val="24"/>
                  <w:szCs w:val="24"/>
                  <w:lang w:eastAsia="ru-RU"/>
                </w:rPr>
                <w:t>@vodokanal-pmr.com</w:t>
              </w:r>
            </w:hyperlink>
            <w:r w:rsidR="008B50C8" w:rsidRPr="00B6102A">
              <w:t xml:space="preserve">, </w:t>
            </w:r>
            <w:r w:rsidR="008B50C8" w:rsidRPr="00B6102A">
              <w:rPr>
                <w:rFonts w:ascii="Times New Roman" w:hAnsi="Times New Roman" w:cs="Times New Roman"/>
                <w:bCs/>
                <w:sz w:val="24"/>
                <w:szCs w:val="24"/>
                <w:lang w:eastAsia="ru-RU"/>
              </w:rPr>
              <w:t>или электронной форме.</w:t>
            </w:r>
            <w:r w:rsidRPr="00B6102A">
              <w:rPr>
                <w:rFonts w:ascii="Times New Roman" w:hAnsi="Times New Roman" w:cs="Times New Roman"/>
                <w:bCs/>
                <w:sz w:val="24"/>
                <w:szCs w:val="24"/>
                <w:lang w:eastAsia="ru-RU"/>
              </w:rPr>
              <w:t xml:space="preserve"> </w:t>
            </w:r>
          </w:p>
          <w:p w14:paraId="3FBD032A" w14:textId="77777777" w:rsidR="00E81B44" w:rsidRPr="00B6102A" w:rsidRDefault="00E81B44" w:rsidP="00D27FF1">
            <w:pPr>
              <w:pStyle w:val="a5"/>
              <w:ind w:left="0" w:firstLine="426"/>
              <w:jc w:val="both"/>
              <w:rPr>
                <w:rFonts w:ascii="Times New Roman" w:hAnsi="Times New Roman" w:cs="Times New Roman"/>
                <w:bCs/>
                <w:sz w:val="24"/>
                <w:szCs w:val="24"/>
              </w:rPr>
            </w:pPr>
            <w:r w:rsidRPr="00B6102A">
              <w:rPr>
                <w:rFonts w:ascii="Times New Roman" w:hAnsi="Times New Roman" w:cs="Times New Roman"/>
                <w:bCs/>
                <w:sz w:val="24"/>
                <w:szCs w:val="24"/>
              </w:rPr>
              <w:lastRenderedPageBreak/>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1D8E6C55" w14:textId="77777777" w:rsidR="00E81B44" w:rsidRPr="00B6102A"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запроса предложений.</w:t>
            </w:r>
          </w:p>
          <w:p w14:paraId="7BDEB99D" w14:textId="5332E9B7" w:rsidR="00E81B44" w:rsidRPr="00B6102A"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 xml:space="preserve">Предложения, поступающие </w:t>
            </w:r>
            <w:r w:rsidR="001C4760" w:rsidRPr="00B6102A">
              <w:rPr>
                <w:rFonts w:ascii="Times New Roman" w:hAnsi="Times New Roman" w:cs="Times New Roman"/>
                <w:bCs/>
                <w:sz w:val="24"/>
                <w:szCs w:val="24"/>
                <w:lang w:eastAsia="ru-RU"/>
              </w:rPr>
              <w:t>в письменной форме,</w:t>
            </w:r>
            <w:r w:rsidRPr="00B6102A">
              <w:rPr>
                <w:rFonts w:ascii="Times New Roman" w:hAnsi="Times New Roman" w:cs="Times New Roman"/>
                <w:bCs/>
                <w:sz w:val="24"/>
                <w:szCs w:val="24"/>
                <w:lang w:eastAsia="ru-RU"/>
              </w:rPr>
              <w:t xml:space="preserve"> должны быть оформлены следующим образом:</w:t>
            </w:r>
          </w:p>
          <w:p w14:paraId="2A83B9D7" w14:textId="77777777" w:rsidR="00E81B44" w:rsidRPr="00B6102A"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 на внешней стороне конверта указывается следующая информация:</w:t>
            </w:r>
          </w:p>
          <w:p w14:paraId="1A7D460C" w14:textId="77777777" w:rsidR="00E81B44" w:rsidRPr="00B6102A"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w:t>
            </w:r>
            <w:r w:rsidRPr="00B6102A">
              <w:rPr>
                <w:rFonts w:ascii="Times New Roman" w:hAnsi="Times New Roman" w:cs="Times New Roman"/>
                <w:bCs/>
                <w:sz w:val="24"/>
                <w:szCs w:val="24"/>
                <w:lang w:eastAsia="ru-RU"/>
              </w:rPr>
              <w:tab/>
              <w:t>наименование и адрес Заказчика закупки;</w:t>
            </w:r>
          </w:p>
          <w:p w14:paraId="52F50523" w14:textId="77777777" w:rsidR="00E81B44" w:rsidRPr="00B6102A"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w:t>
            </w:r>
            <w:r w:rsidRPr="00B6102A">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1CD2F432" w14:textId="77777777" w:rsidR="00E81B44" w:rsidRPr="00B6102A"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w:t>
            </w:r>
            <w:r w:rsidRPr="00B6102A">
              <w:rPr>
                <w:rFonts w:ascii="Times New Roman" w:hAnsi="Times New Roman" w:cs="Times New Roman"/>
                <w:bCs/>
                <w:sz w:val="24"/>
                <w:szCs w:val="24"/>
                <w:lang w:eastAsia="ru-RU"/>
              </w:rPr>
              <w:tab/>
              <w:t>предмет закупки с указанием номеров лотов;</w:t>
            </w:r>
          </w:p>
          <w:p w14:paraId="63EEEBE4" w14:textId="1A213ED1" w:rsidR="00E81B44" w:rsidRPr="00B6102A" w:rsidRDefault="00E81B44" w:rsidP="006C0F22">
            <w:pPr>
              <w:spacing w:after="100" w:afterAutospacing="1" w:line="240" w:lineRule="atLeast"/>
              <w:ind w:firstLine="357"/>
              <w:contextualSpacing/>
              <w:jc w:val="both"/>
              <w:rPr>
                <w:rFonts w:ascii="Times New Roman" w:hAnsi="Times New Roman" w:cs="Times New Roman"/>
                <w:bCs/>
                <w:i/>
                <w:sz w:val="24"/>
                <w:szCs w:val="24"/>
                <w:u w:val="single"/>
                <w:lang w:eastAsia="ru-RU"/>
              </w:rPr>
            </w:pPr>
            <w:r w:rsidRPr="00B6102A">
              <w:rPr>
                <w:rFonts w:ascii="Times New Roman" w:hAnsi="Times New Roman" w:cs="Times New Roman"/>
                <w:bCs/>
                <w:sz w:val="24"/>
                <w:szCs w:val="24"/>
                <w:lang w:eastAsia="ru-RU"/>
              </w:rPr>
              <w:t>­</w:t>
            </w:r>
            <w:r w:rsidRPr="00B6102A">
              <w:rPr>
                <w:rFonts w:ascii="Times New Roman" w:hAnsi="Times New Roman" w:cs="Times New Roman"/>
                <w:bCs/>
                <w:sz w:val="24"/>
                <w:szCs w:val="24"/>
                <w:lang w:eastAsia="ru-RU"/>
              </w:rPr>
              <w:tab/>
              <w:t xml:space="preserve">слова: </w:t>
            </w:r>
            <w:r w:rsidRPr="00B6102A">
              <w:rPr>
                <w:rFonts w:ascii="Times New Roman" w:hAnsi="Times New Roman" w:cs="Times New Roman"/>
                <w:bCs/>
                <w:i/>
                <w:sz w:val="24"/>
                <w:szCs w:val="24"/>
                <w:u w:val="single"/>
                <w:lang w:eastAsia="ru-RU"/>
              </w:rPr>
              <w:t xml:space="preserve">«Не вскрывать до 09 часов </w:t>
            </w:r>
            <w:r w:rsidR="00C50E18" w:rsidRPr="00B6102A">
              <w:rPr>
                <w:rFonts w:ascii="Times New Roman" w:hAnsi="Times New Roman" w:cs="Times New Roman"/>
                <w:bCs/>
                <w:i/>
                <w:sz w:val="24"/>
                <w:szCs w:val="24"/>
                <w:u w:val="single"/>
                <w:lang w:eastAsia="ru-RU"/>
              </w:rPr>
              <w:t>0</w:t>
            </w:r>
            <w:r w:rsidRPr="00B6102A">
              <w:rPr>
                <w:rFonts w:ascii="Times New Roman" w:hAnsi="Times New Roman" w:cs="Times New Roman"/>
                <w:bCs/>
                <w:i/>
                <w:sz w:val="24"/>
                <w:szCs w:val="24"/>
                <w:u w:val="single"/>
                <w:lang w:eastAsia="ru-RU"/>
              </w:rPr>
              <w:t xml:space="preserve">0 минут, по местному времени, </w:t>
            </w:r>
            <w:r w:rsidR="002952C0" w:rsidRPr="00B6102A">
              <w:rPr>
                <w:rFonts w:ascii="Times New Roman" w:hAnsi="Times New Roman" w:cs="Times New Roman"/>
                <w:bCs/>
                <w:i/>
                <w:sz w:val="24"/>
                <w:szCs w:val="24"/>
                <w:u w:val="single"/>
                <w:lang w:eastAsia="ru-RU"/>
              </w:rPr>
              <w:t>19</w:t>
            </w:r>
            <w:r w:rsidR="00023A37" w:rsidRPr="00B6102A">
              <w:rPr>
                <w:rFonts w:ascii="Times New Roman" w:hAnsi="Times New Roman" w:cs="Times New Roman"/>
                <w:bCs/>
                <w:i/>
                <w:sz w:val="24"/>
                <w:szCs w:val="24"/>
                <w:u w:val="single"/>
                <w:lang w:eastAsia="ru-RU"/>
              </w:rPr>
              <w:t>.0</w:t>
            </w:r>
            <w:r w:rsidR="002952C0" w:rsidRPr="00B6102A">
              <w:rPr>
                <w:rFonts w:ascii="Times New Roman" w:hAnsi="Times New Roman" w:cs="Times New Roman"/>
                <w:bCs/>
                <w:i/>
                <w:sz w:val="24"/>
                <w:szCs w:val="24"/>
                <w:u w:val="single"/>
                <w:lang w:eastAsia="ru-RU"/>
              </w:rPr>
              <w:t>6</w:t>
            </w:r>
            <w:r w:rsidRPr="00B6102A">
              <w:rPr>
                <w:rFonts w:ascii="Times New Roman" w:hAnsi="Times New Roman" w:cs="Times New Roman"/>
                <w:bCs/>
                <w:i/>
                <w:sz w:val="24"/>
                <w:szCs w:val="24"/>
                <w:u w:val="single"/>
                <w:lang w:eastAsia="ru-RU"/>
              </w:rPr>
              <w:t>.2025 года».</w:t>
            </w:r>
          </w:p>
          <w:p w14:paraId="5FDC7FD7" w14:textId="77777777" w:rsidR="00E81B44" w:rsidRPr="00B6102A" w:rsidRDefault="00E81B44" w:rsidP="006C0F22">
            <w:pPr>
              <w:spacing w:after="100" w:afterAutospacing="1" w:line="240" w:lineRule="atLeast"/>
              <w:ind w:firstLine="357"/>
              <w:contextualSpacing/>
              <w:jc w:val="both"/>
              <w:rPr>
                <w:rFonts w:ascii="Times New Roman" w:hAnsi="Times New Roman" w:cs="Times New Roman"/>
                <w:bCs/>
                <w:i/>
                <w:sz w:val="24"/>
                <w:szCs w:val="24"/>
                <w:u w:val="single"/>
                <w:lang w:eastAsia="ru-RU"/>
              </w:rPr>
            </w:pPr>
          </w:p>
        </w:tc>
      </w:tr>
      <w:tr w:rsidR="00143E92" w:rsidRPr="00B6102A" w14:paraId="4FA51EE5" w14:textId="77777777" w:rsidTr="00E81B44">
        <w:tc>
          <w:tcPr>
            <w:tcW w:w="856" w:type="dxa"/>
          </w:tcPr>
          <w:p w14:paraId="7A749406"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lastRenderedPageBreak/>
              <w:t>5.</w:t>
            </w:r>
          </w:p>
        </w:tc>
        <w:tc>
          <w:tcPr>
            <w:tcW w:w="4408" w:type="dxa"/>
          </w:tcPr>
          <w:p w14:paraId="655F922E"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Дата, адрес и время проведения закупки</w:t>
            </w:r>
          </w:p>
        </w:tc>
        <w:tc>
          <w:tcPr>
            <w:tcW w:w="9332" w:type="dxa"/>
          </w:tcPr>
          <w:p w14:paraId="1E77CD0C" w14:textId="3B757F88"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Дата и время проведения закупки – «</w:t>
            </w:r>
            <w:r w:rsidR="002952C0" w:rsidRPr="00B6102A">
              <w:rPr>
                <w:rFonts w:ascii="Times New Roman" w:hAnsi="Times New Roman" w:cs="Times New Roman"/>
                <w:sz w:val="24"/>
                <w:szCs w:val="24"/>
              </w:rPr>
              <w:t>19</w:t>
            </w:r>
            <w:r w:rsidRPr="00B6102A">
              <w:rPr>
                <w:rFonts w:ascii="Times New Roman" w:hAnsi="Times New Roman" w:cs="Times New Roman"/>
                <w:sz w:val="24"/>
                <w:szCs w:val="24"/>
              </w:rPr>
              <w:t xml:space="preserve">» </w:t>
            </w:r>
            <w:r w:rsidR="002952C0" w:rsidRPr="00B6102A">
              <w:rPr>
                <w:rFonts w:ascii="Times New Roman" w:hAnsi="Times New Roman" w:cs="Times New Roman"/>
                <w:sz w:val="24"/>
                <w:szCs w:val="24"/>
              </w:rPr>
              <w:t>июня</w:t>
            </w:r>
            <w:r w:rsidRPr="00B6102A">
              <w:rPr>
                <w:rFonts w:ascii="Times New Roman" w:hAnsi="Times New Roman" w:cs="Times New Roman"/>
                <w:sz w:val="24"/>
                <w:szCs w:val="24"/>
              </w:rPr>
              <w:t xml:space="preserve"> 2025 г. в 09-</w:t>
            </w:r>
            <w:r w:rsidR="00C50E18" w:rsidRPr="00B6102A">
              <w:rPr>
                <w:rFonts w:ascii="Times New Roman" w:hAnsi="Times New Roman" w:cs="Times New Roman"/>
                <w:sz w:val="24"/>
                <w:szCs w:val="24"/>
              </w:rPr>
              <w:t>0</w:t>
            </w:r>
            <w:r w:rsidRPr="00B6102A">
              <w:rPr>
                <w:rFonts w:ascii="Times New Roman" w:hAnsi="Times New Roman" w:cs="Times New Roman"/>
                <w:sz w:val="24"/>
                <w:szCs w:val="24"/>
              </w:rPr>
              <w:t xml:space="preserve">0 часов по адресу: </w:t>
            </w:r>
          </w:p>
          <w:p w14:paraId="75021322"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 г. Тирасполь, ул. Луначарского, 9, актовый зал</w:t>
            </w:r>
          </w:p>
          <w:p w14:paraId="6BA4EE05" w14:textId="77777777" w:rsidR="00E81B44" w:rsidRPr="00B6102A" w:rsidRDefault="00E81B44" w:rsidP="006C0F22">
            <w:pPr>
              <w:shd w:val="clear" w:color="auto" w:fill="FFFFFF"/>
              <w:spacing w:after="100" w:afterAutospacing="1" w:line="240" w:lineRule="atLeast"/>
              <w:contextualSpacing/>
              <w:jc w:val="both"/>
              <w:rPr>
                <w:rFonts w:ascii="Times New Roman" w:eastAsia="Times New Roman" w:hAnsi="Times New Roman" w:cs="Times New Roman"/>
                <w:bCs/>
                <w:sz w:val="24"/>
                <w:szCs w:val="24"/>
                <w:lang w:eastAsia="ru-RU"/>
              </w:rPr>
            </w:pPr>
            <w:r w:rsidRPr="00B6102A">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 в запросе предложений и открытие доступа к поданным в форме электронных документов заявкам.</w:t>
            </w:r>
          </w:p>
          <w:p w14:paraId="314C1A99" w14:textId="77777777" w:rsidR="00E81B44" w:rsidRPr="00B6102A" w:rsidRDefault="00E81B44" w:rsidP="006C0F22">
            <w:pPr>
              <w:shd w:val="clear" w:color="auto" w:fill="FFFFFF"/>
              <w:spacing w:after="100" w:afterAutospacing="1" w:line="240" w:lineRule="atLeast"/>
              <w:contextualSpacing/>
              <w:jc w:val="both"/>
              <w:rPr>
                <w:rFonts w:ascii="Times New Roman" w:eastAsia="Times New Roman" w:hAnsi="Times New Roman" w:cs="Times New Roman"/>
                <w:bCs/>
                <w:sz w:val="24"/>
                <w:szCs w:val="24"/>
                <w:lang w:eastAsia="ru-RU"/>
              </w:rPr>
            </w:pPr>
          </w:p>
        </w:tc>
      </w:tr>
      <w:tr w:rsidR="00143E92" w:rsidRPr="00B6102A" w14:paraId="7968D33E" w14:textId="77777777" w:rsidTr="00E81B44">
        <w:trPr>
          <w:trHeight w:val="406"/>
        </w:trPr>
        <w:tc>
          <w:tcPr>
            <w:tcW w:w="856" w:type="dxa"/>
          </w:tcPr>
          <w:p w14:paraId="0C9F23B1"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6.</w:t>
            </w:r>
          </w:p>
        </w:tc>
        <w:tc>
          <w:tcPr>
            <w:tcW w:w="4408" w:type="dxa"/>
          </w:tcPr>
          <w:p w14:paraId="5028F160"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 xml:space="preserve">Место проведения закупки </w:t>
            </w:r>
          </w:p>
        </w:tc>
        <w:tc>
          <w:tcPr>
            <w:tcW w:w="9332" w:type="dxa"/>
          </w:tcPr>
          <w:p w14:paraId="4DC0D2EE"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Место проведения закупки - г. Тирасполь, ул. Луначарского, 9, актовый зал</w:t>
            </w:r>
          </w:p>
        </w:tc>
      </w:tr>
      <w:tr w:rsidR="00143E92" w:rsidRPr="00B6102A" w14:paraId="2B883F78" w14:textId="77777777" w:rsidTr="00E81B44">
        <w:tc>
          <w:tcPr>
            <w:tcW w:w="856" w:type="dxa"/>
          </w:tcPr>
          <w:p w14:paraId="457CE91C"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7.</w:t>
            </w:r>
          </w:p>
        </w:tc>
        <w:tc>
          <w:tcPr>
            <w:tcW w:w="4408" w:type="dxa"/>
          </w:tcPr>
          <w:p w14:paraId="6407AD1D"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 xml:space="preserve">Порядок оценки заявок, окончательных предложений участников закупки и критерии этой оценки </w:t>
            </w:r>
          </w:p>
        </w:tc>
        <w:tc>
          <w:tcPr>
            <w:tcW w:w="9332" w:type="dxa"/>
          </w:tcPr>
          <w:p w14:paraId="1589187D" w14:textId="77777777" w:rsidR="00E81B44" w:rsidRPr="00B6102A" w:rsidRDefault="00E81B44" w:rsidP="006C0F22">
            <w:pPr>
              <w:spacing w:after="100" w:afterAutospacing="1" w:line="240" w:lineRule="atLeast"/>
              <w:contextualSpacing/>
              <w:jc w:val="both"/>
              <w:rPr>
                <w:rFonts w:ascii="Times New Roman" w:hAnsi="Times New Roman" w:cs="Times New Roman"/>
                <w:sz w:val="24"/>
                <w:szCs w:val="24"/>
              </w:rPr>
            </w:pPr>
            <w:r w:rsidRPr="00B6102A">
              <w:rPr>
                <w:rFonts w:ascii="Times New Roman" w:hAnsi="Times New Roman" w:cs="Times New Roman"/>
                <w:sz w:val="24"/>
                <w:szCs w:val="24"/>
              </w:rPr>
              <w:t>Оценка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Республике" и Постановлением Правительства ПМР от 25 марта 2020г. No78 «Об утверждении Порядка оценки заявок, окончательных предложений участников закупки при проведении запроса предложений» и в соответствии с Закупочной документацией.</w:t>
            </w:r>
          </w:p>
          <w:p w14:paraId="477D3CEA" w14:textId="77777777" w:rsidR="00E81B44" w:rsidRPr="00B6102A" w:rsidRDefault="00E81B44" w:rsidP="006C0F22">
            <w:pPr>
              <w:spacing w:after="100" w:afterAutospacing="1" w:line="240" w:lineRule="atLeast"/>
              <w:contextualSpacing/>
              <w:jc w:val="both"/>
              <w:rPr>
                <w:rFonts w:ascii="Times New Roman" w:hAnsi="Times New Roman" w:cs="Times New Roman"/>
                <w:sz w:val="24"/>
                <w:szCs w:val="24"/>
              </w:rPr>
            </w:pPr>
            <w:r w:rsidRPr="00B6102A">
              <w:rPr>
                <w:rFonts w:ascii="Times New Roman" w:hAnsi="Times New Roman" w:cs="Times New Roman"/>
                <w:sz w:val="24"/>
                <w:szCs w:val="24"/>
              </w:rPr>
              <w:t xml:space="preserve">Заявки, поданные с превышением начальной (максимальной) цены контракта, а также условий контракта в части срока поставки, условий оплаты, условий об ответственности по обязательствам, связанным с участием в закупке, отстраняются и не оцениваются. </w:t>
            </w:r>
          </w:p>
          <w:p w14:paraId="2A96BE1E" w14:textId="77777777" w:rsidR="00E81B44" w:rsidRPr="00B6102A" w:rsidRDefault="00E81B44" w:rsidP="006C0F22">
            <w:pPr>
              <w:spacing w:after="100" w:afterAutospacing="1" w:line="240" w:lineRule="atLeast"/>
              <w:contextualSpacing/>
              <w:jc w:val="both"/>
              <w:rPr>
                <w:rFonts w:ascii="Times New Roman" w:hAnsi="Times New Roman" w:cs="Times New Roman"/>
                <w:sz w:val="24"/>
                <w:szCs w:val="24"/>
              </w:rPr>
            </w:pPr>
            <w:r w:rsidRPr="00B6102A">
              <w:rPr>
                <w:rFonts w:ascii="Times New Roman" w:hAnsi="Times New Roman" w:cs="Times New Roman"/>
                <w:sz w:val="24"/>
                <w:szCs w:val="24"/>
              </w:rPr>
              <w:t>Критериями оценки являются:</w:t>
            </w:r>
          </w:p>
          <w:p w14:paraId="740847F5" w14:textId="77777777" w:rsidR="00E81B44" w:rsidRPr="00B6102A" w:rsidRDefault="00E81B44" w:rsidP="006C0F22">
            <w:pPr>
              <w:spacing w:after="100" w:afterAutospacing="1" w:line="240" w:lineRule="atLeast"/>
              <w:contextualSpacing/>
              <w:jc w:val="both"/>
              <w:rPr>
                <w:rFonts w:ascii="Times New Roman" w:hAnsi="Times New Roman" w:cs="Times New Roman"/>
                <w:sz w:val="24"/>
                <w:szCs w:val="24"/>
              </w:rPr>
            </w:pPr>
            <w:r w:rsidRPr="00B6102A">
              <w:rPr>
                <w:rFonts w:ascii="Times New Roman" w:hAnsi="Times New Roman" w:cs="Times New Roman"/>
                <w:sz w:val="24"/>
                <w:szCs w:val="24"/>
              </w:rPr>
              <w:t>Стоимостные критерии:</w:t>
            </w:r>
          </w:p>
          <w:p w14:paraId="7CBD71A5" w14:textId="77777777" w:rsidR="00E81B44" w:rsidRPr="00B6102A" w:rsidRDefault="00E81B44" w:rsidP="006C0F22">
            <w:pPr>
              <w:spacing w:after="100" w:afterAutospacing="1" w:line="240" w:lineRule="atLeast"/>
              <w:contextualSpacing/>
              <w:jc w:val="both"/>
              <w:rPr>
                <w:rFonts w:ascii="Times New Roman" w:hAnsi="Times New Roman" w:cs="Times New Roman"/>
                <w:sz w:val="24"/>
                <w:szCs w:val="24"/>
              </w:rPr>
            </w:pPr>
            <w:r w:rsidRPr="00B6102A">
              <w:rPr>
                <w:rFonts w:ascii="Times New Roman" w:hAnsi="Times New Roman" w:cs="Times New Roman"/>
                <w:sz w:val="24"/>
                <w:szCs w:val="24"/>
              </w:rPr>
              <w:t>-  цена контракта (удельный вес критерия – 100%).</w:t>
            </w:r>
          </w:p>
          <w:p w14:paraId="0ABDB9A9" w14:textId="77777777" w:rsidR="00E81B44" w:rsidRPr="00B6102A" w:rsidRDefault="00E81B44" w:rsidP="006C0F22">
            <w:pPr>
              <w:spacing w:after="100" w:afterAutospacing="1" w:line="240" w:lineRule="atLeast"/>
              <w:contextualSpacing/>
              <w:jc w:val="both"/>
              <w:rPr>
                <w:rFonts w:ascii="Times New Roman" w:hAnsi="Times New Roman" w:cs="Times New Roman"/>
                <w:sz w:val="24"/>
                <w:szCs w:val="24"/>
              </w:rPr>
            </w:pPr>
          </w:p>
        </w:tc>
      </w:tr>
      <w:tr w:rsidR="00143E92" w:rsidRPr="00B6102A" w14:paraId="0C2C4A79" w14:textId="77777777" w:rsidTr="00E81B44">
        <w:tc>
          <w:tcPr>
            <w:tcW w:w="856" w:type="dxa"/>
          </w:tcPr>
          <w:p w14:paraId="24F7A57A"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8.</w:t>
            </w:r>
          </w:p>
        </w:tc>
        <w:tc>
          <w:tcPr>
            <w:tcW w:w="4408" w:type="dxa"/>
          </w:tcPr>
          <w:p w14:paraId="4B940CB7"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 xml:space="preserve">Ограничение  участия в определении поставщика </w:t>
            </w:r>
          </w:p>
        </w:tc>
        <w:tc>
          <w:tcPr>
            <w:tcW w:w="9332" w:type="dxa"/>
          </w:tcPr>
          <w:p w14:paraId="09B8A8B1"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Не установлено</w:t>
            </w:r>
          </w:p>
        </w:tc>
      </w:tr>
      <w:tr w:rsidR="00143E92" w:rsidRPr="00B6102A" w14:paraId="2D3B4F62" w14:textId="77777777" w:rsidTr="00E81B44">
        <w:trPr>
          <w:trHeight w:val="745"/>
        </w:trPr>
        <w:tc>
          <w:tcPr>
            <w:tcW w:w="856" w:type="dxa"/>
          </w:tcPr>
          <w:p w14:paraId="1A31B1F7"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lastRenderedPageBreak/>
              <w:t>9.</w:t>
            </w:r>
          </w:p>
        </w:tc>
        <w:tc>
          <w:tcPr>
            <w:tcW w:w="4408" w:type="dxa"/>
          </w:tcPr>
          <w:p w14:paraId="7F85186F"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9332" w:type="dxa"/>
          </w:tcPr>
          <w:p w14:paraId="7FF94165" w14:textId="77777777" w:rsidR="00D27FF1" w:rsidRPr="00B6102A" w:rsidRDefault="00D27FF1" w:rsidP="00D27FF1">
            <w:pPr>
              <w:spacing w:after="100" w:afterAutospacing="1" w:line="240" w:lineRule="atLeast"/>
              <w:contextualSpacing/>
              <w:rPr>
                <w:rFonts w:ascii="Times New Roman" w:hAnsi="Times New Roman" w:cs="Times New Roman"/>
                <w:bCs/>
                <w:sz w:val="24"/>
                <w:szCs w:val="24"/>
              </w:rPr>
            </w:pPr>
            <w:r w:rsidRPr="00B6102A">
              <w:rPr>
                <w:rFonts w:ascii="Times New Roman" w:hAnsi="Times New Roman" w:cs="Times New Roman"/>
                <w:bCs/>
                <w:sz w:val="24"/>
                <w:szCs w:val="24"/>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242EA9F8"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p>
        </w:tc>
      </w:tr>
      <w:tr w:rsidR="00143E92" w:rsidRPr="00B6102A" w14:paraId="1E2E41FE" w14:textId="77777777" w:rsidTr="00E81B44">
        <w:trPr>
          <w:trHeight w:val="1315"/>
        </w:trPr>
        <w:tc>
          <w:tcPr>
            <w:tcW w:w="856" w:type="dxa"/>
          </w:tcPr>
          <w:p w14:paraId="57613698"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 xml:space="preserve">10. </w:t>
            </w:r>
          </w:p>
        </w:tc>
        <w:tc>
          <w:tcPr>
            <w:tcW w:w="4408" w:type="dxa"/>
          </w:tcPr>
          <w:p w14:paraId="477856CF"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Место, дата и время вскрытия конвертов с заявками на участие и открытия доступа к поданным в форме электронных документов заявкам, а также рассмотрения и оценки таких заявок для запроса предложений</w:t>
            </w:r>
          </w:p>
        </w:tc>
        <w:tc>
          <w:tcPr>
            <w:tcW w:w="9332" w:type="dxa"/>
          </w:tcPr>
          <w:p w14:paraId="6EA72B1F" w14:textId="758F093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г. Тирасполь, ул. Луначарского, 9, актовый зал, «</w:t>
            </w:r>
            <w:r w:rsidR="002952C0" w:rsidRPr="00B6102A">
              <w:rPr>
                <w:rFonts w:ascii="Times New Roman" w:hAnsi="Times New Roman" w:cs="Times New Roman"/>
                <w:sz w:val="24"/>
                <w:szCs w:val="24"/>
              </w:rPr>
              <w:t>19</w:t>
            </w:r>
            <w:r w:rsidRPr="00B6102A">
              <w:rPr>
                <w:rFonts w:ascii="Times New Roman" w:hAnsi="Times New Roman" w:cs="Times New Roman"/>
                <w:sz w:val="24"/>
                <w:szCs w:val="24"/>
              </w:rPr>
              <w:t xml:space="preserve">» </w:t>
            </w:r>
            <w:r w:rsidR="002952C0" w:rsidRPr="00B6102A">
              <w:rPr>
                <w:rFonts w:ascii="Times New Roman" w:hAnsi="Times New Roman" w:cs="Times New Roman"/>
                <w:sz w:val="24"/>
                <w:szCs w:val="24"/>
              </w:rPr>
              <w:t>июня</w:t>
            </w:r>
            <w:r w:rsidRPr="00B6102A">
              <w:rPr>
                <w:rFonts w:ascii="Times New Roman" w:hAnsi="Times New Roman" w:cs="Times New Roman"/>
                <w:sz w:val="24"/>
                <w:szCs w:val="24"/>
              </w:rPr>
              <w:t xml:space="preserve"> 2025 г. в 09-</w:t>
            </w:r>
            <w:r w:rsidR="00C50E18" w:rsidRPr="00B6102A">
              <w:rPr>
                <w:rFonts w:ascii="Times New Roman" w:hAnsi="Times New Roman" w:cs="Times New Roman"/>
                <w:sz w:val="24"/>
                <w:szCs w:val="24"/>
              </w:rPr>
              <w:t>0</w:t>
            </w:r>
            <w:r w:rsidRPr="00B6102A">
              <w:rPr>
                <w:rFonts w:ascii="Times New Roman" w:hAnsi="Times New Roman" w:cs="Times New Roman"/>
                <w:sz w:val="24"/>
                <w:szCs w:val="24"/>
              </w:rPr>
              <w:t xml:space="preserve">0 часов </w:t>
            </w:r>
          </w:p>
        </w:tc>
      </w:tr>
      <w:tr w:rsidR="00143E92" w:rsidRPr="00B6102A" w14:paraId="5583C910" w14:textId="77777777" w:rsidTr="00E81B44">
        <w:tc>
          <w:tcPr>
            <w:tcW w:w="856" w:type="dxa"/>
          </w:tcPr>
          <w:p w14:paraId="6FA67F51"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 xml:space="preserve">11. </w:t>
            </w:r>
          </w:p>
        </w:tc>
        <w:tc>
          <w:tcPr>
            <w:tcW w:w="4408" w:type="dxa"/>
          </w:tcPr>
          <w:p w14:paraId="616F42A8"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Способы получения документации, срок, место и порядок предоставления этой документации для запроса предложений</w:t>
            </w:r>
          </w:p>
        </w:tc>
        <w:tc>
          <w:tcPr>
            <w:tcW w:w="9332" w:type="dxa"/>
          </w:tcPr>
          <w:p w14:paraId="045D072B" w14:textId="77777777" w:rsidR="00E81B44" w:rsidRPr="00B6102A" w:rsidRDefault="00E81B44" w:rsidP="006C0F22">
            <w:pPr>
              <w:spacing w:after="100" w:afterAutospacing="1" w:line="240" w:lineRule="atLeast"/>
              <w:contextualSpacing/>
              <w:jc w:val="both"/>
              <w:rPr>
                <w:rFonts w:ascii="Times New Roman" w:hAnsi="Times New Roman" w:cs="Times New Roman"/>
                <w:sz w:val="24"/>
                <w:szCs w:val="24"/>
              </w:rPr>
            </w:pPr>
            <w:r w:rsidRPr="00B6102A">
              <w:rPr>
                <w:rFonts w:ascii="Times New Roman" w:hAnsi="Times New Roman" w:cs="Times New Roman"/>
                <w:sz w:val="24"/>
                <w:szCs w:val="24"/>
              </w:rPr>
              <w:t xml:space="preserve">Любой участник запроса предложений вправе направить запрос о даче разъяснений положений документации о таком запросе предложений. </w:t>
            </w:r>
          </w:p>
          <w:p w14:paraId="7FE8B1D1" w14:textId="77777777" w:rsidR="00E81B44" w:rsidRPr="00B6102A" w:rsidRDefault="00E81B44" w:rsidP="006C0F22">
            <w:pPr>
              <w:spacing w:after="100" w:afterAutospacing="1" w:line="240" w:lineRule="atLeast"/>
              <w:contextualSpacing/>
              <w:jc w:val="both"/>
              <w:rPr>
                <w:rFonts w:ascii="Times New Roman" w:hAnsi="Times New Roman" w:cs="Times New Roman"/>
                <w:sz w:val="24"/>
                <w:szCs w:val="24"/>
              </w:rPr>
            </w:pPr>
            <w:r w:rsidRPr="00B6102A">
              <w:rPr>
                <w:rFonts w:ascii="Times New Roman" w:hAnsi="Times New Roman" w:cs="Times New Roman"/>
                <w:sz w:val="24"/>
                <w:szCs w:val="24"/>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документации о запросе предложений, если указанный запрос поступил к заказчику не позднее чем за 3 (три) дня до даты окончания срока подачи заявок на участие в запросе предложений.</w:t>
            </w:r>
          </w:p>
          <w:p w14:paraId="1CFA9DC8" w14:textId="77777777" w:rsidR="00E81B44" w:rsidRPr="00B6102A" w:rsidRDefault="00E81B44" w:rsidP="006C0F22">
            <w:pPr>
              <w:spacing w:after="100" w:afterAutospacing="1" w:line="240" w:lineRule="atLeast"/>
              <w:contextualSpacing/>
              <w:jc w:val="both"/>
              <w:rPr>
                <w:rFonts w:ascii="Times New Roman" w:hAnsi="Times New Roman" w:cs="Times New Roman"/>
                <w:sz w:val="24"/>
                <w:szCs w:val="24"/>
              </w:rPr>
            </w:pPr>
            <w:r w:rsidRPr="00B6102A">
              <w:rPr>
                <w:rFonts w:ascii="Times New Roman" w:hAnsi="Times New Roman" w:cs="Times New Roman"/>
                <w:sz w:val="24"/>
                <w:szCs w:val="24"/>
              </w:rPr>
              <w:t>В течение 1 (одного) рабочего дня с даты направления разъяснений положений документации о запросе предложений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tc>
      </w:tr>
      <w:tr w:rsidR="00143E92" w:rsidRPr="00B6102A" w14:paraId="371BA59C" w14:textId="77777777" w:rsidTr="00E81B44">
        <w:tc>
          <w:tcPr>
            <w:tcW w:w="856" w:type="dxa"/>
          </w:tcPr>
          <w:p w14:paraId="3BC548A0"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p>
        </w:tc>
        <w:tc>
          <w:tcPr>
            <w:tcW w:w="4408" w:type="dxa"/>
          </w:tcPr>
          <w:p w14:paraId="1A7FE57D"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p>
        </w:tc>
        <w:tc>
          <w:tcPr>
            <w:tcW w:w="9332" w:type="dxa"/>
          </w:tcPr>
          <w:p w14:paraId="3793AB33"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p>
        </w:tc>
      </w:tr>
      <w:tr w:rsidR="00143E92" w:rsidRPr="00B6102A" w14:paraId="3E0D2508" w14:textId="77777777" w:rsidTr="00E81B44">
        <w:tc>
          <w:tcPr>
            <w:tcW w:w="856" w:type="dxa"/>
          </w:tcPr>
          <w:p w14:paraId="3AAD2298"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p>
        </w:tc>
        <w:tc>
          <w:tcPr>
            <w:tcW w:w="4408" w:type="dxa"/>
          </w:tcPr>
          <w:p w14:paraId="1F1501A7"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4. Начальная (максимальная) цена контракта</w:t>
            </w:r>
          </w:p>
        </w:tc>
        <w:tc>
          <w:tcPr>
            <w:tcW w:w="9332" w:type="dxa"/>
          </w:tcPr>
          <w:p w14:paraId="03ED34BF"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4. Начальная (максимальная) цена контракта</w:t>
            </w:r>
          </w:p>
        </w:tc>
      </w:tr>
      <w:tr w:rsidR="00143E92" w:rsidRPr="00B6102A" w14:paraId="72C8CA4D" w14:textId="77777777" w:rsidTr="00E81B44">
        <w:tc>
          <w:tcPr>
            <w:tcW w:w="856" w:type="dxa"/>
          </w:tcPr>
          <w:p w14:paraId="19526CBD"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1.</w:t>
            </w:r>
          </w:p>
        </w:tc>
        <w:tc>
          <w:tcPr>
            <w:tcW w:w="4408" w:type="dxa"/>
          </w:tcPr>
          <w:p w14:paraId="0A22576B" w14:textId="77777777" w:rsidR="00E81B44" w:rsidRPr="00B6102A" w:rsidRDefault="00E81B44" w:rsidP="006C0F22">
            <w:pPr>
              <w:spacing w:after="100" w:afterAutospacing="1" w:line="240" w:lineRule="atLeast"/>
              <w:contextualSpacing/>
              <w:rPr>
                <w:rFonts w:ascii="Times New Roman" w:hAnsi="Times New Roman" w:cs="Times New Roman"/>
                <w:b/>
                <w:sz w:val="24"/>
                <w:szCs w:val="24"/>
              </w:rPr>
            </w:pPr>
            <w:r w:rsidRPr="00B6102A">
              <w:rPr>
                <w:rFonts w:ascii="Times New Roman" w:hAnsi="Times New Roman" w:cs="Times New Roman"/>
                <w:b/>
                <w:sz w:val="24"/>
                <w:szCs w:val="24"/>
              </w:rPr>
              <w:t>Начальная (максимальная) цена контракта</w:t>
            </w:r>
          </w:p>
        </w:tc>
        <w:tc>
          <w:tcPr>
            <w:tcW w:w="9332" w:type="dxa"/>
            <w:vAlign w:val="center"/>
          </w:tcPr>
          <w:p w14:paraId="628065A8" w14:textId="1589B45E" w:rsidR="00E81B44" w:rsidRPr="00B6102A" w:rsidRDefault="001C4760" w:rsidP="006C0F22">
            <w:pPr>
              <w:shd w:val="clear" w:color="auto" w:fill="FFFFFF"/>
              <w:spacing w:after="100" w:afterAutospacing="1" w:line="240" w:lineRule="atLeast"/>
              <w:contextualSpacing/>
              <w:jc w:val="both"/>
              <w:rPr>
                <w:rFonts w:ascii="Times New Roman" w:eastAsia="Times New Roman" w:hAnsi="Times New Roman" w:cs="Times New Roman"/>
                <w:b/>
                <w:sz w:val="24"/>
                <w:szCs w:val="24"/>
                <w:lang w:eastAsia="ru-RU"/>
              </w:rPr>
            </w:pPr>
            <w:r w:rsidRPr="00B6102A">
              <w:rPr>
                <w:rFonts w:ascii="Times New Roman" w:eastAsia="Times New Roman" w:hAnsi="Times New Roman" w:cs="Times New Roman"/>
                <w:b/>
                <w:bCs/>
                <w:sz w:val="24"/>
                <w:szCs w:val="24"/>
                <w:lang w:eastAsia="ru-RU"/>
              </w:rPr>
              <w:t>178 578,00</w:t>
            </w:r>
            <w:r w:rsidR="002D0965" w:rsidRPr="00B6102A">
              <w:rPr>
                <w:rFonts w:ascii="Times New Roman" w:eastAsia="Times New Roman" w:hAnsi="Times New Roman" w:cs="Times New Roman"/>
                <w:b/>
                <w:bCs/>
                <w:sz w:val="24"/>
                <w:szCs w:val="24"/>
                <w:lang w:eastAsia="ru-RU"/>
              </w:rPr>
              <w:t xml:space="preserve"> </w:t>
            </w:r>
            <w:r w:rsidR="002D0965" w:rsidRPr="00B6102A">
              <w:rPr>
                <w:rFonts w:ascii="Times New Roman" w:eastAsia="Times New Roman" w:hAnsi="Times New Roman" w:cs="Times New Roman"/>
                <w:b/>
                <w:sz w:val="24"/>
                <w:szCs w:val="24"/>
                <w:lang w:eastAsia="ru-RU"/>
              </w:rPr>
              <w:t>(</w:t>
            </w:r>
            <w:r w:rsidRPr="00B6102A">
              <w:rPr>
                <w:rFonts w:ascii="Times New Roman" w:eastAsia="Times New Roman" w:hAnsi="Times New Roman" w:cs="Times New Roman"/>
                <w:b/>
                <w:sz w:val="24"/>
                <w:szCs w:val="24"/>
                <w:lang w:eastAsia="ru-RU"/>
              </w:rPr>
              <w:t>сто семьдесят восемь тысяч пятьсот семьдесят восемь</w:t>
            </w:r>
            <w:r w:rsidR="002D0965" w:rsidRPr="00B6102A">
              <w:rPr>
                <w:rFonts w:ascii="Times New Roman" w:eastAsia="Times New Roman" w:hAnsi="Times New Roman" w:cs="Times New Roman"/>
                <w:b/>
                <w:sz w:val="24"/>
                <w:szCs w:val="24"/>
                <w:lang w:eastAsia="ru-RU"/>
              </w:rPr>
              <w:t>) руб. ПМР</w:t>
            </w:r>
          </w:p>
        </w:tc>
      </w:tr>
      <w:tr w:rsidR="00143E92" w:rsidRPr="00B6102A" w14:paraId="4A1C1987" w14:textId="77777777" w:rsidTr="00E81B44">
        <w:tc>
          <w:tcPr>
            <w:tcW w:w="856" w:type="dxa"/>
          </w:tcPr>
          <w:p w14:paraId="1C05D7DF"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2.</w:t>
            </w:r>
          </w:p>
        </w:tc>
        <w:tc>
          <w:tcPr>
            <w:tcW w:w="4408" w:type="dxa"/>
          </w:tcPr>
          <w:p w14:paraId="27374F12"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Валюта</w:t>
            </w:r>
          </w:p>
        </w:tc>
        <w:tc>
          <w:tcPr>
            <w:tcW w:w="9332" w:type="dxa"/>
            <w:vAlign w:val="center"/>
          </w:tcPr>
          <w:p w14:paraId="2DF7CCB5" w14:textId="77777777" w:rsidR="00E81B44" w:rsidRPr="00B6102A" w:rsidRDefault="00E81B44" w:rsidP="006C0F22">
            <w:pPr>
              <w:pStyle w:val="ConsPlusTitle"/>
              <w:spacing w:after="100" w:afterAutospacing="1" w:line="240" w:lineRule="atLeast"/>
              <w:contextualSpacing/>
              <w:jc w:val="both"/>
              <w:rPr>
                <w:rFonts w:ascii="Times New Roman" w:hAnsi="Times New Roman" w:cs="Times New Roman"/>
                <w:b w:val="0"/>
              </w:rPr>
            </w:pPr>
            <w:r w:rsidRPr="00B6102A">
              <w:rPr>
                <w:rFonts w:ascii="Times New Roman" w:hAnsi="Times New Roman" w:cs="Times New Roman"/>
                <w:b w:val="0"/>
              </w:rPr>
              <w:t>Для резидентов Приднестровской Молдавской Республики – в рублях Приднестровской Молдавской Республики.</w:t>
            </w:r>
          </w:p>
          <w:p w14:paraId="0FE11CD7" w14:textId="1674FA8C" w:rsidR="00D27FF1" w:rsidRPr="00B6102A" w:rsidRDefault="00D27FF1" w:rsidP="006C0F22">
            <w:pPr>
              <w:pStyle w:val="ConsPlusTitle"/>
              <w:spacing w:after="100" w:afterAutospacing="1" w:line="240" w:lineRule="atLeast"/>
              <w:contextualSpacing/>
              <w:jc w:val="both"/>
              <w:rPr>
                <w:rFonts w:ascii="Times New Roman" w:hAnsi="Times New Roman" w:cs="Times New Roman"/>
                <w:b w:val="0"/>
              </w:rPr>
            </w:pPr>
            <w:r w:rsidRPr="00B6102A">
              <w:rPr>
                <w:rFonts w:ascii="Times New Roman" w:hAnsi="Times New Roman" w:cs="Times New Roman"/>
                <w:b w:val="0"/>
              </w:rPr>
              <w:t>Для нерезидентов Приднестровской Молдавской Республики – в иностранной валюте.</w:t>
            </w:r>
          </w:p>
        </w:tc>
      </w:tr>
      <w:tr w:rsidR="00143E92" w:rsidRPr="00B6102A" w14:paraId="515DC154" w14:textId="77777777" w:rsidTr="00E81B44">
        <w:tc>
          <w:tcPr>
            <w:tcW w:w="856" w:type="dxa"/>
          </w:tcPr>
          <w:p w14:paraId="330C3D70"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3.</w:t>
            </w:r>
          </w:p>
        </w:tc>
        <w:tc>
          <w:tcPr>
            <w:tcW w:w="4408" w:type="dxa"/>
          </w:tcPr>
          <w:p w14:paraId="779DD304"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 xml:space="preserve">Возможные условия оплаты </w:t>
            </w:r>
          </w:p>
          <w:p w14:paraId="7CB53EC7"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p>
        </w:tc>
        <w:tc>
          <w:tcPr>
            <w:tcW w:w="9332" w:type="dxa"/>
            <w:vAlign w:val="center"/>
          </w:tcPr>
          <w:p w14:paraId="50366216" w14:textId="77777777" w:rsidR="00E81B44" w:rsidRPr="00B6102A" w:rsidRDefault="00E81B44" w:rsidP="006C0F22">
            <w:pPr>
              <w:pStyle w:val="ConsPlusTitle"/>
              <w:spacing w:after="100" w:afterAutospacing="1" w:line="240" w:lineRule="atLeast"/>
              <w:contextualSpacing/>
              <w:rPr>
                <w:rFonts w:ascii="Times New Roman" w:hAnsi="Times New Roman" w:cs="Times New Roman"/>
                <w:b w:val="0"/>
              </w:rPr>
            </w:pPr>
            <w:r w:rsidRPr="00B6102A">
              <w:rPr>
                <w:rFonts w:ascii="Times New Roman" w:hAnsi="Times New Roman" w:cs="Times New Roman"/>
                <w:b w:val="0"/>
              </w:rPr>
              <w:t>Собственные средства ГУП «Водоснабжение и водоотведение»</w:t>
            </w:r>
          </w:p>
        </w:tc>
      </w:tr>
      <w:tr w:rsidR="00143E92" w:rsidRPr="00B6102A" w14:paraId="27BD71F9" w14:textId="77777777" w:rsidTr="00E81B44">
        <w:tc>
          <w:tcPr>
            <w:tcW w:w="856" w:type="dxa"/>
          </w:tcPr>
          <w:p w14:paraId="14CE9D78"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p>
        </w:tc>
        <w:tc>
          <w:tcPr>
            <w:tcW w:w="4408" w:type="dxa"/>
          </w:tcPr>
          <w:p w14:paraId="557BB1ED"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p>
        </w:tc>
        <w:tc>
          <w:tcPr>
            <w:tcW w:w="9332" w:type="dxa"/>
            <w:vAlign w:val="center"/>
          </w:tcPr>
          <w:p w14:paraId="46B78051" w14:textId="77777777" w:rsidR="00E156EF" w:rsidRPr="00B6102A" w:rsidRDefault="00E156EF" w:rsidP="00E156EF">
            <w:pPr>
              <w:pStyle w:val="ConsPlusTitle"/>
              <w:spacing w:after="100" w:afterAutospacing="1" w:line="240" w:lineRule="atLeast"/>
              <w:contextualSpacing/>
              <w:rPr>
                <w:rFonts w:ascii="Times New Roman" w:hAnsi="Times New Roman" w:cs="Times New Roman"/>
                <w:b w:val="0"/>
              </w:rPr>
            </w:pPr>
            <w:r w:rsidRPr="00B6102A">
              <w:rPr>
                <w:rFonts w:ascii="Times New Roman" w:hAnsi="Times New Roman" w:cs="Times New Roman"/>
                <w:b w:val="0"/>
              </w:rPr>
              <w:t>Расчеты по контракту производится Покупателем путем перечисления денежных средств на расчетный счет Продавца в течение 10 (десяти) банковских дней с момента поставки партии Товара и выставленного счета на оплату. Датой оплаты считается дата поступления денежных средств на расчетный счет Поставщика.</w:t>
            </w:r>
          </w:p>
          <w:p w14:paraId="0565A6D2" w14:textId="08C27CF8" w:rsidR="00E81B44" w:rsidRPr="00B6102A" w:rsidRDefault="00E156EF" w:rsidP="00E156EF">
            <w:pPr>
              <w:pStyle w:val="ConsPlusTitle"/>
              <w:spacing w:after="100" w:afterAutospacing="1" w:line="240" w:lineRule="atLeast"/>
              <w:contextualSpacing/>
              <w:rPr>
                <w:rFonts w:ascii="Times New Roman" w:hAnsi="Times New Roman" w:cs="Times New Roman"/>
              </w:rPr>
            </w:pPr>
            <w:r w:rsidRPr="00B6102A">
              <w:rPr>
                <w:rFonts w:ascii="Times New Roman" w:hAnsi="Times New Roman" w:cs="Times New Roman"/>
                <w:b w:val="0"/>
              </w:rPr>
              <w:lastRenderedPageBreak/>
              <w:t>Расчет по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w:t>
            </w:r>
          </w:p>
        </w:tc>
      </w:tr>
      <w:tr w:rsidR="00143E92" w:rsidRPr="00B6102A" w14:paraId="172B1557" w14:textId="77777777" w:rsidTr="00E81B44">
        <w:tc>
          <w:tcPr>
            <w:tcW w:w="856" w:type="dxa"/>
          </w:tcPr>
          <w:p w14:paraId="29CA3354"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p>
        </w:tc>
        <w:tc>
          <w:tcPr>
            <w:tcW w:w="4408" w:type="dxa"/>
          </w:tcPr>
          <w:p w14:paraId="4D1FD723"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5. Информация о предмете (объекте) закупки</w:t>
            </w:r>
          </w:p>
        </w:tc>
        <w:tc>
          <w:tcPr>
            <w:tcW w:w="9332" w:type="dxa"/>
          </w:tcPr>
          <w:p w14:paraId="598D2757"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5. Информация о предмете (объекте) закупки</w:t>
            </w:r>
          </w:p>
        </w:tc>
      </w:tr>
      <w:tr w:rsidR="00143E92" w:rsidRPr="00B6102A" w14:paraId="49DAD1F1" w14:textId="77777777" w:rsidTr="00E81B44">
        <w:tc>
          <w:tcPr>
            <w:tcW w:w="856" w:type="dxa"/>
          </w:tcPr>
          <w:p w14:paraId="6ADE7130"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1.</w:t>
            </w:r>
          </w:p>
        </w:tc>
        <w:tc>
          <w:tcPr>
            <w:tcW w:w="4408" w:type="dxa"/>
          </w:tcPr>
          <w:p w14:paraId="72A91C52"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Предмет закупки и его описание</w:t>
            </w:r>
          </w:p>
          <w:p w14:paraId="5CB0668E"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p>
        </w:tc>
        <w:tc>
          <w:tcPr>
            <w:tcW w:w="9332" w:type="dxa"/>
          </w:tcPr>
          <w:p w14:paraId="2DD764F1" w14:textId="77777777" w:rsidR="00304895" w:rsidRPr="00B6102A" w:rsidRDefault="00304895" w:rsidP="00304895">
            <w:pPr>
              <w:shd w:val="clear" w:color="auto" w:fill="FFFFFF"/>
              <w:ind w:left="357"/>
              <w:jc w:val="both"/>
              <w:rPr>
                <w:rFonts w:ascii="Times New Roman" w:hAnsi="Times New Roman" w:cs="Times New Roman"/>
                <w:sz w:val="24"/>
                <w:szCs w:val="24"/>
                <w:lang w:eastAsia="ru-RU"/>
              </w:rPr>
            </w:pPr>
            <w:r w:rsidRPr="00B6102A">
              <w:rPr>
                <w:rFonts w:ascii="Times New Roman" w:hAnsi="Times New Roman" w:cs="Times New Roman"/>
                <w:b/>
                <w:sz w:val="24"/>
                <w:szCs w:val="24"/>
                <w:lang w:eastAsia="ru-RU"/>
              </w:rPr>
              <w:t xml:space="preserve">Не допускается разбивка лота на части, </w:t>
            </w:r>
            <w:r w:rsidRPr="00B6102A">
              <w:rPr>
                <w:rFonts w:ascii="Times New Roman" w:hAnsi="Times New Roman" w:cs="Times New Roman"/>
                <w:sz w:val="24"/>
                <w:szCs w:val="24"/>
                <w:lang w:eastAsia="ru-RU"/>
              </w:rPr>
              <w:t>то есть подача заявки на участие в закупке на часть лота по отдельным его позициям или на часть объема лота.</w:t>
            </w:r>
          </w:p>
          <w:p w14:paraId="0721917F" w14:textId="77777777" w:rsidR="00304895" w:rsidRPr="00B6102A" w:rsidRDefault="00304895" w:rsidP="006C0F22">
            <w:pPr>
              <w:shd w:val="clear" w:color="auto" w:fill="FFFFFF"/>
              <w:spacing w:after="100" w:afterAutospacing="1" w:line="240" w:lineRule="atLeast"/>
              <w:ind w:left="357"/>
              <w:contextualSpacing/>
              <w:jc w:val="both"/>
              <w:rPr>
                <w:rFonts w:ascii="Times New Roman" w:hAnsi="Times New Roman" w:cs="Times New Roman"/>
                <w:sz w:val="24"/>
                <w:szCs w:val="24"/>
                <w:lang w:eastAsia="ru-RU"/>
              </w:rPr>
            </w:pPr>
          </w:p>
          <w:tbl>
            <w:tblPr>
              <w:tblStyle w:val="a4"/>
              <w:tblW w:w="9080" w:type="dxa"/>
              <w:tblLayout w:type="fixed"/>
              <w:tblLook w:val="04A0" w:firstRow="1" w:lastRow="0" w:firstColumn="1" w:lastColumn="0" w:noHBand="0" w:noVBand="1"/>
            </w:tblPr>
            <w:tblGrid>
              <w:gridCol w:w="709"/>
              <w:gridCol w:w="710"/>
              <w:gridCol w:w="4252"/>
              <w:gridCol w:w="7"/>
              <w:gridCol w:w="702"/>
              <w:gridCol w:w="709"/>
              <w:gridCol w:w="999"/>
              <w:gridCol w:w="992"/>
            </w:tblGrid>
            <w:tr w:rsidR="00143E92" w:rsidRPr="00B6102A" w14:paraId="1983496E" w14:textId="77777777" w:rsidTr="002D0965">
              <w:trPr>
                <w:trHeight w:val="874"/>
              </w:trPr>
              <w:tc>
                <w:tcPr>
                  <w:tcW w:w="709" w:type="dxa"/>
                </w:tcPr>
                <w:p w14:paraId="019C9F05" w14:textId="77777777" w:rsidR="002D0965" w:rsidRPr="00B6102A" w:rsidRDefault="002D0965" w:rsidP="002D0965">
                  <w:pPr>
                    <w:jc w:val="center"/>
                    <w:rPr>
                      <w:rFonts w:ascii="Times New Roman" w:hAnsi="Times New Roman" w:cs="Times New Roman"/>
                      <w:sz w:val="18"/>
                      <w:szCs w:val="18"/>
                    </w:rPr>
                  </w:pPr>
                  <w:r w:rsidRPr="00B6102A">
                    <w:rPr>
                      <w:rFonts w:ascii="Times New Roman" w:hAnsi="Times New Roman" w:cs="Times New Roman"/>
                      <w:sz w:val="18"/>
                      <w:szCs w:val="18"/>
                    </w:rPr>
                    <w:t>№ п/п лота</w:t>
                  </w:r>
                </w:p>
              </w:tc>
              <w:tc>
                <w:tcPr>
                  <w:tcW w:w="710" w:type="dxa"/>
                </w:tcPr>
                <w:p w14:paraId="708D36AA" w14:textId="77777777" w:rsidR="002D0965" w:rsidRPr="00B6102A" w:rsidRDefault="002D0965" w:rsidP="002D0965">
                  <w:pPr>
                    <w:jc w:val="center"/>
                    <w:rPr>
                      <w:rFonts w:ascii="Times New Roman" w:hAnsi="Times New Roman" w:cs="Times New Roman"/>
                      <w:sz w:val="18"/>
                      <w:szCs w:val="18"/>
                    </w:rPr>
                  </w:pPr>
                  <w:r w:rsidRPr="00B6102A">
                    <w:rPr>
                      <w:rFonts w:ascii="Times New Roman" w:hAnsi="Times New Roman" w:cs="Times New Roman"/>
                      <w:sz w:val="18"/>
                      <w:szCs w:val="18"/>
                    </w:rPr>
                    <w:t>№ п/п</w:t>
                  </w:r>
                </w:p>
              </w:tc>
              <w:tc>
                <w:tcPr>
                  <w:tcW w:w="4252" w:type="dxa"/>
                </w:tcPr>
                <w:p w14:paraId="74770C45" w14:textId="77777777" w:rsidR="002D0965" w:rsidRPr="00B6102A" w:rsidRDefault="002D0965" w:rsidP="002D0965">
                  <w:pPr>
                    <w:jc w:val="center"/>
                    <w:rPr>
                      <w:rFonts w:ascii="Times New Roman" w:hAnsi="Times New Roman" w:cs="Times New Roman"/>
                      <w:sz w:val="18"/>
                      <w:szCs w:val="18"/>
                    </w:rPr>
                  </w:pPr>
                  <w:r w:rsidRPr="00B6102A">
                    <w:rPr>
                      <w:rFonts w:ascii="Times New Roman" w:hAnsi="Times New Roman" w:cs="Times New Roman"/>
                      <w:sz w:val="18"/>
                      <w:szCs w:val="18"/>
                    </w:rPr>
                    <w:t>Наименование и основные характеристики объекта закупки</w:t>
                  </w:r>
                </w:p>
              </w:tc>
              <w:tc>
                <w:tcPr>
                  <w:tcW w:w="709" w:type="dxa"/>
                  <w:gridSpan w:val="2"/>
                </w:tcPr>
                <w:p w14:paraId="161EA9D5" w14:textId="77777777" w:rsidR="002D0965" w:rsidRPr="00B6102A" w:rsidRDefault="002D0965" w:rsidP="002D0965">
                  <w:pPr>
                    <w:jc w:val="center"/>
                    <w:rPr>
                      <w:rFonts w:ascii="Times New Roman" w:hAnsi="Times New Roman" w:cs="Times New Roman"/>
                      <w:sz w:val="18"/>
                      <w:szCs w:val="18"/>
                    </w:rPr>
                  </w:pPr>
                  <w:r w:rsidRPr="00B6102A">
                    <w:rPr>
                      <w:rFonts w:ascii="Times New Roman" w:hAnsi="Times New Roman" w:cs="Times New Roman"/>
                      <w:sz w:val="18"/>
                      <w:szCs w:val="18"/>
                    </w:rPr>
                    <w:t>Ед. изм.</w:t>
                  </w:r>
                </w:p>
              </w:tc>
              <w:tc>
                <w:tcPr>
                  <w:tcW w:w="709" w:type="dxa"/>
                </w:tcPr>
                <w:p w14:paraId="3166001C" w14:textId="77777777" w:rsidR="002D0965" w:rsidRPr="00B6102A" w:rsidRDefault="002D0965" w:rsidP="002D0965">
                  <w:pPr>
                    <w:jc w:val="center"/>
                    <w:rPr>
                      <w:rFonts w:ascii="Times New Roman" w:hAnsi="Times New Roman" w:cs="Times New Roman"/>
                      <w:sz w:val="18"/>
                      <w:szCs w:val="18"/>
                    </w:rPr>
                  </w:pPr>
                  <w:r w:rsidRPr="00B6102A">
                    <w:rPr>
                      <w:rFonts w:ascii="Times New Roman" w:hAnsi="Times New Roman" w:cs="Times New Roman"/>
                      <w:sz w:val="18"/>
                      <w:szCs w:val="18"/>
                    </w:rPr>
                    <w:t>Кол-во</w:t>
                  </w:r>
                </w:p>
              </w:tc>
              <w:tc>
                <w:tcPr>
                  <w:tcW w:w="999" w:type="dxa"/>
                </w:tcPr>
                <w:p w14:paraId="311F00B3" w14:textId="77777777" w:rsidR="002D0965" w:rsidRPr="00B6102A" w:rsidRDefault="002D0965" w:rsidP="002D0965">
                  <w:pPr>
                    <w:jc w:val="center"/>
                    <w:rPr>
                      <w:rFonts w:ascii="Times New Roman" w:hAnsi="Times New Roman" w:cs="Times New Roman"/>
                      <w:sz w:val="18"/>
                      <w:szCs w:val="18"/>
                    </w:rPr>
                  </w:pPr>
                  <w:r w:rsidRPr="00B6102A">
                    <w:rPr>
                      <w:rFonts w:ascii="Times New Roman" w:hAnsi="Times New Roman" w:cs="Times New Roman"/>
                      <w:sz w:val="18"/>
                      <w:szCs w:val="18"/>
                    </w:rPr>
                    <w:t>Минимальная цена за ед. товара</w:t>
                  </w:r>
                </w:p>
              </w:tc>
              <w:tc>
                <w:tcPr>
                  <w:tcW w:w="992" w:type="dxa"/>
                  <w:tcBorders>
                    <w:bottom w:val="single" w:sz="4" w:space="0" w:color="auto"/>
                  </w:tcBorders>
                </w:tcPr>
                <w:p w14:paraId="0D6A944B" w14:textId="77777777" w:rsidR="002D0965" w:rsidRPr="00B6102A" w:rsidRDefault="002D0965" w:rsidP="002D0965">
                  <w:pPr>
                    <w:jc w:val="center"/>
                    <w:rPr>
                      <w:rFonts w:ascii="Times New Roman" w:hAnsi="Times New Roman" w:cs="Times New Roman"/>
                      <w:sz w:val="18"/>
                      <w:szCs w:val="18"/>
                    </w:rPr>
                  </w:pPr>
                  <w:r w:rsidRPr="00B6102A">
                    <w:rPr>
                      <w:rFonts w:ascii="Times New Roman" w:hAnsi="Times New Roman" w:cs="Times New Roman"/>
                      <w:sz w:val="18"/>
                      <w:szCs w:val="18"/>
                    </w:rPr>
                    <w:t>Начальная</w:t>
                  </w:r>
                </w:p>
                <w:p w14:paraId="4CC7BCBD" w14:textId="77777777" w:rsidR="002D0965" w:rsidRPr="00B6102A" w:rsidRDefault="002D0965" w:rsidP="002D0965">
                  <w:pPr>
                    <w:jc w:val="center"/>
                    <w:rPr>
                      <w:rFonts w:ascii="Times New Roman" w:hAnsi="Times New Roman" w:cs="Times New Roman"/>
                      <w:sz w:val="18"/>
                      <w:szCs w:val="18"/>
                    </w:rPr>
                  </w:pPr>
                  <w:r w:rsidRPr="00B6102A">
                    <w:rPr>
                      <w:rFonts w:ascii="Times New Roman" w:hAnsi="Times New Roman" w:cs="Times New Roman"/>
                      <w:sz w:val="18"/>
                      <w:szCs w:val="18"/>
                    </w:rPr>
                    <w:t>(максимальная)</w:t>
                  </w:r>
                </w:p>
                <w:p w14:paraId="25A0810B" w14:textId="77777777" w:rsidR="002D0965" w:rsidRPr="00B6102A" w:rsidRDefault="002D0965" w:rsidP="002D0965">
                  <w:pPr>
                    <w:jc w:val="center"/>
                    <w:rPr>
                      <w:rFonts w:ascii="Times New Roman" w:hAnsi="Times New Roman" w:cs="Times New Roman"/>
                      <w:sz w:val="18"/>
                      <w:szCs w:val="18"/>
                    </w:rPr>
                  </w:pPr>
                  <w:r w:rsidRPr="00B6102A">
                    <w:rPr>
                      <w:rFonts w:ascii="Times New Roman" w:hAnsi="Times New Roman" w:cs="Times New Roman"/>
                      <w:sz w:val="18"/>
                      <w:szCs w:val="18"/>
                    </w:rPr>
                    <w:t>цена контракта</w:t>
                  </w:r>
                </w:p>
              </w:tc>
            </w:tr>
            <w:tr w:rsidR="00143E92" w:rsidRPr="00B6102A" w14:paraId="5A66395F" w14:textId="77777777" w:rsidTr="002D0965">
              <w:trPr>
                <w:trHeight w:val="874"/>
              </w:trPr>
              <w:tc>
                <w:tcPr>
                  <w:tcW w:w="709" w:type="dxa"/>
                  <w:vAlign w:val="center"/>
                </w:tcPr>
                <w:p w14:paraId="5CA4D0E8" w14:textId="77777777" w:rsidR="002D0965" w:rsidRPr="00B6102A" w:rsidRDefault="002D0965" w:rsidP="002D0965">
                  <w:pPr>
                    <w:jc w:val="center"/>
                    <w:rPr>
                      <w:rFonts w:ascii="Times New Roman" w:hAnsi="Times New Roman" w:cs="Times New Roman"/>
                      <w:b/>
                      <w:bCs/>
                      <w:sz w:val="18"/>
                      <w:szCs w:val="18"/>
                    </w:rPr>
                  </w:pPr>
                  <w:r w:rsidRPr="00B6102A">
                    <w:rPr>
                      <w:rFonts w:ascii="Times New Roman" w:hAnsi="Times New Roman" w:cs="Times New Roman"/>
                      <w:b/>
                      <w:bCs/>
                      <w:sz w:val="18"/>
                      <w:szCs w:val="18"/>
                    </w:rPr>
                    <w:t>1.</w:t>
                  </w:r>
                </w:p>
              </w:tc>
              <w:tc>
                <w:tcPr>
                  <w:tcW w:w="710" w:type="dxa"/>
                </w:tcPr>
                <w:p w14:paraId="39EF4D37" w14:textId="77777777" w:rsidR="002D0965" w:rsidRPr="00B6102A" w:rsidRDefault="002D0965" w:rsidP="002D0965">
                  <w:pPr>
                    <w:jc w:val="center"/>
                    <w:rPr>
                      <w:rFonts w:ascii="Times New Roman" w:hAnsi="Times New Roman" w:cs="Times New Roman"/>
                      <w:sz w:val="18"/>
                      <w:szCs w:val="18"/>
                    </w:rPr>
                  </w:pPr>
                </w:p>
              </w:tc>
              <w:tc>
                <w:tcPr>
                  <w:tcW w:w="4259" w:type="dxa"/>
                  <w:gridSpan w:val="2"/>
                  <w:vAlign w:val="center"/>
                </w:tcPr>
                <w:p w14:paraId="2C721744" w14:textId="470D5A2C" w:rsidR="002D0965" w:rsidRPr="00B6102A" w:rsidRDefault="000C1C3D" w:rsidP="002D0965">
                  <w:pPr>
                    <w:jc w:val="center"/>
                    <w:rPr>
                      <w:rFonts w:ascii="Times New Roman" w:hAnsi="Times New Roman" w:cs="Times New Roman"/>
                      <w:b/>
                      <w:bCs/>
                      <w:sz w:val="18"/>
                      <w:szCs w:val="18"/>
                    </w:rPr>
                  </w:pPr>
                  <w:r w:rsidRPr="00B6102A">
                    <w:rPr>
                      <w:rFonts w:ascii="Times New Roman" w:hAnsi="Times New Roman" w:cs="Times New Roman"/>
                      <w:b/>
                      <w:bCs/>
                      <w:sz w:val="18"/>
                      <w:szCs w:val="18"/>
                    </w:rPr>
                    <w:t>Мыло хозяйственное</w:t>
                  </w:r>
                </w:p>
              </w:tc>
              <w:tc>
                <w:tcPr>
                  <w:tcW w:w="702" w:type="dxa"/>
                </w:tcPr>
                <w:p w14:paraId="2FF34ED7" w14:textId="77777777" w:rsidR="002D0965" w:rsidRPr="00B6102A" w:rsidRDefault="002D0965" w:rsidP="002D0965">
                  <w:pPr>
                    <w:jc w:val="center"/>
                    <w:rPr>
                      <w:rFonts w:ascii="Times New Roman" w:hAnsi="Times New Roman" w:cs="Times New Roman"/>
                      <w:sz w:val="18"/>
                      <w:szCs w:val="18"/>
                    </w:rPr>
                  </w:pPr>
                </w:p>
              </w:tc>
              <w:tc>
                <w:tcPr>
                  <w:tcW w:w="709" w:type="dxa"/>
                </w:tcPr>
                <w:p w14:paraId="24245E5B" w14:textId="77777777" w:rsidR="002D0965" w:rsidRPr="00B6102A" w:rsidRDefault="002D0965" w:rsidP="002D0965">
                  <w:pPr>
                    <w:jc w:val="center"/>
                    <w:rPr>
                      <w:rFonts w:ascii="Times New Roman" w:hAnsi="Times New Roman" w:cs="Times New Roman"/>
                      <w:sz w:val="18"/>
                      <w:szCs w:val="18"/>
                    </w:rPr>
                  </w:pPr>
                </w:p>
              </w:tc>
              <w:tc>
                <w:tcPr>
                  <w:tcW w:w="999" w:type="dxa"/>
                </w:tcPr>
                <w:p w14:paraId="22449124" w14:textId="77777777" w:rsidR="002D0965" w:rsidRPr="00B6102A" w:rsidRDefault="002D0965" w:rsidP="002D0965">
                  <w:pPr>
                    <w:jc w:val="center"/>
                    <w:rPr>
                      <w:rFonts w:ascii="Times New Roman" w:hAnsi="Times New Roman" w:cs="Times New Roman"/>
                      <w:sz w:val="18"/>
                      <w:szCs w:val="18"/>
                    </w:rPr>
                  </w:pPr>
                </w:p>
              </w:tc>
              <w:tc>
                <w:tcPr>
                  <w:tcW w:w="992" w:type="dxa"/>
                  <w:tcBorders>
                    <w:bottom w:val="single" w:sz="4" w:space="0" w:color="auto"/>
                  </w:tcBorders>
                </w:tcPr>
                <w:p w14:paraId="3B80E1E1" w14:textId="77777777" w:rsidR="002D0965" w:rsidRPr="00B6102A" w:rsidRDefault="002D0965" w:rsidP="002D0965">
                  <w:pPr>
                    <w:jc w:val="center"/>
                    <w:rPr>
                      <w:rFonts w:ascii="Times New Roman" w:hAnsi="Times New Roman" w:cs="Times New Roman"/>
                      <w:sz w:val="18"/>
                      <w:szCs w:val="18"/>
                    </w:rPr>
                  </w:pPr>
                </w:p>
              </w:tc>
            </w:tr>
            <w:tr w:rsidR="00143E92" w:rsidRPr="00B6102A" w14:paraId="7011DE15" w14:textId="77777777" w:rsidTr="002D0965">
              <w:trPr>
                <w:trHeight w:val="284"/>
              </w:trPr>
              <w:tc>
                <w:tcPr>
                  <w:tcW w:w="709" w:type="dxa"/>
                  <w:vAlign w:val="center"/>
                </w:tcPr>
                <w:p w14:paraId="1EB3DA0A" w14:textId="77777777" w:rsidR="002D0965" w:rsidRPr="00B6102A" w:rsidRDefault="002D0965" w:rsidP="002D0965">
                  <w:pPr>
                    <w:pStyle w:val="a5"/>
                    <w:rPr>
                      <w:rFonts w:ascii="Times New Roman" w:hAnsi="Times New Roman" w:cs="Times New Roman"/>
                      <w:sz w:val="18"/>
                      <w:szCs w:val="18"/>
                    </w:rPr>
                  </w:pPr>
                </w:p>
              </w:tc>
              <w:tc>
                <w:tcPr>
                  <w:tcW w:w="710" w:type="dxa"/>
                </w:tcPr>
                <w:p w14:paraId="74C07404" w14:textId="77777777" w:rsidR="002D0965" w:rsidRPr="00B6102A" w:rsidRDefault="002D0965" w:rsidP="002D0965">
                  <w:pPr>
                    <w:shd w:val="clear" w:color="auto" w:fill="FFFFFF"/>
                    <w:rPr>
                      <w:rFonts w:ascii="Times New Roman" w:hAnsi="Times New Roman" w:cs="Times New Roman"/>
                      <w:sz w:val="18"/>
                      <w:szCs w:val="18"/>
                    </w:rPr>
                  </w:pPr>
                  <w:r w:rsidRPr="00B6102A">
                    <w:rPr>
                      <w:rFonts w:ascii="Times New Roman" w:hAnsi="Times New Roman" w:cs="Times New Roman"/>
                      <w:sz w:val="18"/>
                      <w:szCs w:val="18"/>
                    </w:rPr>
                    <w:t>1</w:t>
                  </w:r>
                </w:p>
              </w:tc>
              <w:tc>
                <w:tcPr>
                  <w:tcW w:w="4252" w:type="dxa"/>
                  <w:shd w:val="clear" w:color="auto" w:fill="auto"/>
                </w:tcPr>
                <w:p w14:paraId="162FBB1C" w14:textId="7435F19E" w:rsidR="002D0965" w:rsidRPr="00B6102A" w:rsidRDefault="00471FB2" w:rsidP="00471FB2">
                  <w:pPr>
                    <w:jc w:val="center"/>
                    <w:rPr>
                      <w:rFonts w:ascii="Times New Roman" w:hAnsi="Times New Roman" w:cs="Times New Roman"/>
                      <w:sz w:val="18"/>
                      <w:szCs w:val="18"/>
                    </w:rPr>
                  </w:pPr>
                  <w:r w:rsidRPr="00B6102A">
                    <w:rPr>
                      <w:rFonts w:ascii="Times New Roman" w:hAnsi="Times New Roman" w:cs="Times New Roman"/>
                      <w:sz w:val="18"/>
                      <w:szCs w:val="18"/>
                    </w:rPr>
                    <w:t>Мыло хозяйственное 200 грамм, 72%</w:t>
                  </w:r>
                </w:p>
              </w:tc>
              <w:tc>
                <w:tcPr>
                  <w:tcW w:w="709" w:type="dxa"/>
                  <w:gridSpan w:val="2"/>
                  <w:vAlign w:val="center"/>
                </w:tcPr>
                <w:p w14:paraId="4029EC2D" w14:textId="28B76BB1" w:rsidR="002D0965" w:rsidRPr="00B6102A" w:rsidRDefault="000C1C3D" w:rsidP="002D0965">
                  <w:pPr>
                    <w:rPr>
                      <w:rFonts w:ascii="Times New Roman" w:hAnsi="Times New Roman" w:cs="Times New Roman"/>
                      <w:sz w:val="18"/>
                      <w:szCs w:val="18"/>
                    </w:rPr>
                  </w:pPr>
                  <w:proofErr w:type="spellStart"/>
                  <w:r w:rsidRPr="00B6102A">
                    <w:rPr>
                      <w:rFonts w:ascii="Times New Roman" w:hAnsi="Times New Roman" w:cs="Times New Roman"/>
                      <w:sz w:val="18"/>
                      <w:szCs w:val="18"/>
                    </w:rPr>
                    <w:t>шт</w:t>
                  </w:r>
                  <w:proofErr w:type="spellEnd"/>
                </w:p>
              </w:tc>
              <w:tc>
                <w:tcPr>
                  <w:tcW w:w="709" w:type="dxa"/>
                  <w:vAlign w:val="center"/>
                </w:tcPr>
                <w:p w14:paraId="23564D5F" w14:textId="10FC7F69" w:rsidR="002D0965" w:rsidRPr="00B6102A" w:rsidRDefault="000C1C3D" w:rsidP="002D0965">
                  <w:pPr>
                    <w:jc w:val="center"/>
                    <w:rPr>
                      <w:rFonts w:ascii="Times New Roman" w:hAnsi="Times New Roman" w:cs="Times New Roman"/>
                      <w:sz w:val="18"/>
                      <w:szCs w:val="18"/>
                    </w:rPr>
                  </w:pPr>
                  <w:r w:rsidRPr="00B6102A">
                    <w:rPr>
                      <w:rFonts w:ascii="Times New Roman" w:hAnsi="Times New Roman" w:cs="Times New Roman"/>
                      <w:sz w:val="18"/>
                      <w:szCs w:val="18"/>
                    </w:rPr>
                    <w:t>33070</w:t>
                  </w:r>
                </w:p>
              </w:tc>
              <w:tc>
                <w:tcPr>
                  <w:tcW w:w="999" w:type="dxa"/>
                  <w:vAlign w:val="center"/>
                </w:tcPr>
                <w:p w14:paraId="40E2F2E1" w14:textId="45BAA302" w:rsidR="002D0965" w:rsidRPr="00B6102A" w:rsidRDefault="000C1C3D" w:rsidP="002D0965">
                  <w:pPr>
                    <w:jc w:val="center"/>
                    <w:rPr>
                      <w:rFonts w:ascii="Times New Roman" w:hAnsi="Times New Roman" w:cs="Times New Roman"/>
                      <w:sz w:val="18"/>
                      <w:szCs w:val="18"/>
                    </w:rPr>
                  </w:pPr>
                  <w:r w:rsidRPr="00B6102A">
                    <w:rPr>
                      <w:rFonts w:ascii="Times New Roman" w:eastAsia="Times New Roman" w:hAnsi="Times New Roman" w:cs="Times New Roman"/>
                      <w:sz w:val="18"/>
                      <w:szCs w:val="18"/>
                      <w:lang w:eastAsia="ru-RU"/>
                    </w:rPr>
                    <w:t>5,40</w:t>
                  </w:r>
                </w:p>
              </w:tc>
              <w:tc>
                <w:tcPr>
                  <w:tcW w:w="992" w:type="dxa"/>
                </w:tcPr>
                <w:p w14:paraId="5D8C7282" w14:textId="2F941F98" w:rsidR="002D0965" w:rsidRPr="00B6102A" w:rsidRDefault="000C1C3D" w:rsidP="002D0965">
                  <w:pPr>
                    <w:pStyle w:val="ConsPlusTitle"/>
                    <w:jc w:val="center"/>
                    <w:rPr>
                      <w:rFonts w:ascii="Times New Roman" w:hAnsi="Times New Roman" w:cs="Times New Roman"/>
                      <w:b w:val="0"/>
                      <w:sz w:val="18"/>
                      <w:szCs w:val="18"/>
                    </w:rPr>
                  </w:pPr>
                  <w:r w:rsidRPr="00B6102A">
                    <w:rPr>
                      <w:rFonts w:ascii="Times New Roman" w:hAnsi="Times New Roman" w:cs="Times New Roman"/>
                      <w:b w:val="0"/>
                      <w:sz w:val="18"/>
                      <w:szCs w:val="18"/>
                    </w:rPr>
                    <w:t>178 578,00</w:t>
                  </w:r>
                </w:p>
              </w:tc>
            </w:tr>
            <w:tr w:rsidR="00143E92" w:rsidRPr="00B6102A" w14:paraId="79E51505" w14:textId="77777777" w:rsidTr="002D0965">
              <w:tc>
                <w:tcPr>
                  <w:tcW w:w="8088" w:type="dxa"/>
                  <w:gridSpan w:val="7"/>
                </w:tcPr>
                <w:p w14:paraId="7C77C40A" w14:textId="77777777" w:rsidR="002D0965" w:rsidRPr="00B6102A" w:rsidRDefault="002D0965" w:rsidP="002D0965">
                  <w:pPr>
                    <w:pStyle w:val="ConsPlusTitle"/>
                    <w:rPr>
                      <w:rFonts w:ascii="Times New Roman" w:hAnsi="Times New Roman" w:cs="Times New Roman"/>
                      <w:sz w:val="18"/>
                      <w:szCs w:val="18"/>
                    </w:rPr>
                  </w:pPr>
                  <w:r w:rsidRPr="00B6102A">
                    <w:rPr>
                      <w:rFonts w:ascii="Times New Roman" w:hAnsi="Times New Roman" w:cs="Times New Roman"/>
                      <w:sz w:val="18"/>
                      <w:szCs w:val="18"/>
                    </w:rPr>
                    <w:t>ИТОГО:</w:t>
                  </w:r>
                </w:p>
              </w:tc>
              <w:tc>
                <w:tcPr>
                  <w:tcW w:w="992" w:type="dxa"/>
                  <w:tcBorders>
                    <w:top w:val="single" w:sz="4" w:space="0" w:color="auto"/>
                  </w:tcBorders>
                </w:tcPr>
                <w:p w14:paraId="19A8C047" w14:textId="469DECC2" w:rsidR="002D0965" w:rsidRPr="00B6102A" w:rsidRDefault="000C1C3D" w:rsidP="002D0965">
                  <w:pPr>
                    <w:pStyle w:val="ConsPlusTitle"/>
                    <w:jc w:val="center"/>
                    <w:rPr>
                      <w:rFonts w:ascii="Times New Roman" w:hAnsi="Times New Roman" w:cs="Times New Roman"/>
                      <w:bCs w:val="0"/>
                      <w:sz w:val="18"/>
                      <w:szCs w:val="18"/>
                    </w:rPr>
                  </w:pPr>
                  <w:r w:rsidRPr="00B6102A">
                    <w:rPr>
                      <w:rFonts w:ascii="Times New Roman" w:hAnsi="Times New Roman" w:cs="Times New Roman"/>
                      <w:b w:val="0"/>
                      <w:sz w:val="18"/>
                      <w:szCs w:val="18"/>
                    </w:rPr>
                    <w:t>178 578,00</w:t>
                  </w:r>
                </w:p>
              </w:tc>
            </w:tr>
          </w:tbl>
          <w:p w14:paraId="590C59B8"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p>
        </w:tc>
      </w:tr>
      <w:tr w:rsidR="00143E92" w:rsidRPr="00B6102A" w14:paraId="039066A5" w14:textId="77777777" w:rsidTr="00E81B44">
        <w:tc>
          <w:tcPr>
            <w:tcW w:w="856" w:type="dxa"/>
          </w:tcPr>
          <w:p w14:paraId="6AB4EC2E"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2.</w:t>
            </w:r>
          </w:p>
        </w:tc>
        <w:tc>
          <w:tcPr>
            <w:tcW w:w="4408" w:type="dxa"/>
          </w:tcPr>
          <w:p w14:paraId="39D5948D"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Информация о необходимости предоставления участникам закупки образцов продукции, предлагаемых к поставке</w:t>
            </w:r>
          </w:p>
        </w:tc>
        <w:tc>
          <w:tcPr>
            <w:tcW w:w="9332" w:type="dxa"/>
            <w:vAlign w:val="center"/>
          </w:tcPr>
          <w:p w14:paraId="51B0B805" w14:textId="53D69518" w:rsidR="00E81B44" w:rsidRPr="00B6102A" w:rsidRDefault="00E81B44" w:rsidP="006C0F22">
            <w:pPr>
              <w:pStyle w:val="ConsPlusTitle"/>
              <w:spacing w:after="100" w:afterAutospacing="1" w:line="240" w:lineRule="atLeast"/>
              <w:contextualSpacing/>
              <w:rPr>
                <w:rFonts w:ascii="Times New Roman" w:hAnsi="Times New Roman" w:cs="Times New Roman"/>
                <w:b w:val="0"/>
              </w:rPr>
            </w:pPr>
            <w:r w:rsidRPr="00B6102A">
              <w:rPr>
                <w:rFonts w:ascii="Times New Roman" w:hAnsi="Times New Roman" w:cs="Times New Roman"/>
                <w:b w:val="0"/>
              </w:rPr>
              <w:t>Не требуется</w:t>
            </w:r>
          </w:p>
        </w:tc>
      </w:tr>
      <w:tr w:rsidR="00143E92" w:rsidRPr="00B6102A" w14:paraId="21A0059D" w14:textId="77777777" w:rsidTr="00E81B44">
        <w:tc>
          <w:tcPr>
            <w:tcW w:w="856" w:type="dxa"/>
          </w:tcPr>
          <w:p w14:paraId="55BE7EB7"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3.</w:t>
            </w:r>
          </w:p>
        </w:tc>
        <w:tc>
          <w:tcPr>
            <w:tcW w:w="4408" w:type="dxa"/>
          </w:tcPr>
          <w:p w14:paraId="081003DB"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Дополнительные требования к предмету (объекту) закупки</w:t>
            </w:r>
          </w:p>
        </w:tc>
        <w:tc>
          <w:tcPr>
            <w:tcW w:w="9332" w:type="dxa"/>
            <w:vAlign w:val="center"/>
          </w:tcPr>
          <w:p w14:paraId="6970A613" w14:textId="66056688" w:rsidR="00E81B44" w:rsidRPr="00B6102A" w:rsidRDefault="00C50E18" w:rsidP="006C0F22">
            <w:pPr>
              <w:pStyle w:val="ConsPlusTitle"/>
              <w:spacing w:after="100" w:afterAutospacing="1" w:line="240" w:lineRule="atLeast"/>
              <w:contextualSpacing/>
              <w:rPr>
                <w:rFonts w:ascii="Times New Roman" w:hAnsi="Times New Roman" w:cs="Times New Roman"/>
                <w:b w:val="0"/>
              </w:rPr>
            </w:pPr>
            <w:r w:rsidRPr="00B6102A">
              <w:rPr>
                <w:rFonts w:ascii="Times New Roman" w:hAnsi="Times New Roman" w:cs="Times New Roman"/>
                <w:b w:val="0"/>
              </w:rPr>
              <w:t>-</w:t>
            </w:r>
          </w:p>
        </w:tc>
      </w:tr>
      <w:tr w:rsidR="00143E92" w:rsidRPr="00B6102A" w14:paraId="202329D3" w14:textId="77777777" w:rsidTr="00E81B44">
        <w:tc>
          <w:tcPr>
            <w:tcW w:w="856" w:type="dxa"/>
          </w:tcPr>
          <w:p w14:paraId="1304224B"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4.</w:t>
            </w:r>
          </w:p>
        </w:tc>
        <w:tc>
          <w:tcPr>
            <w:tcW w:w="4408" w:type="dxa"/>
          </w:tcPr>
          <w:p w14:paraId="20A44AF3"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9332" w:type="dxa"/>
          </w:tcPr>
          <w:p w14:paraId="59DC0C7D" w14:textId="7CB98B5B" w:rsidR="00E81B44" w:rsidRPr="00B6102A" w:rsidRDefault="00E81B44" w:rsidP="006C0F22">
            <w:pPr>
              <w:spacing w:after="100" w:afterAutospacing="1" w:line="240" w:lineRule="atLeast"/>
              <w:contextualSpacing/>
              <w:jc w:val="both"/>
              <w:rPr>
                <w:rFonts w:ascii="Times New Roman" w:hAnsi="Times New Roman" w:cs="Times New Roman"/>
                <w:sz w:val="24"/>
                <w:szCs w:val="24"/>
              </w:rPr>
            </w:pPr>
            <w:r w:rsidRPr="00B6102A">
              <w:rPr>
                <w:rFonts w:ascii="Times New Roman" w:hAnsi="Times New Roman" w:cs="Times New Roman"/>
                <w:sz w:val="24"/>
                <w:szCs w:val="24"/>
              </w:rPr>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w:t>
            </w:r>
            <w:r w:rsidR="00990F04" w:rsidRPr="00B6102A">
              <w:rPr>
                <w:rFonts w:ascii="Times New Roman" w:hAnsi="Times New Roman" w:cs="Times New Roman"/>
                <w:sz w:val="24"/>
                <w:szCs w:val="24"/>
              </w:rPr>
              <w:t>запроса предложений</w:t>
            </w:r>
            <w:r w:rsidRPr="00B6102A">
              <w:rPr>
                <w:rFonts w:ascii="Times New Roman" w:hAnsi="Times New Roman" w:cs="Times New Roman"/>
                <w:sz w:val="24"/>
                <w:szCs w:val="24"/>
              </w:rPr>
              <w:t>.</w:t>
            </w:r>
          </w:p>
          <w:p w14:paraId="69D80ACC" w14:textId="77777777" w:rsidR="00E81B44" w:rsidRPr="00B6102A" w:rsidRDefault="00E81B44" w:rsidP="006C0F22">
            <w:pPr>
              <w:spacing w:after="100" w:afterAutospacing="1" w:line="240" w:lineRule="atLeast"/>
              <w:contextualSpacing/>
              <w:jc w:val="both"/>
              <w:rPr>
                <w:rFonts w:ascii="Times New Roman" w:hAnsi="Times New Roman" w:cs="Times New Roman"/>
                <w:sz w:val="24"/>
                <w:szCs w:val="24"/>
              </w:rPr>
            </w:pPr>
            <w:r w:rsidRPr="00B6102A">
              <w:rPr>
                <w:rFonts w:ascii="Times New Roman" w:hAnsi="Times New Roman" w:cs="Times New Roman"/>
                <w:sz w:val="24"/>
                <w:szCs w:val="24"/>
              </w:rPr>
              <w:t>Форма заявки на участие в закупке приведена в Приложении № 3 к закупочной документации.</w:t>
            </w:r>
          </w:p>
        </w:tc>
      </w:tr>
      <w:tr w:rsidR="00143E92" w:rsidRPr="00B6102A" w14:paraId="192879FE" w14:textId="77777777" w:rsidTr="00E81B44">
        <w:tc>
          <w:tcPr>
            <w:tcW w:w="856" w:type="dxa"/>
          </w:tcPr>
          <w:p w14:paraId="000844D8"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p>
        </w:tc>
        <w:tc>
          <w:tcPr>
            <w:tcW w:w="4408" w:type="dxa"/>
          </w:tcPr>
          <w:p w14:paraId="5845C6FE"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6. Преимущества, требования к участникам закупки</w:t>
            </w:r>
          </w:p>
        </w:tc>
        <w:tc>
          <w:tcPr>
            <w:tcW w:w="9332" w:type="dxa"/>
          </w:tcPr>
          <w:p w14:paraId="07EFE4C8"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6. Преимущества, требования к участникам закупки</w:t>
            </w:r>
          </w:p>
        </w:tc>
      </w:tr>
      <w:tr w:rsidR="00143E92" w:rsidRPr="00B6102A" w14:paraId="55F4FCFE" w14:textId="77777777" w:rsidTr="00E81B44">
        <w:tc>
          <w:tcPr>
            <w:tcW w:w="856" w:type="dxa"/>
          </w:tcPr>
          <w:p w14:paraId="40DCB4A1"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1.</w:t>
            </w:r>
          </w:p>
        </w:tc>
        <w:tc>
          <w:tcPr>
            <w:tcW w:w="4408" w:type="dxa"/>
          </w:tcPr>
          <w:p w14:paraId="6E0A5688"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 xml:space="preserve">Преимущества, предоставляемые в соответствии с Законом ПМР «О закупках в Приднестровской </w:t>
            </w:r>
            <w:r w:rsidRPr="00B6102A">
              <w:rPr>
                <w:rFonts w:ascii="Times New Roman" w:hAnsi="Times New Roman" w:cs="Times New Roman"/>
                <w:sz w:val="24"/>
                <w:szCs w:val="24"/>
              </w:rPr>
              <w:lastRenderedPageBreak/>
              <w:t xml:space="preserve">Молдавской Республике» </w:t>
            </w:r>
          </w:p>
        </w:tc>
        <w:tc>
          <w:tcPr>
            <w:tcW w:w="9332" w:type="dxa"/>
          </w:tcPr>
          <w:p w14:paraId="1DA69BA4" w14:textId="77777777" w:rsidR="00E81B44" w:rsidRPr="00B6102A" w:rsidRDefault="00E81B44" w:rsidP="006C0F22">
            <w:pPr>
              <w:spacing w:after="100" w:afterAutospacing="1" w:line="240" w:lineRule="atLeast"/>
              <w:contextualSpacing/>
              <w:jc w:val="both"/>
              <w:rPr>
                <w:rFonts w:ascii="Times New Roman" w:hAnsi="Times New Roman" w:cs="Times New Roman"/>
                <w:sz w:val="24"/>
                <w:szCs w:val="24"/>
              </w:rPr>
            </w:pPr>
            <w:r w:rsidRPr="00B6102A">
              <w:rPr>
                <w:rFonts w:ascii="Times New Roman" w:hAnsi="Times New Roman" w:cs="Times New Roman"/>
                <w:sz w:val="24"/>
                <w:szCs w:val="24"/>
              </w:rPr>
              <w:lastRenderedPageBreak/>
              <w:t>При осуществлении закупок преимущества предоставляются следующим участникам закупки:</w:t>
            </w:r>
          </w:p>
          <w:p w14:paraId="1BAD9C5A" w14:textId="77777777" w:rsidR="00E81B44" w:rsidRPr="00B6102A" w:rsidRDefault="00E81B44" w:rsidP="006C0F22">
            <w:pPr>
              <w:spacing w:after="100" w:afterAutospacing="1" w:line="240" w:lineRule="atLeast"/>
              <w:contextualSpacing/>
              <w:jc w:val="both"/>
              <w:rPr>
                <w:rFonts w:ascii="Times New Roman" w:hAnsi="Times New Roman" w:cs="Times New Roman"/>
                <w:sz w:val="24"/>
                <w:szCs w:val="24"/>
              </w:rPr>
            </w:pPr>
            <w:r w:rsidRPr="00B6102A">
              <w:rPr>
                <w:rFonts w:ascii="Times New Roman" w:hAnsi="Times New Roman" w:cs="Times New Roman"/>
                <w:sz w:val="24"/>
                <w:szCs w:val="24"/>
              </w:rPr>
              <w:t>а) учреждения и организации уголовно-исполнительной системы;</w:t>
            </w:r>
          </w:p>
          <w:p w14:paraId="6E53DDE4" w14:textId="77777777" w:rsidR="00E81B44" w:rsidRPr="00B6102A" w:rsidRDefault="00E81B44" w:rsidP="006C0F22">
            <w:pPr>
              <w:spacing w:after="100" w:afterAutospacing="1" w:line="240" w:lineRule="atLeast"/>
              <w:contextualSpacing/>
              <w:jc w:val="both"/>
              <w:rPr>
                <w:rFonts w:ascii="Times New Roman" w:hAnsi="Times New Roman" w:cs="Times New Roman"/>
                <w:sz w:val="24"/>
                <w:szCs w:val="24"/>
              </w:rPr>
            </w:pPr>
            <w:r w:rsidRPr="00B6102A">
              <w:rPr>
                <w:rFonts w:ascii="Times New Roman" w:hAnsi="Times New Roman" w:cs="Times New Roman"/>
                <w:sz w:val="24"/>
                <w:szCs w:val="24"/>
              </w:rPr>
              <w:lastRenderedPageBreak/>
              <w:t>б) организации, применяющие труд инвалидов;</w:t>
            </w:r>
          </w:p>
          <w:p w14:paraId="227472AF" w14:textId="77777777" w:rsidR="00E81B44" w:rsidRPr="00B6102A" w:rsidRDefault="00E81B44" w:rsidP="006C0F22">
            <w:pPr>
              <w:spacing w:after="100" w:afterAutospacing="1" w:line="240" w:lineRule="atLeast"/>
              <w:contextualSpacing/>
              <w:jc w:val="both"/>
              <w:rPr>
                <w:rFonts w:ascii="Times New Roman" w:hAnsi="Times New Roman" w:cs="Times New Roman"/>
                <w:sz w:val="24"/>
                <w:szCs w:val="24"/>
              </w:rPr>
            </w:pPr>
            <w:r w:rsidRPr="00B6102A">
              <w:rPr>
                <w:rFonts w:ascii="Times New Roman" w:hAnsi="Times New Roman" w:cs="Times New Roman"/>
                <w:sz w:val="24"/>
                <w:szCs w:val="24"/>
              </w:rPr>
              <w:t>в) отечественные производители;</w:t>
            </w:r>
          </w:p>
          <w:p w14:paraId="68606AFB" w14:textId="77777777" w:rsidR="00E81B44" w:rsidRPr="00B6102A" w:rsidRDefault="00E81B44" w:rsidP="006C0F22">
            <w:pPr>
              <w:spacing w:after="100" w:afterAutospacing="1" w:line="240" w:lineRule="atLeast"/>
              <w:contextualSpacing/>
              <w:jc w:val="both"/>
              <w:rPr>
                <w:rFonts w:ascii="Times New Roman" w:hAnsi="Times New Roman" w:cs="Times New Roman"/>
                <w:sz w:val="24"/>
                <w:szCs w:val="24"/>
              </w:rPr>
            </w:pPr>
            <w:r w:rsidRPr="00B6102A">
              <w:rPr>
                <w:rFonts w:ascii="Times New Roman" w:hAnsi="Times New Roman" w:cs="Times New Roman"/>
                <w:sz w:val="24"/>
                <w:szCs w:val="24"/>
              </w:rPr>
              <w:t>г) отечественные импортеры.</w:t>
            </w:r>
          </w:p>
        </w:tc>
      </w:tr>
      <w:tr w:rsidR="00143E92" w:rsidRPr="00B6102A" w14:paraId="3008777F" w14:textId="77777777" w:rsidTr="00E81B44">
        <w:tc>
          <w:tcPr>
            <w:tcW w:w="856" w:type="dxa"/>
          </w:tcPr>
          <w:p w14:paraId="329A8600"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lastRenderedPageBreak/>
              <w:t>2.</w:t>
            </w:r>
          </w:p>
        </w:tc>
        <w:tc>
          <w:tcPr>
            <w:tcW w:w="4408" w:type="dxa"/>
          </w:tcPr>
          <w:p w14:paraId="6D136CCA"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Требования к участникам и перечень документов, которые должны быть представлены исчерпывающий перечень документов (в соответствии со статьей 21 Закона)</w:t>
            </w:r>
          </w:p>
        </w:tc>
        <w:tc>
          <w:tcPr>
            <w:tcW w:w="9332" w:type="dxa"/>
          </w:tcPr>
          <w:p w14:paraId="1D416377" w14:textId="77777777" w:rsidR="00E81B44" w:rsidRPr="00B6102A" w:rsidRDefault="00E81B44" w:rsidP="006C0F22">
            <w:pPr>
              <w:spacing w:after="100" w:afterAutospacing="1" w:line="240" w:lineRule="atLeast"/>
              <w:contextualSpacing/>
              <w:jc w:val="both"/>
              <w:rPr>
                <w:rFonts w:ascii="Times New Roman" w:hAnsi="Times New Roman" w:cs="Times New Roman"/>
                <w:sz w:val="24"/>
                <w:szCs w:val="24"/>
              </w:rPr>
            </w:pPr>
            <w:r w:rsidRPr="00B6102A">
              <w:rPr>
                <w:rFonts w:ascii="Times New Roman" w:hAnsi="Times New Roman" w:cs="Times New Roman"/>
                <w:sz w:val="24"/>
                <w:szCs w:val="24"/>
              </w:rPr>
              <w:t>Требования к Участникам:</w:t>
            </w:r>
          </w:p>
          <w:p w14:paraId="70919D3A" w14:textId="77777777" w:rsidR="00E81B44" w:rsidRPr="00B6102A"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1D49A179" w14:textId="77777777" w:rsidR="00E81B44" w:rsidRPr="00B6102A"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2CC46BE9" w14:textId="77777777" w:rsidR="00E81B44" w:rsidRPr="00B6102A"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066C9207" w14:textId="77777777" w:rsidR="00E81B44" w:rsidRPr="00B6102A"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E2ADBDB" w14:textId="77777777" w:rsidR="00E81B44" w:rsidRPr="00B6102A"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1D4114B6" w14:textId="77777777" w:rsidR="00E81B44" w:rsidRPr="00B6102A"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64C44DC7" w14:textId="77777777" w:rsidR="00E81B44" w:rsidRPr="00B6102A"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59E8A5F4" w14:textId="77777777" w:rsidR="00E81B44" w:rsidRPr="00B6102A"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B6102A">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4D33799A" w14:textId="77777777" w:rsidR="00E81B44" w:rsidRPr="00B6102A" w:rsidRDefault="00E81B44" w:rsidP="006C0F22">
            <w:pPr>
              <w:spacing w:after="100" w:afterAutospacing="1" w:line="240" w:lineRule="atLeast"/>
              <w:ind w:firstLine="357"/>
              <w:contextualSpacing/>
              <w:jc w:val="both"/>
              <w:rPr>
                <w:rFonts w:ascii="Times New Roman" w:hAnsi="Times New Roman" w:cs="Times New Roman"/>
                <w:b/>
                <w:bCs/>
                <w:sz w:val="24"/>
                <w:szCs w:val="24"/>
                <w:u w:val="single"/>
                <w:lang w:eastAsia="ru-RU"/>
              </w:rPr>
            </w:pPr>
            <w:r w:rsidRPr="00B6102A">
              <w:rPr>
                <w:rFonts w:ascii="Times New Roman" w:hAnsi="Times New Roman" w:cs="Times New Roman"/>
                <w:bCs/>
                <w:sz w:val="24"/>
                <w:szCs w:val="24"/>
                <w:lang w:eastAsia="ru-RU"/>
              </w:rPr>
              <w:t xml:space="preserve">Информация, указанная в подпункте г) части первой настоящего пункта, подтверждается участником закупки декларацией, форма которой утверждается </w:t>
            </w:r>
            <w:r w:rsidRPr="00B6102A">
              <w:rPr>
                <w:rFonts w:ascii="Times New Roman" w:hAnsi="Times New Roman" w:cs="Times New Roman"/>
                <w:bCs/>
                <w:sz w:val="24"/>
                <w:szCs w:val="24"/>
                <w:lang w:eastAsia="ru-RU"/>
              </w:rPr>
              <w:lastRenderedPageBreak/>
              <w:t>Правительством Приднестровской Молдавской Республики (Приложение № 4 к Закупочной документации).</w:t>
            </w:r>
          </w:p>
          <w:p w14:paraId="29DABF90" w14:textId="77777777" w:rsidR="00D27FF1" w:rsidRPr="00B6102A" w:rsidRDefault="00D27FF1" w:rsidP="00D27FF1">
            <w:pPr>
              <w:spacing w:after="100" w:afterAutospacing="1" w:line="240" w:lineRule="atLeast"/>
              <w:contextualSpacing/>
              <w:jc w:val="both"/>
              <w:rPr>
                <w:rFonts w:ascii="Times New Roman" w:hAnsi="Times New Roman" w:cs="Times New Roman"/>
                <w:sz w:val="24"/>
                <w:szCs w:val="24"/>
              </w:rPr>
            </w:pPr>
            <w:r w:rsidRPr="00B6102A">
              <w:rPr>
                <w:rFonts w:ascii="Times New Roman" w:hAnsi="Times New Roman" w:cs="Times New Roman"/>
                <w:sz w:val="24"/>
                <w:szCs w:val="24"/>
              </w:rP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7F3B1D5" w14:textId="77777777" w:rsidR="00D27FF1" w:rsidRPr="00B6102A" w:rsidRDefault="00D27FF1" w:rsidP="00D27FF1">
            <w:pPr>
              <w:spacing w:after="100" w:afterAutospacing="1" w:line="240" w:lineRule="atLeast"/>
              <w:contextualSpacing/>
              <w:jc w:val="both"/>
              <w:rPr>
                <w:rFonts w:ascii="Times New Roman" w:hAnsi="Times New Roman" w:cs="Times New Roman"/>
                <w:sz w:val="24"/>
                <w:szCs w:val="24"/>
              </w:rPr>
            </w:pPr>
            <w:r w:rsidRPr="00B6102A">
              <w:rPr>
                <w:rFonts w:ascii="Times New Roman" w:hAnsi="Times New Roman" w:cs="Times New Roman"/>
                <w:sz w:val="24"/>
                <w:szCs w:val="24"/>
              </w:rPr>
              <w:t xml:space="preserve">е) отсутствие в </w:t>
            </w:r>
            <w:hyperlink r:id="rId12" w:anchor="Par2313" w:tooltip="Статья 104. Реестр недобросовестных поставщиков (подрядчиков, исполнителей)" w:history="1">
              <w:r w:rsidRPr="00B6102A">
                <w:rPr>
                  <w:rStyle w:val="ae"/>
                  <w:rFonts w:ascii="Times New Roman" w:hAnsi="Times New Roman" w:cs="Times New Roman"/>
                  <w:color w:val="auto"/>
                  <w:sz w:val="24"/>
                  <w:szCs w:val="24"/>
                </w:rPr>
                <w:t>реестре</w:t>
              </w:r>
            </w:hyperlink>
            <w:r w:rsidRPr="00B6102A">
              <w:rPr>
                <w:rFonts w:ascii="Times New Roman" w:hAnsi="Times New Roman" w:cs="Times New Roman"/>
                <w:sz w:val="24"/>
                <w:szCs w:val="24"/>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ACCDB5E" w14:textId="6AFA0CE5" w:rsidR="00E81B44" w:rsidRPr="00B6102A" w:rsidRDefault="00D27FF1" w:rsidP="00D27FF1">
            <w:pPr>
              <w:spacing w:after="100" w:afterAutospacing="1" w:line="240" w:lineRule="atLeast"/>
              <w:contextualSpacing/>
              <w:jc w:val="both"/>
              <w:rPr>
                <w:rFonts w:ascii="Times New Roman" w:hAnsi="Times New Roman" w:cs="Times New Roman"/>
                <w:sz w:val="24"/>
                <w:szCs w:val="24"/>
              </w:rPr>
            </w:pPr>
            <w:r w:rsidRPr="00B6102A">
              <w:rPr>
                <w:rFonts w:ascii="Times New Roman" w:hAnsi="Times New Roman" w:cs="Times New Roman"/>
                <w:sz w:val="24"/>
                <w:szCs w:val="24"/>
              </w:rPr>
              <w:t>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143E92" w:rsidRPr="00B6102A" w14:paraId="336DAEAC" w14:textId="77777777" w:rsidTr="00E81B44">
        <w:tc>
          <w:tcPr>
            <w:tcW w:w="856" w:type="dxa"/>
          </w:tcPr>
          <w:p w14:paraId="4FDD0E84"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lastRenderedPageBreak/>
              <w:t>3.</w:t>
            </w:r>
          </w:p>
        </w:tc>
        <w:tc>
          <w:tcPr>
            <w:tcW w:w="4408" w:type="dxa"/>
          </w:tcPr>
          <w:p w14:paraId="6E82AD73" w14:textId="1EF37C9E"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 xml:space="preserve">Условия об </w:t>
            </w:r>
            <w:r w:rsidR="008B50C8" w:rsidRPr="00B6102A">
              <w:rPr>
                <w:rFonts w:ascii="Times New Roman" w:hAnsi="Times New Roman" w:cs="Times New Roman"/>
                <w:sz w:val="24"/>
                <w:szCs w:val="24"/>
              </w:rPr>
              <w:t>ответственности за</w:t>
            </w:r>
            <w:r w:rsidRPr="00B6102A">
              <w:rPr>
                <w:rFonts w:ascii="Times New Roman" w:hAnsi="Times New Roman" w:cs="Times New Roman"/>
                <w:sz w:val="24"/>
                <w:szCs w:val="24"/>
              </w:rPr>
              <w:t xml:space="preserve"> неисполнение или ненадлежащее исполнение принимаемых на себя участниками закупок обязательств</w:t>
            </w:r>
          </w:p>
        </w:tc>
        <w:tc>
          <w:tcPr>
            <w:tcW w:w="9332" w:type="dxa"/>
          </w:tcPr>
          <w:p w14:paraId="7B5E026B" w14:textId="77777777" w:rsidR="00D27FF1" w:rsidRPr="00B6102A" w:rsidRDefault="00D27FF1" w:rsidP="00D27FF1">
            <w:pPr>
              <w:tabs>
                <w:tab w:val="left" w:pos="1276"/>
              </w:tabs>
              <w:spacing w:after="100" w:afterAutospacing="1" w:line="240" w:lineRule="atLeast"/>
              <w:contextualSpacing/>
              <w:jc w:val="both"/>
              <w:rPr>
                <w:rFonts w:ascii="Times New Roman" w:eastAsia="Times New Roman" w:hAnsi="Times New Roman" w:cs="Times New Roman"/>
                <w:bCs/>
                <w:sz w:val="24"/>
                <w:szCs w:val="24"/>
                <w:lang w:eastAsia="ru-RU"/>
              </w:rPr>
            </w:pPr>
            <w:r w:rsidRPr="00B6102A">
              <w:rPr>
                <w:rFonts w:ascii="Times New Roman" w:eastAsia="Times New Roman" w:hAnsi="Times New Roman" w:cs="Times New Roman"/>
                <w:bCs/>
                <w:sz w:val="24"/>
                <w:szCs w:val="24"/>
                <w:lang w:eastAsia="ru-RU"/>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608FBD4D" w14:textId="77777777" w:rsidR="00D27FF1" w:rsidRPr="00B6102A" w:rsidRDefault="00D27FF1" w:rsidP="00D27FF1">
            <w:pPr>
              <w:tabs>
                <w:tab w:val="left" w:pos="1276"/>
              </w:tabs>
              <w:spacing w:after="100" w:afterAutospacing="1" w:line="240" w:lineRule="atLeast"/>
              <w:contextualSpacing/>
              <w:jc w:val="both"/>
              <w:rPr>
                <w:rFonts w:ascii="Times New Roman" w:eastAsia="Times New Roman" w:hAnsi="Times New Roman" w:cs="Times New Roman"/>
                <w:bCs/>
                <w:sz w:val="24"/>
                <w:szCs w:val="24"/>
                <w:lang w:eastAsia="ru-RU"/>
              </w:rPr>
            </w:pPr>
            <w:r w:rsidRPr="00B6102A">
              <w:rPr>
                <w:rFonts w:ascii="Times New Roman" w:eastAsia="Times New Roman" w:hAnsi="Times New Roman" w:cs="Times New Roman"/>
                <w:bCs/>
                <w:sz w:val="24"/>
                <w:szCs w:val="24"/>
                <w:lang w:eastAsia="ru-RU"/>
              </w:rPr>
              <w:t>Взыскание любых неустоек, пеней, штрафов, предусмотренных законодательством Приднестровской Молдавской Республики и/или Контрактом, за нарушение обязательств, вытекающих из Контракта, не освобождает Стороны от исполнения такого обязательства в натуре.</w:t>
            </w:r>
          </w:p>
          <w:p w14:paraId="055E2BB0" w14:textId="77777777" w:rsidR="00D27FF1" w:rsidRPr="00B6102A" w:rsidRDefault="00D27FF1" w:rsidP="00D27FF1">
            <w:pPr>
              <w:tabs>
                <w:tab w:val="left" w:pos="1276"/>
              </w:tabs>
              <w:spacing w:after="100" w:afterAutospacing="1" w:line="240" w:lineRule="atLeast"/>
              <w:contextualSpacing/>
              <w:jc w:val="both"/>
              <w:rPr>
                <w:rFonts w:ascii="Times New Roman" w:eastAsia="Times New Roman" w:hAnsi="Times New Roman" w:cs="Times New Roman"/>
                <w:bCs/>
                <w:sz w:val="24"/>
                <w:szCs w:val="24"/>
                <w:lang w:eastAsia="ru-RU"/>
              </w:rPr>
            </w:pPr>
            <w:r w:rsidRPr="00B6102A">
              <w:rPr>
                <w:rFonts w:ascii="Times New Roman" w:eastAsia="Times New Roman" w:hAnsi="Times New Roman" w:cs="Times New Roman"/>
                <w:bCs/>
                <w:sz w:val="24"/>
                <w:szCs w:val="24"/>
                <w:lang w:eastAsia="ru-RU"/>
              </w:rPr>
              <w:t xml:space="preserve">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w:t>
            </w:r>
            <w:r w:rsidRPr="00B6102A">
              <w:rPr>
                <w:rFonts w:ascii="Times New Roman" w:eastAsia="Times New Roman" w:hAnsi="Times New Roman" w:cs="Times New Roman"/>
                <w:bCs/>
                <w:sz w:val="24"/>
                <w:szCs w:val="24"/>
                <w:lang w:eastAsia="ru-RU"/>
              </w:rPr>
              <w:lastRenderedPageBreak/>
              <w:t xml:space="preserve">каждый день такого неисполнения, ненадлежащего исполнения обязательства до полного исполнения своей обязанности. </w:t>
            </w:r>
          </w:p>
          <w:p w14:paraId="08BEA3F5" w14:textId="77777777" w:rsidR="00D27FF1" w:rsidRPr="00B6102A" w:rsidRDefault="00D27FF1" w:rsidP="00D27FF1">
            <w:pPr>
              <w:tabs>
                <w:tab w:val="left" w:pos="1276"/>
              </w:tabs>
              <w:spacing w:after="100" w:afterAutospacing="1" w:line="240" w:lineRule="atLeast"/>
              <w:contextualSpacing/>
              <w:jc w:val="both"/>
              <w:rPr>
                <w:rFonts w:ascii="Times New Roman" w:eastAsia="Times New Roman" w:hAnsi="Times New Roman" w:cs="Times New Roman"/>
                <w:bCs/>
                <w:sz w:val="24"/>
                <w:szCs w:val="24"/>
                <w:lang w:eastAsia="ru-RU"/>
              </w:rPr>
            </w:pPr>
            <w:r w:rsidRPr="00B6102A">
              <w:rPr>
                <w:rFonts w:ascii="Times New Roman" w:eastAsia="Times New Roman" w:hAnsi="Times New Roman" w:cs="Times New Roman"/>
                <w:bCs/>
                <w:sz w:val="24"/>
                <w:szCs w:val="24"/>
                <w:lang w:eastAsia="ru-RU"/>
              </w:rPr>
              <w:t xml:space="preserve">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такого неисполнения, ненадлежащего исполнения обязательства до полного исполнения своей обязанности. </w:t>
            </w:r>
          </w:p>
          <w:p w14:paraId="14A49724" w14:textId="77777777" w:rsidR="00D27FF1" w:rsidRPr="00B6102A" w:rsidRDefault="00D27FF1" w:rsidP="00D27FF1">
            <w:pPr>
              <w:tabs>
                <w:tab w:val="left" w:pos="1276"/>
              </w:tabs>
              <w:spacing w:after="100" w:afterAutospacing="1" w:line="240" w:lineRule="atLeast"/>
              <w:contextualSpacing/>
              <w:jc w:val="both"/>
              <w:rPr>
                <w:rFonts w:ascii="Times New Roman" w:eastAsia="Times New Roman" w:hAnsi="Times New Roman" w:cs="Times New Roman"/>
                <w:bCs/>
                <w:sz w:val="24"/>
                <w:szCs w:val="24"/>
                <w:lang w:eastAsia="ru-RU"/>
              </w:rPr>
            </w:pPr>
            <w:r w:rsidRPr="00B6102A">
              <w:rPr>
                <w:rFonts w:ascii="Times New Roman" w:eastAsia="Times New Roman" w:hAnsi="Times New Roman" w:cs="Times New Roman"/>
                <w:sz w:val="24"/>
                <w:szCs w:val="24"/>
                <w:lang w:eastAsia="ru-RU"/>
              </w:rPr>
              <w:t xml:space="preserve">В случае непредставления Поставщиком Покупателю информации обо всех договорах </w:t>
            </w:r>
            <w:proofErr w:type="spellStart"/>
            <w:r w:rsidRPr="00B6102A">
              <w:rPr>
                <w:rFonts w:ascii="Times New Roman" w:eastAsia="Times New Roman" w:hAnsi="Times New Roman" w:cs="Times New Roman"/>
                <w:sz w:val="24"/>
                <w:szCs w:val="24"/>
                <w:lang w:eastAsia="ru-RU"/>
              </w:rPr>
              <w:t>субпоставки</w:t>
            </w:r>
            <w:proofErr w:type="spellEnd"/>
            <w:r w:rsidRPr="00B6102A">
              <w:rPr>
                <w:rFonts w:ascii="Times New Roman" w:eastAsia="Times New Roman" w:hAnsi="Times New Roman" w:cs="Times New Roman"/>
                <w:sz w:val="24"/>
                <w:szCs w:val="24"/>
                <w:lang w:eastAsia="ru-RU"/>
              </w:rPr>
              <w:t xml:space="preserve"> (</w:t>
            </w:r>
            <w:proofErr w:type="spellStart"/>
            <w:r w:rsidRPr="00B6102A">
              <w:rPr>
                <w:rFonts w:ascii="Times New Roman" w:eastAsia="Times New Roman" w:hAnsi="Times New Roman" w:cs="Times New Roman"/>
                <w:sz w:val="24"/>
                <w:szCs w:val="24"/>
                <w:lang w:eastAsia="ru-RU"/>
              </w:rPr>
              <w:t>соисполнения</w:t>
            </w:r>
            <w:proofErr w:type="spellEnd"/>
            <w:r w:rsidRPr="00B6102A">
              <w:rPr>
                <w:rFonts w:ascii="Times New Roman" w:eastAsia="Times New Roman" w:hAnsi="Times New Roman" w:cs="Times New Roman"/>
                <w:sz w:val="24"/>
                <w:szCs w:val="24"/>
                <w:lang w:eastAsia="ru-RU"/>
              </w:rPr>
              <w:t>), заключенных Поставщиком при исполнении Контракта</w:t>
            </w:r>
            <w:r w:rsidRPr="00B6102A">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proofErr w:type="spellStart"/>
            <w:r w:rsidRPr="00B6102A">
              <w:rPr>
                <w:rFonts w:ascii="Times New Roman" w:eastAsia="Times New Roman" w:hAnsi="Times New Roman" w:cs="Times New Roman"/>
                <w:sz w:val="24"/>
                <w:szCs w:val="24"/>
                <w:lang w:eastAsia="ru-RU"/>
              </w:rPr>
              <w:t>субпоставки</w:t>
            </w:r>
            <w:proofErr w:type="spellEnd"/>
            <w:r w:rsidRPr="00B6102A">
              <w:rPr>
                <w:rFonts w:ascii="Times New Roman" w:eastAsia="Times New Roman" w:hAnsi="Times New Roman" w:cs="Times New Roman"/>
                <w:sz w:val="24"/>
                <w:szCs w:val="24"/>
                <w:lang w:eastAsia="ru-RU"/>
              </w:rPr>
              <w:t xml:space="preserve"> (</w:t>
            </w:r>
            <w:proofErr w:type="spellStart"/>
            <w:r w:rsidRPr="00B6102A">
              <w:rPr>
                <w:rFonts w:ascii="Times New Roman" w:eastAsia="Times New Roman" w:hAnsi="Times New Roman" w:cs="Times New Roman"/>
                <w:sz w:val="24"/>
                <w:szCs w:val="24"/>
                <w:lang w:eastAsia="ru-RU"/>
              </w:rPr>
              <w:t>соисполнения</w:t>
            </w:r>
            <w:proofErr w:type="spellEnd"/>
            <w:r w:rsidRPr="00B6102A">
              <w:rPr>
                <w:rFonts w:ascii="Times New Roman" w:eastAsia="Times New Roman" w:hAnsi="Times New Roman" w:cs="Times New Roman"/>
                <w:sz w:val="24"/>
                <w:szCs w:val="24"/>
                <w:lang w:eastAsia="ru-RU"/>
              </w:rPr>
              <w:t xml:space="preserve">) </w:t>
            </w:r>
            <w:r w:rsidRPr="00B6102A">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133355C2" w14:textId="09470F35" w:rsidR="00E81B44" w:rsidRPr="00B6102A" w:rsidRDefault="00D27FF1" w:rsidP="00D27FF1">
            <w:pPr>
              <w:tabs>
                <w:tab w:val="left" w:pos="1276"/>
              </w:tabs>
              <w:spacing w:after="100" w:afterAutospacing="1" w:line="240" w:lineRule="atLeast"/>
              <w:contextualSpacing/>
              <w:jc w:val="both"/>
              <w:rPr>
                <w:rFonts w:ascii="Times New Roman" w:eastAsia="Times New Roman" w:hAnsi="Times New Roman" w:cs="Times New Roman"/>
                <w:bCs/>
                <w:sz w:val="24"/>
                <w:szCs w:val="24"/>
                <w:lang w:eastAsia="ru-RU"/>
              </w:rPr>
            </w:pPr>
            <w:r w:rsidRPr="00B6102A">
              <w:rPr>
                <w:rFonts w:ascii="Times New Roman" w:eastAsia="Times New Roman" w:hAnsi="Times New Roman" w:cs="Times New Roman"/>
                <w:bCs/>
                <w:sz w:val="24"/>
                <w:szCs w:val="24"/>
                <w:lang w:eastAsia="ru-RU"/>
              </w:rPr>
              <w:t xml:space="preserve">Непредставление Поставщиком информации </w:t>
            </w:r>
            <w:r w:rsidRPr="00B6102A">
              <w:rPr>
                <w:rFonts w:ascii="Times New Roman" w:eastAsia="Times New Roman" w:hAnsi="Times New Roman" w:cs="Times New Roman"/>
                <w:sz w:val="24"/>
                <w:szCs w:val="24"/>
                <w:lang w:eastAsia="ru-RU"/>
              </w:rPr>
              <w:t xml:space="preserve">обо всех договорах </w:t>
            </w:r>
            <w:proofErr w:type="spellStart"/>
            <w:r w:rsidRPr="00B6102A">
              <w:rPr>
                <w:rFonts w:ascii="Times New Roman" w:eastAsia="Times New Roman" w:hAnsi="Times New Roman" w:cs="Times New Roman"/>
                <w:sz w:val="24"/>
                <w:szCs w:val="24"/>
                <w:lang w:eastAsia="ru-RU"/>
              </w:rPr>
              <w:t>субпоставки</w:t>
            </w:r>
            <w:proofErr w:type="spellEnd"/>
            <w:r w:rsidRPr="00B6102A">
              <w:rPr>
                <w:rFonts w:ascii="Times New Roman" w:eastAsia="Times New Roman" w:hAnsi="Times New Roman" w:cs="Times New Roman"/>
                <w:sz w:val="24"/>
                <w:szCs w:val="24"/>
                <w:lang w:eastAsia="ru-RU"/>
              </w:rPr>
              <w:t xml:space="preserve"> (</w:t>
            </w:r>
            <w:proofErr w:type="spellStart"/>
            <w:r w:rsidRPr="00B6102A">
              <w:rPr>
                <w:rFonts w:ascii="Times New Roman" w:eastAsia="Times New Roman" w:hAnsi="Times New Roman" w:cs="Times New Roman"/>
                <w:sz w:val="24"/>
                <w:szCs w:val="24"/>
                <w:lang w:eastAsia="ru-RU"/>
              </w:rPr>
              <w:t>соисполнения</w:t>
            </w:r>
            <w:proofErr w:type="spellEnd"/>
            <w:r w:rsidRPr="00B6102A">
              <w:rPr>
                <w:rFonts w:ascii="Times New Roman" w:eastAsia="Times New Roman" w:hAnsi="Times New Roman" w:cs="Times New Roman"/>
                <w:sz w:val="24"/>
                <w:szCs w:val="24"/>
                <w:lang w:eastAsia="ru-RU"/>
              </w:rPr>
              <w:t>) не влечет за собой недействительность Контракта по данному основанию.</w:t>
            </w:r>
          </w:p>
        </w:tc>
      </w:tr>
      <w:tr w:rsidR="00143E92" w:rsidRPr="00B6102A" w14:paraId="7B4BE5FB" w14:textId="77777777" w:rsidTr="00E81B44">
        <w:tc>
          <w:tcPr>
            <w:tcW w:w="856" w:type="dxa"/>
          </w:tcPr>
          <w:p w14:paraId="11D2C2FF"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lastRenderedPageBreak/>
              <w:t>4.</w:t>
            </w:r>
          </w:p>
        </w:tc>
        <w:tc>
          <w:tcPr>
            <w:tcW w:w="4408" w:type="dxa"/>
          </w:tcPr>
          <w:p w14:paraId="5D8F6130"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Требования к гарантийным обязательствам, предоставляемым поставщиком, в отношении поставляемых товаров</w:t>
            </w:r>
          </w:p>
        </w:tc>
        <w:tc>
          <w:tcPr>
            <w:tcW w:w="9332" w:type="dxa"/>
          </w:tcPr>
          <w:p w14:paraId="199FA921" w14:textId="77777777" w:rsidR="00E156EF" w:rsidRPr="00B6102A" w:rsidRDefault="00E156EF" w:rsidP="00E156EF">
            <w:pPr>
              <w:spacing w:after="100" w:afterAutospacing="1" w:line="240" w:lineRule="atLeast"/>
              <w:contextualSpacing/>
              <w:jc w:val="both"/>
              <w:rPr>
                <w:rFonts w:ascii="Times New Roman" w:hAnsi="Times New Roman" w:cs="Times New Roman"/>
                <w:sz w:val="24"/>
                <w:szCs w:val="24"/>
              </w:rPr>
            </w:pPr>
            <w:r w:rsidRPr="00B6102A">
              <w:rPr>
                <w:rFonts w:ascii="Times New Roman" w:hAnsi="Times New Roman" w:cs="Times New Roman"/>
                <w:sz w:val="24"/>
                <w:szCs w:val="24"/>
              </w:rPr>
              <w:t>Товар поставляется в порядке, обеспечивающей его сохранность при надлежащем хранении и транспортировке.</w:t>
            </w:r>
          </w:p>
          <w:p w14:paraId="1D280D04" w14:textId="77777777" w:rsidR="00E156EF" w:rsidRPr="00B6102A" w:rsidRDefault="00E156EF" w:rsidP="00E156EF">
            <w:pPr>
              <w:spacing w:after="100" w:afterAutospacing="1" w:line="240" w:lineRule="atLeast"/>
              <w:contextualSpacing/>
              <w:jc w:val="both"/>
              <w:rPr>
                <w:rFonts w:ascii="Times New Roman" w:hAnsi="Times New Roman" w:cs="Times New Roman"/>
                <w:sz w:val="24"/>
                <w:szCs w:val="24"/>
              </w:rPr>
            </w:pPr>
            <w:r w:rsidRPr="00B6102A">
              <w:rPr>
                <w:rFonts w:ascii="Times New Roman" w:hAnsi="Times New Roman" w:cs="Times New Roman"/>
                <w:sz w:val="24"/>
                <w:szCs w:val="24"/>
              </w:rPr>
              <w:t>Качество Товара должно соответствовать требованиям, предъявленным к характеристикам Товара, действующим в Приднестровской Молдавской Республике стандартам и условиям.</w:t>
            </w:r>
          </w:p>
          <w:p w14:paraId="24880482" w14:textId="77777777" w:rsidR="00E156EF" w:rsidRPr="00B6102A" w:rsidRDefault="00E156EF" w:rsidP="00E156EF">
            <w:pPr>
              <w:spacing w:after="100" w:afterAutospacing="1" w:line="240" w:lineRule="atLeast"/>
              <w:contextualSpacing/>
              <w:jc w:val="both"/>
              <w:rPr>
                <w:rFonts w:ascii="Times New Roman" w:hAnsi="Times New Roman" w:cs="Times New Roman"/>
                <w:sz w:val="24"/>
                <w:szCs w:val="24"/>
              </w:rPr>
            </w:pPr>
            <w:r w:rsidRPr="00B6102A">
              <w:rPr>
                <w:rFonts w:ascii="Times New Roman" w:hAnsi="Times New Roman" w:cs="Times New Roman"/>
                <w:sz w:val="24"/>
                <w:szCs w:val="24"/>
              </w:rPr>
              <w:t xml:space="preserve">В случае поставки Товара ненадлежащего качества, Поставщик обязан заменить или принять забракованный Товар в сроки, согласованные с Покупателем на основании </w:t>
            </w:r>
            <w:proofErr w:type="spellStart"/>
            <w:r w:rsidRPr="00B6102A">
              <w:rPr>
                <w:rFonts w:ascii="Times New Roman" w:hAnsi="Times New Roman" w:cs="Times New Roman"/>
                <w:sz w:val="24"/>
                <w:szCs w:val="24"/>
              </w:rPr>
              <w:t>отбраковочной</w:t>
            </w:r>
            <w:proofErr w:type="spellEnd"/>
            <w:r w:rsidRPr="00B6102A">
              <w:rPr>
                <w:rFonts w:ascii="Times New Roman" w:hAnsi="Times New Roman" w:cs="Times New Roman"/>
                <w:sz w:val="24"/>
                <w:szCs w:val="24"/>
              </w:rPr>
              <w:t xml:space="preserve"> накладной, но не позднее 10 (десяти) календарных дней с момента получения уведомления.</w:t>
            </w:r>
          </w:p>
          <w:p w14:paraId="0F77A043" w14:textId="1121AF98" w:rsidR="00E81B44" w:rsidRPr="00B6102A" w:rsidRDefault="00E156EF" w:rsidP="00E156EF">
            <w:pPr>
              <w:spacing w:after="100" w:afterAutospacing="1" w:line="240" w:lineRule="atLeast"/>
              <w:contextualSpacing/>
              <w:jc w:val="both"/>
              <w:rPr>
                <w:rFonts w:ascii="Times New Roman" w:eastAsia="Times New Roman" w:hAnsi="Times New Roman" w:cs="Times New Roman"/>
                <w:iCs/>
                <w:sz w:val="24"/>
                <w:szCs w:val="24"/>
                <w:lang w:eastAsia="ru-RU"/>
              </w:rPr>
            </w:pPr>
            <w:r w:rsidRPr="00B6102A">
              <w:rPr>
                <w:rFonts w:ascii="Times New Roman" w:hAnsi="Times New Roman" w:cs="Times New Roman"/>
                <w:sz w:val="24"/>
                <w:szCs w:val="24"/>
              </w:rPr>
              <w:t>Во всем остальном, что не установлено настоящим Контрактом при обнаружении несоответствия Товара установленным требованиям, Стороны руководствуются действующим законодательством Приднестровской Молдавской Республики.</w:t>
            </w:r>
          </w:p>
        </w:tc>
      </w:tr>
      <w:tr w:rsidR="00143E92" w:rsidRPr="00B6102A" w14:paraId="4AE59A70" w14:textId="77777777" w:rsidTr="00E81B44">
        <w:tc>
          <w:tcPr>
            <w:tcW w:w="856" w:type="dxa"/>
          </w:tcPr>
          <w:p w14:paraId="29C2BE81"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5.</w:t>
            </w:r>
          </w:p>
        </w:tc>
        <w:tc>
          <w:tcPr>
            <w:tcW w:w="4408" w:type="dxa"/>
          </w:tcPr>
          <w:p w14:paraId="2F131921"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 xml:space="preserve">Информация о необходимости предоставления участниками закупки образцов продукции, предлагаемых к поставке </w:t>
            </w:r>
          </w:p>
        </w:tc>
        <w:tc>
          <w:tcPr>
            <w:tcW w:w="9332" w:type="dxa"/>
          </w:tcPr>
          <w:p w14:paraId="0AB7DEA8" w14:textId="77777777" w:rsidR="00E81B44" w:rsidRPr="00B6102A" w:rsidRDefault="00E81B44" w:rsidP="006C0F22">
            <w:pPr>
              <w:spacing w:after="100" w:afterAutospacing="1" w:line="240" w:lineRule="atLeast"/>
              <w:contextualSpacing/>
              <w:jc w:val="both"/>
              <w:rPr>
                <w:rFonts w:ascii="Times New Roman" w:hAnsi="Times New Roman" w:cs="Times New Roman"/>
                <w:sz w:val="24"/>
                <w:szCs w:val="24"/>
              </w:rPr>
            </w:pPr>
            <w:r w:rsidRPr="00B6102A">
              <w:rPr>
                <w:rFonts w:ascii="Times New Roman" w:hAnsi="Times New Roman" w:cs="Times New Roman"/>
                <w:sz w:val="24"/>
                <w:szCs w:val="24"/>
              </w:rPr>
              <w:t>Не требуется</w:t>
            </w:r>
          </w:p>
        </w:tc>
      </w:tr>
      <w:tr w:rsidR="00143E92" w:rsidRPr="00B6102A" w14:paraId="433534FC" w14:textId="77777777" w:rsidTr="00E81B44">
        <w:tc>
          <w:tcPr>
            <w:tcW w:w="856" w:type="dxa"/>
          </w:tcPr>
          <w:p w14:paraId="6562987F"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p>
        </w:tc>
        <w:tc>
          <w:tcPr>
            <w:tcW w:w="4408" w:type="dxa"/>
          </w:tcPr>
          <w:p w14:paraId="128129DD"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7. Условия контракта</w:t>
            </w:r>
          </w:p>
        </w:tc>
        <w:tc>
          <w:tcPr>
            <w:tcW w:w="9332" w:type="dxa"/>
          </w:tcPr>
          <w:p w14:paraId="002FC214"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7. Условия контракта</w:t>
            </w:r>
          </w:p>
        </w:tc>
      </w:tr>
      <w:tr w:rsidR="00143E92" w:rsidRPr="00B6102A" w14:paraId="386D1D49" w14:textId="77777777" w:rsidTr="00E81B44">
        <w:tc>
          <w:tcPr>
            <w:tcW w:w="856" w:type="dxa"/>
          </w:tcPr>
          <w:p w14:paraId="6B3E7878"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1.</w:t>
            </w:r>
          </w:p>
        </w:tc>
        <w:tc>
          <w:tcPr>
            <w:tcW w:w="4408" w:type="dxa"/>
          </w:tcPr>
          <w:p w14:paraId="56A08269"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 xml:space="preserve">Условие о предмете контракта </w:t>
            </w:r>
          </w:p>
        </w:tc>
        <w:tc>
          <w:tcPr>
            <w:tcW w:w="9332" w:type="dxa"/>
          </w:tcPr>
          <w:p w14:paraId="66B7E8DC" w14:textId="77777777" w:rsidR="00E81B44" w:rsidRPr="00B6102A" w:rsidRDefault="00E81B44" w:rsidP="006C0F22">
            <w:pPr>
              <w:spacing w:after="100" w:afterAutospacing="1" w:line="240" w:lineRule="atLeast"/>
              <w:contextualSpacing/>
              <w:jc w:val="both"/>
              <w:rPr>
                <w:rFonts w:ascii="Times New Roman" w:hAnsi="Times New Roman" w:cs="Times New Roman"/>
                <w:bCs/>
                <w:sz w:val="24"/>
                <w:szCs w:val="24"/>
              </w:rPr>
            </w:pPr>
            <w:r w:rsidRPr="00B6102A">
              <w:rPr>
                <w:rFonts w:ascii="Times New Roman" w:hAnsi="Times New Roman" w:cs="Times New Roman"/>
                <w:bCs/>
                <w:sz w:val="24"/>
                <w:szCs w:val="24"/>
              </w:rPr>
              <w:t>Условия контракта – согласно проекту Контракта (Приложение № 2 к Закупочной документации).</w:t>
            </w:r>
          </w:p>
        </w:tc>
      </w:tr>
      <w:tr w:rsidR="00143E92" w:rsidRPr="00B6102A" w14:paraId="302B5651" w14:textId="77777777" w:rsidTr="00E81B44">
        <w:tc>
          <w:tcPr>
            <w:tcW w:w="856" w:type="dxa"/>
          </w:tcPr>
          <w:p w14:paraId="4D09396F"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1.</w:t>
            </w:r>
          </w:p>
        </w:tc>
        <w:tc>
          <w:tcPr>
            <w:tcW w:w="4408" w:type="dxa"/>
          </w:tcPr>
          <w:p w14:paraId="75ED2ED6"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 xml:space="preserve">Информация о месте доставки товара </w:t>
            </w:r>
          </w:p>
        </w:tc>
        <w:tc>
          <w:tcPr>
            <w:tcW w:w="9332" w:type="dxa"/>
          </w:tcPr>
          <w:p w14:paraId="272ACDF1" w14:textId="370ED53D" w:rsidR="00E81B44" w:rsidRPr="00B6102A" w:rsidRDefault="00E81B44" w:rsidP="006C0F22">
            <w:pPr>
              <w:spacing w:after="100" w:afterAutospacing="1" w:line="240" w:lineRule="atLeast"/>
              <w:contextualSpacing/>
              <w:jc w:val="both"/>
              <w:rPr>
                <w:rFonts w:ascii="Times New Roman" w:hAnsi="Times New Roman" w:cs="Times New Roman"/>
                <w:bCs/>
                <w:sz w:val="24"/>
                <w:szCs w:val="24"/>
              </w:rPr>
            </w:pPr>
            <w:r w:rsidRPr="00B6102A">
              <w:rPr>
                <w:rFonts w:ascii="Times New Roman" w:hAnsi="Times New Roman" w:cs="Times New Roman"/>
                <w:bCs/>
                <w:sz w:val="24"/>
                <w:szCs w:val="24"/>
              </w:rPr>
              <w:t>Поставка Товара осуществляется Поставщиком на центральный склад Покупателя.</w:t>
            </w:r>
            <w:r w:rsidR="00FF5F7A" w:rsidRPr="00B6102A">
              <w:rPr>
                <w:rFonts w:ascii="Times New Roman" w:hAnsi="Times New Roman" w:cs="Times New Roman"/>
                <w:bCs/>
                <w:sz w:val="24"/>
                <w:szCs w:val="24"/>
              </w:rPr>
              <w:t xml:space="preserve">   </w:t>
            </w:r>
          </w:p>
        </w:tc>
      </w:tr>
      <w:tr w:rsidR="00143E92" w:rsidRPr="00B6102A" w14:paraId="09DE87EE" w14:textId="77777777" w:rsidTr="00E81B44">
        <w:tc>
          <w:tcPr>
            <w:tcW w:w="856" w:type="dxa"/>
          </w:tcPr>
          <w:p w14:paraId="099B2B02"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lastRenderedPageBreak/>
              <w:t>2.</w:t>
            </w:r>
          </w:p>
        </w:tc>
        <w:tc>
          <w:tcPr>
            <w:tcW w:w="4408" w:type="dxa"/>
          </w:tcPr>
          <w:p w14:paraId="20CDAD71"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 xml:space="preserve">Сроки поставки товара </w:t>
            </w:r>
          </w:p>
        </w:tc>
        <w:tc>
          <w:tcPr>
            <w:tcW w:w="9332" w:type="dxa"/>
          </w:tcPr>
          <w:p w14:paraId="0D8386FE" w14:textId="3EDC2A3C" w:rsidR="00642A5D" w:rsidRPr="00B6102A" w:rsidRDefault="00E156EF" w:rsidP="006C0F22">
            <w:pPr>
              <w:spacing w:after="100" w:afterAutospacing="1" w:line="240" w:lineRule="atLeast"/>
              <w:contextualSpacing/>
              <w:jc w:val="both"/>
              <w:rPr>
                <w:rFonts w:ascii="Times New Roman" w:hAnsi="Times New Roman" w:cs="Times New Roman"/>
                <w:bCs/>
                <w:sz w:val="24"/>
                <w:szCs w:val="24"/>
              </w:rPr>
            </w:pPr>
            <w:r w:rsidRPr="00B6102A">
              <w:rPr>
                <w:rFonts w:ascii="Times New Roman" w:hAnsi="Times New Roman" w:cs="Times New Roman"/>
                <w:bCs/>
                <w:sz w:val="24"/>
                <w:szCs w:val="24"/>
              </w:rPr>
              <w:t>Товар поставляется Поставщиком на склад Покупателя в пределах</w:t>
            </w:r>
            <w:r w:rsidR="00990F04" w:rsidRPr="00B6102A">
              <w:rPr>
                <w:rFonts w:ascii="Times New Roman" w:hAnsi="Times New Roman" w:cs="Times New Roman"/>
                <w:bCs/>
                <w:sz w:val="24"/>
                <w:szCs w:val="24"/>
              </w:rPr>
              <w:t xml:space="preserve"> действия общего</w:t>
            </w:r>
            <w:r w:rsidRPr="00B6102A">
              <w:rPr>
                <w:rFonts w:ascii="Times New Roman" w:hAnsi="Times New Roman" w:cs="Times New Roman"/>
                <w:bCs/>
                <w:sz w:val="24"/>
                <w:szCs w:val="24"/>
              </w:rPr>
              <w:t xml:space="preserve"> срока</w:t>
            </w:r>
            <w:r w:rsidR="00990F04" w:rsidRPr="00B6102A">
              <w:rPr>
                <w:rFonts w:ascii="Times New Roman" w:hAnsi="Times New Roman" w:cs="Times New Roman"/>
                <w:bCs/>
                <w:sz w:val="24"/>
                <w:szCs w:val="24"/>
              </w:rPr>
              <w:t xml:space="preserve"> выборки товара</w:t>
            </w:r>
            <w:r w:rsidRPr="00B6102A">
              <w:rPr>
                <w:rFonts w:ascii="Times New Roman" w:hAnsi="Times New Roman" w:cs="Times New Roman"/>
                <w:bCs/>
                <w:sz w:val="24"/>
                <w:szCs w:val="24"/>
              </w:rPr>
              <w:t xml:space="preserve"> отдельными партиями посредством подачи заявки. Срок поставки заявленной партии Товара составляет 10 (десять) календарных дней с момента получения заявки Покупателя. Периодичность поставок отдельных партий товара в течении срока действия настоящего контракта, определяются с учетом производственных потребностей Покупателя и наличия у Поставщика соответствующего товара. Датой поставки партии товара является дата подписания уполномоченными представителями товарной накладной и счет-фактуры. Общий срок выборки Товара по настоящему контракту устанавливается с момента вступления контракта в силу и по 31 декабря 2025 года.</w:t>
            </w:r>
          </w:p>
        </w:tc>
      </w:tr>
      <w:tr w:rsidR="000747D9" w:rsidRPr="00143E92" w14:paraId="2291A010" w14:textId="77777777" w:rsidTr="00E81B44">
        <w:tc>
          <w:tcPr>
            <w:tcW w:w="856" w:type="dxa"/>
          </w:tcPr>
          <w:p w14:paraId="39117E24" w14:textId="77777777" w:rsidR="00E81B44" w:rsidRPr="00B6102A" w:rsidRDefault="00E81B44" w:rsidP="006C0F22">
            <w:pPr>
              <w:spacing w:after="100" w:afterAutospacing="1" w:line="240" w:lineRule="atLeast"/>
              <w:contextualSpacing/>
              <w:jc w:val="center"/>
              <w:rPr>
                <w:rFonts w:ascii="Times New Roman" w:hAnsi="Times New Roman" w:cs="Times New Roman"/>
                <w:sz w:val="24"/>
                <w:szCs w:val="24"/>
              </w:rPr>
            </w:pPr>
            <w:r w:rsidRPr="00B6102A">
              <w:rPr>
                <w:rFonts w:ascii="Times New Roman" w:hAnsi="Times New Roman" w:cs="Times New Roman"/>
                <w:sz w:val="24"/>
                <w:szCs w:val="24"/>
              </w:rPr>
              <w:t>3.</w:t>
            </w:r>
          </w:p>
        </w:tc>
        <w:tc>
          <w:tcPr>
            <w:tcW w:w="4408" w:type="dxa"/>
          </w:tcPr>
          <w:p w14:paraId="6F210C42"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Условия транспортировки и хранения товара</w:t>
            </w:r>
          </w:p>
        </w:tc>
        <w:tc>
          <w:tcPr>
            <w:tcW w:w="9332" w:type="dxa"/>
          </w:tcPr>
          <w:p w14:paraId="61E0305E" w14:textId="77777777" w:rsidR="00E81B44" w:rsidRPr="00B6102A" w:rsidRDefault="00E81B44" w:rsidP="006C0F22">
            <w:pPr>
              <w:spacing w:after="100" w:afterAutospacing="1" w:line="240" w:lineRule="atLeast"/>
              <w:contextualSpacing/>
              <w:rPr>
                <w:rFonts w:ascii="Times New Roman" w:hAnsi="Times New Roman" w:cs="Times New Roman"/>
                <w:sz w:val="24"/>
                <w:szCs w:val="24"/>
              </w:rPr>
            </w:pPr>
            <w:r w:rsidRPr="00B6102A">
              <w:rPr>
                <w:rFonts w:ascii="Times New Roman" w:hAnsi="Times New Roman" w:cs="Times New Roman"/>
                <w:sz w:val="24"/>
                <w:szCs w:val="24"/>
              </w:rPr>
              <w:t>Доставка Товара осуществляется транспортом и за счет средств Поставщика.</w:t>
            </w:r>
          </w:p>
          <w:p w14:paraId="70AC71AB" w14:textId="77777777" w:rsidR="00E81B44" w:rsidRPr="00B6102A" w:rsidRDefault="00E81B44" w:rsidP="006C0F22">
            <w:pPr>
              <w:spacing w:after="100" w:afterAutospacing="1" w:line="240" w:lineRule="atLeast"/>
              <w:contextualSpacing/>
              <w:jc w:val="both"/>
              <w:rPr>
                <w:rFonts w:ascii="Times New Roman" w:hAnsi="Times New Roman" w:cs="Times New Roman"/>
                <w:sz w:val="24"/>
                <w:szCs w:val="24"/>
              </w:rPr>
            </w:pPr>
          </w:p>
        </w:tc>
      </w:tr>
    </w:tbl>
    <w:p w14:paraId="47B651DD" w14:textId="77777777" w:rsidR="00E81B44" w:rsidRPr="00143E92" w:rsidRDefault="00E81B44" w:rsidP="00C50E18">
      <w:pPr>
        <w:spacing w:after="100" w:afterAutospacing="1" w:line="240" w:lineRule="atLeast"/>
        <w:contextualSpacing/>
        <w:rPr>
          <w:rFonts w:ascii="Times New Roman" w:hAnsi="Times New Roman" w:cs="Times New Roman"/>
          <w:sz w:val="24"/>
          <w:szCs w:val="24"/>
        </w:rPr>
      </w:pPr>
    </w:p>
    <w:sectPr w:rsidR="00E81B44" w:rsidRPr="00143E92" w:rsidSect="00E81B44">
      <w:pgSz w:w="16838" w:h="11906" w:orient="landscape"/>
      <w:pgMar w:top="851" w:right="993"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D78EE"/>
    <w:multiLevelType w:val="multilevel"/>
    <w:tmpl w:val="4C8C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642C2"/>
    <w:multiLevelType w:val="hybridMultilevel"/>
    <w:tmpl w:val="CA883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DE2291"/>
    <w:multiLevelType w:val="hybridMultilevel"/>
    <w:tmpl w:val="067AF44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3E7242"/>
    <w:multiLevelType w:val="multilevel"/>
    <w:tmpl w:val="43F4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807BEA"/>
    <w:multiLevelType w:val="multilevel"/>
    <w:tmpl w:val="1926390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1253E9F"/>
    <w:multiLevelType w:val="hybridMultilevel"/>
    <w:tmpl w:val="DDF49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ED3329"/>
    <w:multiLevelType w:val="multilevel"/>
    <w:tmpl w:val="E718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8186672">
    <w:abstractNumId w:val="1"/>
  </w:num>
  <w:num w:numId="2" w16cid:durableId="112988728">
    <w:abstractNumId w:val="4"/>
  </w:num>
  <w:num w:numId="3" w16cid:durableId="1891838219">
    <w:abstractNumId w:val="5"/>
  </w:num>
  <w:num w:numId="4" w16cid:durableId="722757886">
    <w:abstractNumId w:val="7"/>
  </w:num>
  <w:num w:numId="5" w16cid:durableId="298072737">
    <w:abstractNumId w:val="3"/>
  </w:num>
  <w:num w:numId="6" w16cid:durableId="900290942">
    <w:abstractNumId w:val="0"/>
  </w:num>
  <w:num w:numId="7" w16cid:durableId="1150245645">
    <w:abstractNumId w:val="6"/>
  </w:num>
  <w:num w:numId="8" w16cid:durableId="194079647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7DB"/>
    <w:rsid w:val="00011C89"/>
    <w:rsid w:val="000137A3"/>
    <w:rsid w:val="00013B5C"/>
    <w:rsid w:val="00023A37"/>
    <w:rsid w:val="00033B5B"/>
    <w:rsid w:val="0004579A"/>
    <w:rsid w:val="000567AB"/>
    <w:rsid w:val="000747D9"/>
    <w:rsid w:val="00097ED3"/>
    <w:rsid w:val="000A06BC"/>
    <w:rsid w:val="000A0D7D"/>
    <w:rsid w:val="000A1A29"/>
    <w:rsid w:val="000A1F38"/>
    <w:rsid w:val="000A27B6"/>
    <w:rsid w:val="000A458C"/>
    <w:rsid w:val="000C1C3D"/>
    <w:rsid w:val="000D06BA"/>
    <w:rsid w:val="000E7E60"/>
    <w:rsid w:val="000F0075"/>
    <w:rsid w:val="000F49FB"/>
    <w:rsid w:val="0010667F"/>
    <w:rsid w:val="001105B3"/>
    <w:rsid w:val="00122694"/>
    <w:rsid w:val="00133377"/>
    <w:rsid w:val="001417DD"/>
    <w:rsid w:val="00142AB0"/>
    <w:rsid w:val="00143E92"/>
    <w:rsid w:val="001441F9"/>
    <w:rsid w:val="00146054"/>
    <w:rsid w:val="00150E73"/>
    <w:rsid w:val="00156447"/>
    <w:rsid w:val="001650C8"/>
    <w:rsid w:val="001754F8"/>
    <w:rsid w:val="00176D78"/>
    <w:rsid w:val="0018783D"/>
    <w:rsid w:val="00191703"/>
    <w:rsid w:val="001937DB"/>
    <w:rsid w:val="00195B64"/>
    <w:rsid w:val="00197960"/>
    <w:rsid w:val="001A4F98"/>
    <w:rsid w:val="001A5CA5"/>
    <w:rsid w:val="001A7839"/>
    <w:rsid w:val="001A7D08"/>
    <w:rsid w:val="001C3B48"/>
    <w:rsid w:val="001C4760"/>
    <w:rsid w:val="001D6DE0"/>
    <w:rsid w:val="001F0258"/>
    <w:rsid w:val="001F069A"/>
    <w:rsid w:val="00216497"/>
    <w:rsid w:val="00220545"/>
    <w:rsid w:val="00240412"/>
    <w:rsid w:val="00243840"/>
    <w:rsid w:val="0024566E"/>
    <w:rsid w:val="002474F1"/>
    <w:rsid w:val="0024794E"/>
    <w:rsid w:val="00250305"/>
    <w:rsid w:val="002539EC"/>
    <w:rsid w:val="00255B57"/>
    <w:rsid w:val="00262E88"/>
    <w:rsid w:val="00264B24"/>
    <w:rsid w:val="002820BC"/>
    <w:rsid w:val="00285C35"/>
    <w:rsid w:val="00291ECF"/>
    <w:rsid w:val="00292C8E"/>
    <w:rsid w:val="002952C0"/>
    <w:rsid w:val="002A1548"/>
    <w:rsid w:val="002A36E3"/>
    <w:rsid w:val="002A4986"/>
    <w:rsid w:val="002A5E06"/>
    <w:rsid w:val="002B3BB5"/>
    <w:rsid w:val="002B5A81"/>
    <w:rsid w:val="002C15CE"/>
    <w:rsid w:val="002C17F9"/>
    <w:rsid w:val="002C28F7"/>
    <w:rsid w:val="002C39D2"/>
    <w:rsid w:val="002D0965"/>
    <w:rsid w:val="002D09DB"/>
    <w:rsid w:val="002D0C87"/>
    <w:rsid w:val="002E4FF4"/>
    <w:rsid w:val="002F4C59"/>
    <w:rsid w:val="002F5469"/>
    <w:rsid w:val="002F60B9"/>
    <w:rsid w:val="00302D87"/>
    <w:rsid w:val="00302F6D"/>
    <w:rsid w:val="00304895"/>
    <w:rsid w:val="00314AB9"/>
    <w:rsid w:val="00342C04"/>
    <w:rsid w:val="00357EE9"/>
    <w:rsid w:val="00367691"/>
    <w:rsid w:val="00367BFD"/>
    <w:rsid w:val="00374719"/>
    <w:rsid w:val="00374D81"/>
    <w:rsid w:val="00380393"/>
    <w:rsid w:val="003829BB"/>
    <w:rsid w:val="00390CF6"/>
    <w:rsid w:val="003A32A2"/>
    <w:rsid w:val="003A35EB"/>
    <w:rsid w:val="003A437A"/>
    <w:rsid w:val="003B015D"/>
    <w:rsid w:val="003C0F89"/>
    <w:rsid w:val="003C1607"/>
    <w:rsid w:val="003C1F34"/>
    <w:rsid w:val="003C3E93"/>
    <w:rsid w:val="003C502B"/>
    <w:rsid w:val="003D07A0"/>
    <w:rsid w:val="003D1AB5"/>
    <w:rsid w:val="003D5716"/>
    <w:rsid w:val="003F18D9"/>
    <w:rsid w:val="00400F87"/>
    <w:rsid w:val="00404A0F"/>
    <w:rsid w:val="00406ABC"/>
    <w:rsid w:val="00412F0E"/>
    <w:rsid w:val="00422E02"/>
    <w:rsid w:val="00425467"/>
    <w:rsid w:val="0043030A"/>
    <w:rsid w:val="00430B51"/>
    <w:rsid w:val="004369EB"/>
    <w:rsid w:val="00437DBF"/>
    <w:rsid w:val="0044237F"/>
    <w:rsid w:val="00446990"/>
    <w:rsid w:val="004517DA"/>
    <w:rsid w:val="00451EFE"/>
    <w:rsid w:val="00471FB2"/>
    <w:rsid w:val="00473519"/>
    <w:rsid w:val="00473CF2"/>
    <w:rsid w:val="00483D8C"/>
    <w:rsid w:val="00487392"/>
    <w:rsid w:val="004B2796"/>
    <w:rsid w:val="004B3932"/>
    <w:rsid w:val="004B65BF"/>
    <w:rsid w:val="004C287D"/>
    <w:rsid w:val="004D5BE8"/>
    <w:rsid w:val="004E31C0"/>
    <w:rsid w:val="004E7718"/>
    <w:rsid w:val="004F3050"/>
    <w:rsid w:val="004F5E7F"/>
    <w:rsid w:val="00532162"/>
    <w:rsid w:val="00536BC0"/>
    <w:rsid w:val="00543E44"/>
    <w:rsid w:val="00550708"/>
    <w:rsid w:val="00550FED"/>
    <w:rsid w:val="00551BF6"/>
    <w:rsid w:val="00560574"/>
    <w:rsid w:val="0056191E"/>
    <w:rsid w:val="0056193A"/>
    <w:rsid w:val="005672FC"/>
    <w:rsid w:val="00570BDC"/>
    <w:rsid w:val="005822C7"/>
    <w:rsid w:val="00592EE8"/>
    <w:rsid w:val="00592F51"/>
    <w:rsid w:val="005A0595"/>
    <w:rsid w:val="005A1354"/>
    <w:rsid w:val="005A176A"/>
    <w:rsid w:val="005A18BE"/>
    <w:rsid w:val="005B58BD"/>
    <w:rsid w:val="005B58C9"/>
    <w:rsid w:val="005B5A51"/>
    <w:rsid w:val="005B7B95"/>
    <w:rsid w:val="005C0C83"/>
    <w:rsid w:val="005D23A7"/>
    <w:rsid w:val="005E2E67"/>
    <w:rsid w:val="005F08FE"/>
    <w:rsid w:val="005F2D55"/>
    <w:rsid w:val="005F6186"/>
    <w:rsid w:val="005F6601"/>
    <w:rsid w:val="005F71E0"/>
    <w:rsid w:val="005F7746"/>
    <w:rsid w:val="006221C4"/>
    <w:rsid w:val="00636747"/>
    <w:rsid w:val="006423C4"/>
    <w:rsid w:val="00642A5D"/>
    <w:rsid w:val="00644238"/>
    <w:rsid w:val="0065106D"/>
    <w:rsid w:val="00652A75"/>
    <w:rsid w:val="00671ABC"/>
    <w:rsid w:val="006737E2"/>
    <w:rsid w:val="00690ADB"/>
    <w:rsid w:val="006A0B36"/>
    <w:rsid w:val="006A109F"/>
    <w:rsid w:val="006A2568"/>
    <w:rsid w:val="006B0EEF"/>
    <w:rsid w:val="006B506E"/>
    <w:rsid w:val="006C0F22"/>
    <w:rsid w:val="006C29C9"/>
    <w:rsid w:val="006C318B"/>
    <w:rsid w:val="006D1F11"/>
    <w:rsid w:val="006D5600"/>
    <w:rsid w:val="006D5731"/>
    <w:rsid w:val="006E21B9"/>
    <w:rsid w:val="006F01C5"/>
    <w:rsid w:val="00701448"/>
    <w:rsid w:val="00703D1C"/>
    <w:rsid w:val="007131EF"/>
    <w:rsid w:val="0072210B"/>
    <w:rsid w:val="00724094"/>
    <w:rsid w:val="00733FE2"/>
    <w:rsid w:val="00736410"/>
    <w:rsid w:val="00740531"/>
    <w:rsid w:val="0074250B"/>
    <w:rsid w:val="00747CB3"/>
    <w:rsid w:val="0075036C"/>
    <w:rsid w:val="00752B8C"/>
    <w:rsid w:val="007713A2"/>
    <w:rsid w:val="007751F5"/>
    <w:rsid w:val="00785E6C"/>
    <w:rsid w:val="007919FF"/>
    <w:rsid w:val="007949D1"/>
    <w:rsid w:val="00795612"/>
    <w:rsid w:val="00796D90"/>
    <w:rsid w:val="00797961"/>
    <w:rsid w:val="007A2950"/>
    <w:rsid w:val="007A6DE0"/>
    <w:rsid w:val="007A720F"/>
    <w:rsid w:val="007B1DFD"/>
    <w:rsid w:val="007C0994"/>
    <w:rsid w:val="007C446F"/>
    <w:rsid w:val="007E1B2C"/>
    <w:rsid w:val="007E5625"/>
    <w:rsid w:val="007E6848"/>
    <w:rsid w:val="007F6A20"/>
    <w:rsid w:val="00801581"/>
    <w:rsid w:val="00801FD4"/>
    <w:rsid w:val="008179CD"/>
    <w:rsid w:val="00826D76"/>
    <w:rsid w:val="008472AB"/>
    <w:rsid w:val="00852F32"/>
    <w:rsid w:val="00853356"/>
    <w:rsid w:val="00855D24"/>
    <w:rsid w:val="008572E5"/>
    <w:rsid w:val="00873460"/>
    <w:rsid w:val="0088143E"/>
    <w:rsid w:val="0088169E"/>
    <w:rsid w:val="008908C6"/>
    <w:rsid w:val="00897A48"/>
    <w:rsid w:val="008A488A"/>
    <w:rsid w:val="008B50C8"/>
    <w:rsid w:val="008B59F1"/>
    <w:rsid w:val="008B7D30"/>
    <w:rsid w:val="008D3AF5"/>
    <w:rsid w:val="008D3D7C"/>
    <w:rsid w:val="008E00DA"/>
    <w:rsid w:val="008E0255"/>
    <w:rsid w:val="008E041A"/>
    <w:rsid w:val="008E68B1"/>
    <w:rsid w:val="00907A7F"/>
    <w:rsid w:val="0093055C"/>
    <w:rsid w:val="009333D6"/>
    <w:rsid w:val="0093726D"/>
    <w:rsid w:val="0094047A"/>
    <w:rsid w:val="00946A92"/>
    <w:rsid w:val="00952183"/>
    <w:rsid w:val="00952751"/>
    <w:rsid w:val="00955EB1"/>
    <w:rsid w:val="00966E5F"/>
    <w:rsid w:val="009831AA"/>
    <w:rsid w:val="009904B3"/>
    <w:rsid w:val="00990F04"/>
    <w:rsid w:val="009972FB"/>
    <w:rsid w:val="009A1F8B"/>
    <w:rsid w:val="009B27F9"/>
    <w:rsid w:val="009B288E"/>
    <w:rsid w:val="009B7ACA"/>
    <w:rsid w:val="009C30FB"/>
    <w:rsid w:val="009E086B"/>
    <w:rsid w:val="009F0F76"/>
    <w:rsid w:val="009F1146"/>
    <w:rsid w:val="00A01919"/>
    <w:rsid w:val="00A02644"/>
    <w:rsid w:val="00A02CBE"/>
    <w:rsid w:val="00A05641"/>
    <w:rsid w:val="00A061C2"/>
    <w:rsid w:val="00A10ECB"/>
    <w:rsid w:val="00A16EFF"/>
    <w:rsid w:val="00A21CD5"/>
    <w:rsid w:val="00A45AD5"/>
    <w:rsid w:val="00A52DA0"/>
    <w:rsid w:val="00A54D77"/>
    <w:rsid w:val="00A57411"/>
    <w:rsid w:val="00A62FE7"/>
    <w:rsid w:val="00A7076C"/>
    <w:rsid w:val="00A75156"/>
    <w:rsid w:val="00A77A89"/>
    <w:rsid w:val="00A77F11"/>
    <w:rsid w:val="00A843B6"/>
    <w:rsid w:val="00AA178D"/>
    <w:rsid w:val="00AA1BE6"/>
    <w:rsid w:val="00AC23E3"/>
    <w:rsid w:val="00AC77D4"/>
    <w:rsid w:val="00AD0F3E"/>
    <w:rsid w:val="00AD7FD7"/>
    <w:rsid w:val="00AE5DEE"/>
    <w:rsid w:val="00AF3AF9"/>
    <w:rsid w:val="00B035F1"/>
    <w:rsid w:val="00B05B1E"/>
    <w:rsid w:val="00B0603F"/>
    <w:rsid w:val="00B141FA"/>
    <w:rsid w:val="00B14585"/>
    <w:rsid w:val="00B268CE"/>
    <w:rsid w:val="00B35632"/>
    <w:rsid w:val="00B37043"/>
    <w:rsid w:val="00B57FFE"/>
    <w:rsid w:val="00B60B3E"/>
    <w:rsid w:val="00B6102A"/>
    <w:rsid w:val="00B63A47"/>
    <w:rsid w:val="00B63CF0"/>
    <w:rsid w:val="00B701CB"/>
    <w:rsid w:val="00B800EA"/>
    <w:rsid w:val="00B819DD"/>
    <w:rsid w:val="00B86E5E"/>
    <w:rsid w:val="00BA7463"/>
    <w:rsid w:val="00BB785A"/>
    <w:rsid w:val="00BD2F93"/>
    <w:rsid w:val="00BE258C"/>
    <w:rsid w:val="00BE7405"/>
    <w:rsid w:val="00BF0C97"/>
    <w:rsid w:val="00BF6DE2"/>
    <w:rsid w:val="00C022F4"/>
    <w:rsid w:val="00C068BA"/>
    <w:rsid w:val="00C113A4"/>
    <w:rsid w:val="00C115DA"/>
    <w:rsid w:val="00C23338"/>
    <w:rsid w:val="00C24091"/>
    <w:rsid w:val="00C50E18"/>
    <w:rsid w:val="00C61912"/>
    <w:rsid w:val="00C7053E"/>
    <w:rsid w:val="00C73795"/>
    <w:rsid w:val="00C80227"/>
    <w:rsid w:val="00C81A5C"/>
    <w:rsid w:val="00C87EA3"/>
    <w:rsid w:val="00C94D28"/>
    <w:rsid w:val="00C956D7"/>
    <w:rsid w:val="00C97B4F"/>
    <w:rsid w:val="00CA0986"/>
    <w:rsid w:val="00CA4012"/>
    <w:rsid w:val="00CB7BE1"/>
    <w:rsid w:val="00CC059A"/>
    <w:rsid w:val="00CC0A95"/>
    <w:rsid w:val="00CC519A"/>
    <w:rsid w:val="00CC7C29"/>
    <w:rsid w:val="00CF0D27"/>
    <w:rsid w:val="00CF138D"/>
    <w:rsid w:val="00CF4C38"/>
    <w:rsid w:val="00D034A5"/>
    <w:rsid w:val="00D10ED1"/>
    <w:rsid w:val="00D14105"/>
    <w:rsid w:val="00D17EC9"/>
    <w:rsid w:val="00D251DD"/>
    <w:rsid w:val="00D27FF1"/>
    <w:rsid w:val="00D30654"/>
    <w:rsid w:val="00D332D7"/>
    <w:rsid w:val="00D348D4"/>
    <w:rsid w:val="00D3531B"/>
    <w:rsid w:val="00D4759C"/>
    <w:rsid w:val="00D637BF"/>
    <w:rsid w:val="00D6626A"/>
    <w:rsid w:val="00D6714D"/>
    <w:rsid w:val="00D7119D"/>
    <w:rsid w:val="00D765E7"/>
    <w:rsid w:val="00D92546"/>
    <w:rsid w:val="00D937C8"/>
    <w:rsid w:val="00D95217"/>
    <w:rsid w:val="00DB0710"/>
    <w:rsid w:val="00DB2DB1"/>
    <w:rsid w:val="00DB3EBB"/>
    <w:rsid w:val="00DD3741"/>
    <w:rsid w:val="00DD5C13"/>
    <w:rsid w:val="00DE6AE5"/>
    <w:rsid w:val="00DF27AD"/>
    <w:rsid w:val="00E03201"/>
    <w:rsid w:val="00E06756"/>
    <w:rsid w:val="00E1393E"/>
    <w:rsid w:val="00E156EF"/>
    <w:rsid w:val="00E23E1A"/>
    <w:rsid w:val="00E32C9F"/>
    <w:rsid w:val="00E55EC6"/>
    <w:rsid w:val="00E60552"/>
    <w:rsid w:val="00E8183B"/>
    <w:rsid w:val="00E81B44"/>
    <w:rsid w:val="00E861B6"/>
    <w:rsid w:val="00E922B9"/>
    <w:rsid w:val="00EA307B"/>
    <w:rsid w:val="00EC76FB"/>
    <w:rsid w:val="00ED07E1"/>
    <w:rsid w:val="00ED18E7"/>
    <w:rsid w:val="00ED4BC8"/>
    <w:rsid w:val="00EE671E"/>
    <w:rsid w:val="00EE7949"/>
    <w:rsid w:val="00EF7D48"/>
    <w:rsid w:val="00F051E7"/>
    <w:rsid w:val="00F07061"/>
    <w:rsid w:val="00F10510"/>
    <w:rsid w:val="00F11008"/>
    <w:rsid w:val="00F15267"/>
    <w:rsid w:val="00F23B3C"/>
    <w:rsid w:val="00F2735B"/>
    <w:rsid w:val="00F276E9"/>
    <w:rsid w:val="00F408A2"/>
    <w:rsid w:val="00F55DB6"/>
    <w:rsid w:val="00F60E18"/>
    <w:rsid w:val="00F61DD9"/>
    <w:rsid w:val="00F657AE"/>
    <w:rsid w:val="00F91EA6"/>
    <w:rsid w:val="00F93B04"/>
    <w:rsid w:val="00F95178"/>
    <w:rsid w:val="00FA12A3"/>
    <w:rsid w:val="00FA1A8C"/>
    <w:rsid w:val="00FA42C9"/>
    <w:rsid w:val="00FB416A"/>
    <w:rsid w:val="00FB4440"/>
    <w:rsid w:val="00FC11D8"/>
    <w:rsid w:val="00FD4A32"/>
    <w:rsid w:val="00FE02B0"/>
    <w:rsid w:val="00FF13E0"/>
    <w:rsid w:val="00FF202A"/>
    <w:rsid w:val="00FF29BD"/>
    <w:rsid w:val="00FF5F7A"/>
    <w:rsid w:val="00FF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527B"/>
  <w15:docId w15:val="{D1E73419-9F9E-4DEB-A16F-CE664FF0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7949"/>
  </w:style>
  <w:style w:type="paragraph" w:styleId="1">
    <w:name w:val="heading 1"/>
    <w:basedOn w:val="a0"/>
    <w:next w:val="a0"/>
    <w:link w:val="10"/>
    <w:qFormat/>
    <w:rsid w:val="00592F51"/>
    <w:pPr>
      <w:keepNext/>
      <w:spacing w:after="0" w:line="240" w:lineRule="auto"/>
      <w:outlineLvl w:val="0"/>
    </w:pPr>
    <w:rPr>
      <w:rFonts w:ascii="Verdana" w:eastAsia="Times New Roman" w:hAnsi="Verdana" w:cs="Times New Roman"/>
      <w:b/>
      <w:sz w:val="52"/>
      <w:szCs w:val="20"/>
      <w:lang w:val="en-US"/>
    </w:rPr>
  </w:style>
  <w:style w:type="paragraph" w:styleId="2">
    <w:name w:val="heading 2"/>
    <w:basedOn w:val="a0"/>
    <w:next w:val="a0"/>
    <w:link w:val="20"/>
    <w:unhideWhenUsed/>
    <w:qFormat/>
    <w:rsid w:val="00990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qFormat/>
    <w:rsid w:val="00592F51"/>
    <w:pPr>
      <w:keepNext/>
      <w:spacing w:after="0" w:line="240" w:lineRule="auto"/>
      <w:outlineLvl w:val="2"/>
    </w:pPr>
    <w:rPr>
      <w:rFonts w:ascii="Verdana" w:eastAsia="Times New Roman" w:hAnsi="Verdana" w:cs="Times New Roman"/>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22694"/>
    <w:pPr>
      <w:ind w:left="720"/>
      <w:contextualSpacing/>
    </w:pPr>
  </w:style>
  <w:style w:type="paragraph" w:styleId="a6">
    <w:name w:val="Normal (Web)"/>
    <w:basedOn w:val="a0"/>
    <w:uiPriority w:val="99"/>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952183"/>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7">
    <w:name w:val="annotation reference"/>
    <w:basedOn w:val="a1"/>
    <w:uiPriority w:val="99"/>
    <w:semiHidden/>
    <w:unhideWhenUsed/>
    <w:rsid w:val="00636747"/>
    <w:rPr>
      <w:sz w:val="16"/>
      <w:szCs w:val="16"/>
    </w:rPr>
  </w:style>
  <w:style w:type="paragraph" w:styleId="a8">
    <w:name w:val="annotation text"/>
    <w:basedOn w:val="a0"/>
    <w:link w:val="a9"/>
    <w:uiPriority w:val="99"/>
    <w:semiHidden/>
    <w:unhideWhenUsed/>
    <w:rsid w:val="00636747"/>
    <w:pPr>
      <w:spacing w:line="240" w:lineRule="auto"/>
    </w:pPr>
    <w:rPr>
      <w:sz w:val="20"/>
      <w:szCs w:val="20"/>
    </w:rPr>
  </w:style>
  <w:style w:type="character" w:customStyle="1" w:styleId="a9">
    <w:name w:val="Текст примечания Знак"/>
    <w:basedOn w:val="a1"/>
    <w:link w:val="a8"/>
    <w:uiPriority w:val="99"/>
    <w:semiHidden/>
    <w:rsid w:val="00636747"/>
    <w:rPr>
      <w:sz w:val="20"/>
      <w:szCs w:val="20"/>
    </w:rPr>
  </w:style>
  <w:style w:type="paragraph" w:styleId="aa">
    <w:name w:val="annotation subject"/>
    <w:basedOn w:val="a8"/>
    <w:next w:val="a8"/>
    <w:link w:val="ab"/>
    <w:uiPriority w:val="99"/>
    <w:semiHidden/>
    <w:unhideWhenUsed/>
    <w:rsid w:val="00636747"/>
    <w:rPr>
      <w:b/>
      <w:bCs/>
    </w:rPr>
  </w:style>
  <w:style w:type="character" w:customStyle="1" w:styleId="ab">
    <w:name w:val="Тема примечания Знак"/>
    <w:basedOn w:val="a9"/>
    <w:link w:val="aa"/>
    <w:uiPriority w:val="99"/>
    <w:semiHidden/>
    <w:rsid w:val="00636747"/>
    <w:rPr>
      <w:b/>
      <w:bCs/>
      <w:sz w:val="20"/>
      <w:szCs w:val="20"/>
    </w:rPr>
  </w:style>
  <w:style w:type="paragraph" w:styleId="ac">
    <w:name w:val="Balloon Text"/>
    <w:basedOn w:val="a0"/>
    <w:link w:val="ad"/>
    <w:uiPriority w:val="99"/>
    <w:unhideWhenUsed/>
    <w:rsid w:val="00636747"/>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rsid w:val="00636747"/>
    <w:rPr>
      <w:rFonts w:ascii="Segoe UI" w:hAnsi="Segoe UI" w:cs="Segoe UI"/>
      <w:sz w:val="18"/>
      <w:szCs w:val="18"/>
    </w:rPr>
  </w:style>
  <w:style w:type="character" w:customStyle="1" w:styleId="20">
    <w:name w:val="Заголовок 2 Знак"/>
    <w:basedOn w:val="a1"/>
    <w:link w:val="2"/>
    <w:rsid w:val="009904B3"/>
    <w:rPr>
      <w:rFonts w:asciiTheme="majorHAnsi" w:eastAsiaTheme="majorEastAsia" w:hAnsiTheme="majorHAnsi" w:cstheme="majorBidi"/>
      <w:color w:val="2E74B5" w:themeColor="accent1" w:themeShade="BF"/>
      <w:sz w:val="26"/>
      <w:szCs w:val="26"/>
    </w:rPr>
  </w:style>
  <w:style w:type="character" w:styleId="ae">
    <w:name w:val="Hyperlink"/>
    <w:basedOn w:val="a1"/>
    <w:uiPriority w:val="99"/>
    <w:unhideWhenUsed/>
    <w:rsid w:val="00701448"/>
    <w:rPr>
      <w:color w:val="0563C1" w:themeColor="hyperlink"/>
      <w:u w:val="single"/>
    </w:rPr>
  </w:style>
  <w:style w:type="paragraph" w:styleId="af">
    <w:name w:val="Title"/>
    <w:basedOn w:val="a0"/>
    <w:next w:val="a0"/>
    <w:link w:val="af0"/>
    <w:uiPriority w:val="10"/>
    <w:qFormat/>
    <w:rsid w:val="008816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1"/>
    <w:link w:val="af"/>
    <w:uiPriority w:val="10"/>
    <w:rsid w:val="0088169E"/>
    <w:rPr>
      <w:rFonts w:asciiTheme="majorHAnsi" w:eastAsiaTheme="majorEastAsia" w:hAnsiTheme="majorHAnsi" w:cstheme="majorBidi"/>
      <w:spacing w:val="-10"/>
      <w:kern w:val="28"/>
      <w:sz w:val="56"/>
      <w:szCs w:val="56"/>
    </w:rPr>
  </w:style>
  <w:style w:type="character" w:customStyle="1" w:styleId="af1">
    <w:name w:val="Другое_"/>
    <w:basedOn w:val="a1"/>
    <w:link w:val="af2"/>
    <w:rsid w:val="0056191E"/>
    <w:rPr>
      <w:rFonts w:ascii="Times New Roman" w:eastAsia="Times New Roman" w:hAnsi="Times New Roman" w:cs="Times New Roman"/>
    </w:rPr>
  </w:style>
  <w:style w:type="paragraph" w:customStyle="1" w:styleId="af2">
    <w:name w:val="Другое"/>
    <w:basedOn w:val="a0"/>
    <w:link w:val="af1"/>
    <w:rsid w:val="0056191E"/>
    <w:pPr>
      <w:widowControl w:val="0"/>
      <w:spacing w:after="0" w:line="240" w:lineRule="auto"/>
    </w:pPr>
    <w:rPr>
      <w:rFonts w:ascii="Times New Roman" w:eastAsia="Times New Roman" w:hAnsi="Times New Roman" w:cs="Times New Roman"/>
    </w:rPr>
  </w:style>
  <w:style w:type="character" w:customStyle="1" w:styleId="10">
    <w:name w:val="Заголовок 1 Знак"/>
    <w:basedOn w:val="a1"/>
    <w:link w:val="1"/>
    <w:rsid w:val="00592F51"/>
    <w:rPr>
      <w:rFonts w:ascii="Verdana" w:eastAsia="Times New Roman" w:hAnsi="Verdana" w:cs="Times New Roman"/>
      <w:b/>
      <w:sz w:val="52"/>
      <w:szCs w:val="20"/>
      <w:lang w:val="en-US"/>
    </w:rPr>
  </w:style>
  <w:style w:type="character" w:customStyle="1" w:styleId="30">
    <w:name w:val="Заголовок 3 Знак"/>
    <w:basedOn w:val="a1"/>
    <w:link w:val="3"/>
    <w:rsid w:val="00592F51"/>
    <w:rPr>
      <w:rFonts w:ascii="Verdana" w:eastAsia="Times New Roman" w:hAnsi="Verdana" w:cs="Times New Roman"/>
      <w:b/>
      <w:szCs w:val="20"/>
    </w:rPr>
  </w:style>
  <w:style w:type="numbering" w:customStyle="1" w:styleId="11">
    <w:name w:val="Нет списка1"/>
    <w:next w:val="a3"/>
    <w:semiHidden/>
    <w:rsid w:val="00592F51"/>
  </w:style>
  <w:style w:type="paragraph" w:customStyle="1" w:styleId="af3">
    <w:name w:val="Таблица шапка"/>
    <w:basedOn w:val="a0"/>
    <w:rsid w:val="00592F51"/>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af4">
    <w:name w:val="Таблица текст"/>
    <w:basedOn w:val="a0"/>
    <w:rsid w:val="00592F51"/>
    <w:pPr>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af5">
    <w:name w:val="комментарий"/>
    <w:rsid w:val="00592F51"/>
    <w:rPr>
      <w:rFonts w:ascii="Times New Roman" w:hAnsi="Times New Roman" w:cs="Times New Roman" w:hint="default"/>
      <w:b/>
      <w:bCs w:val="0"/>
      <w:i/>
      <w:iCs w:val="0"/>
      <w:shd w:val="clear" w:color="auto" w:fill="FFFF99"/>
    </w:rPr>
  </w:style>
  <w:style w:type="paragraph" w:styleId="a">
    <w:name w:val="List Number"/>
    <w:basedOn w:val="a0"/>
    <w:rsid w:val="00592F51"/>
    <w:pPr>
      <w:numPr>
        <w:numId w:val="3"/>
      </w:numPr>
      <w:autoSpaceDE w:val="0"/>
      <w:autoSpaceDN w:val="0"/>
      <w:spacing w:before="60" w:after="0" w:line="360" w:lineRule="auto"/>
      <w:ind w:firstLine="567"/>
      <w:jc w:val="both"/>
    </w:pPr>
    <w:rPr>
      <w:rFonts w:ascii="Times New Roman" w:eastAsia="Times New Roman" w:hAnsi="Times New Roman" w:cs="Times New Roman"/>
      <w:sz w:val="28"/>
      <w:szCs w:val="28"/>
      <w:lang w:val="x-none" w:eastAsia="ru-RU"/>
    </w:rPr>
  </w:style>
  <w:style w:type="paragraph" w:styleId="af6">
    <w:name w:val="Body Text"/>
    <w:basedOn w:val="a0"/>
    <w:link w:val="af7"/>
    <w:rsid w:val="00592F51"/>
    <w:pPr>
      <w:spacing w:after="120" w:line="240" w:lineRule="auto"/>
    </w:pPr>
    <w:rPr>
      <w:rFonts w:ascii="Times New Roman" w:eastAsia="Times New Roman" w:hAnsi="Times New Roman" w:cs="Times New Roman"/>
      <w:sz w:val="20"/>
      <w:szCs w:val="20"/>
      <w:lang w:val="x-none"/>
    </w:rPr>
  </w:style>
  <w:style w:type="character" w:customStyle="1" w:styleId="af7">
    <w:name w:val="Основной текст Знак"/>
    <w:basedOn w:val="a1"/>
    <w:link w:val="af6"/>
    <w:rsid w:val="00592F51"/>
    <w:rPr>
      <w:rFonts w:ascii="Times New Roman" w:eastAsia="Times New Roman" w:hAnsi="Times New Roman" w:cs="Times New Roman"/>
      <w:sz w:val="20"/>
      <w:szCs w:val="20"/>
      <w:lang w:val="x-none"/>
    </w:rPr>
  </w:style>
  <w:style w:type="table" w:customStyle="1" w:styleId="12">
    <w:name w:val="Сетка таблицы1"/>
    <w:basedOn w:val="a2"/>
    <w:next w:val="a4"/>
    <w:uiPriority w:val="39"/>
    <w:rsid w:val="00592F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592F51"/>
    <w:pPr>
      <w:spacing w:after="0" w:line="240" w:lineRule="auto"/>
    </w:pPr>
    <w:rPr>
      <w:rFonts w:ascii="Calibri" w:eastAsia="Times New Roman" w:hAnsi="Calibri" w:cs="Times New Roman"/>
      <w:lang w:eastAsia="ru-RU"/>
    </w:rPr>
  </w:style>
  <w:style w:type="character" w:customStyle="1" w:styleId="af9">
    <w:name w:val="Основной текст_"/>
    <w:link w:val="13"/>
    <w:rsid w:val="00592F51"/>
    <w:rPr>
      <w:spacing w:val="10"/>
      <w:sz w:val="30"/>
      <w:szCs w:val="30"/>
      <w:shd w:val="clear" w:color="auto" w:fill="FFFFFF"/>
    </w:rPr>
  </w:style>
  <w:style w:type="paragraph" w:customStyle="1" w:styleId="13">
    <w:name w:val="Основной текст1"/>
    <w:basedOn w:val="a0"/>
    <w:link w:val="af9"/>
    <w:rsid w:val="00592F51"/>
    <w:pPr>
      <w:shd w:val="clear" w:color="auto" w:fill="FFFFFF"/>
      <w:spacing w:after="60" w:line="0" w:lineRule="atLeast"/>
    </w:pPr>
    <w:rPr>
      <w:spacing w:val="10"/>
      <w:sz w:val="30"/>
      <w:szCs w:val="30"/>
    </w:rPr>
  </w:style>
  <w:style w:type="character" w:customStyle="1" w:styleId="31">
    <w:name w:val="Основной текст (3)_"/>
    <w:link w:val="32"/>
    <w:rsid w:val="00592F51"/>
    <w:rPr>
      <w:sz w:val="34"/>
      <w:szCs w:val="34"/>
      <w:shd w:val="clear" w:color="auto" w:fill="FFFFFF"/>
    </w:rPr>
  </w:style>
  <w:style w:type="paragraph" w:customStyle="1" w:styleId="32">
    <w:name w:val="Основной текст (3)"/>
    <w:basedOn w:val="a0"/>
    <w:link w:val="31"/>
    <w:rsid w:val="00592F51"/>
    <w:pPr>
      <w:shd w:val="clear" w:color="auto" w:fill="FFFFFF"/>
      <w:spacing w:after="0" w:line="0" w:lineRule="atLeast"/>
    </w:pPr>
    <w:rPr>
      <w:sz w:val="34"/>
      <w:szCs w:val="34"/>
    </w:rPr>
  </w:style>
  <w:style w:type="character" w:styleId="afa">
    <w:name w:val="Strong"/>
    <w:uiPriority w:val="22"/>
    <w:qFormat/>
    <w:rsid w:val="00592F51"/>
    <w:rPr>
      <w:b/>
      <w:bCs/>
    </w:rPr>
  </w:style>
  <w:style w:type="paragraph" w:styleId="21">
    <w:name w:val="Body Text 2"/>
    <w:basedOn w:val="a0"/>
    <w:link w:val="22"/>
    <w:rsid w:val="00592F51"/>
    <w:pPr>
      <w:spacing w:after="120" w:line="480" w:lineRule="auto"/>
    </w:pPr>
    <w:rPr>
      <w:rFonts w:ascii="Times New Roman" w:eastAsia="Times New Roman" w:hAnsi="Times New Roman" w:cs="Times New Roman"/>
      <w:sz w:val="20"/>
      <w:szCs w:val="20"/>
      <w:lang w:val="x-none"/>
    </w:rPr>
  </w:style>
  <w:style w:type="character" w:customStyle="1" w:styleId="22">
    <w:name w:val="Основной текст 2 Знак"/>
    <w:basedOn w:val="a1"/>
    <w:link w:val="21"/>
    <w:rsid w:val="00592F51"/>
    <w:rPr>
      <w:rFonts w:ascii="Times New Roman" w:eastAsia="Times New Roman" w:hAnsi="Times New Roman" w:cs="Times New Roman"/>
      <w:sz w:val="20"/>
      <w:szCs w:val="20"/>
      <w:lang w:val="x-none"/>
    </w:rPr>
  </w:style>
  <w:style w:type="paragraph" w:styleId="afb">
    <w:name w:val="Plain Text"/>
    <w:basedOn w:val="a0"/>
    <w:link w:val="afc"/>
    <w:rsid w:val="00592F51"/>
    <w:pPr>
      <w:spacing w:after="0" w:line="240" w:lineRule="auto"/>
    </w:pPr>
    <w:rPr>
      <w:rFonts w:ascii="Courier New" w:eastAsia="Times New Roman" w:hAnsi="Courier New" w:cs="Times New Roman"/>
      <w:sz w:val="20"/>
      <w:szCs w:val="20"/>
      <w:lang w:val="x-none" w:eastAsia="x-none"/>
    </w:rPr>
  </w:style>
  <w:style w:type="character" w:customStyle="1" w:styleId="afc">
    <w:name w:val="Текст Знак"/>
    <w:basedOn w:val="a1"/>
    <w:link w:val="afb"/>
    <w:rsid w:val="00592F51"/>
    <w:rPr>
      <w:rFonts w:ascii="Courier New" w:eastAsia="Times New Roman" w:hAnsi="Courier New" w:cs="Times New Roman"/>
      <w:sz w:val="20"/>
      <w:szCs w:val="20"/>
      <w:lang w:val="x-none" w:eastAsia="x-none"/>
    </w:rPr>
  </w:style>
  <w:style w:type="paragraph" w:customStyle="1" w:styleId="xl72">
    <w:name w:val="xl72"/>
    <w:basedOn w:val="a0"/>
    <w:rsid w:val="006C3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ru-RU"/>
    </w:rPr>
  </w:style>
  <w:style w:type="character" w:customStyle="1" w:styleId="FontStyle16">
    <w:name w:val="Font Style16"/>
    <w:uiPriority w:val="99"/>
    <w:rsid w:val="006C0F22"/>
    <w:rPr>
      <w:rFonts w:ascii="Palatino Linotype" w:hAnsi="Palatino Linotype" w:cs="Palatino Linotype"/>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60044">
      <w:bodyDiv w:val="1"/>
      <w:marLeft w:val="0"/>
      <w:marRight w:val="0"/>
      <w:marTop w:val="0"/>
      <w:marBottom w:val="0"/>
      <w:divBdr>
        <w:top w:val="none" w:sz="0" w:space="0" w:color="auto"/>
        <w:left w:val="none" w:sz="0" w:space="0" w:color="auto"/>
        <w:bottom w:val="none" w:sz="0" w:space="0" w:color="auto"/>
        <w:right w:val="none" w:sz="0" w:space="0" w:color="auto"/>
      </w:divBdr>
      <w:divsChild>
        <w:div w:id="490753692">
          <w:marLeft w:val="0"/>
          <w:marRight w:val="0"/>
          <w:marTop w:val="0"/>
          <w:marBottom w:val="0"/>
          <w:divBdr>
            <w:top w:val="none" w:sz="0" w:space="0" w:color="auto"/>
            <w:left w:val="none" w:sz="0" w:space="0" w:color="auto"/>
            <w:bottom w:val="none" w:sz="0" w:space="0" w:color="auto"/>
            <w:right w:val="none" w:sz="0" w:space="0" w:color="auto"/>
          </w:divBdr>
        </w:div>
        <w:div w:id="1328285670">
          <w:marLeft w:val="0"/>
          <w:marRight w:val="0"/>
          <w:marTop w:val="0"/>
          <w:marBottom w:val="0"/>
          <w:divBdr>
            <w:top w:val="none" w:sz="0" w:space="0" w:color="auto"/>
            <w:left w:val="none" w:sz="0" w:space="0" w:color="auto"/>
            <w:bottom w:val="none" w:sz="0" w:space="0" w:color="auto"/>
            <w:right w:val="none" w:sz="0" w:space="0" w:color="auto"/>
          </w:divBdr>
        </w:div>
        <w:div w:id="200242339">
          <w:marLeft w:val="0"/>
          <w:marRight w:val="0"/>
          <w:marTop w:val="0"/>
          <w:marBottom w:val="0"/>
          <w:divBdr>
            <w:top w:val="none" w:sz="0" w:space="0" w:color="auto"/>
            <w:left w:val="none" w:sz="0" w:space="0" w:color="auto"/>
            <w:bottom w:val="none" w:sz="0" w:space="0" w:color="auto"/>
            <w:right w:val="none" w:sz="0" w:space="0" w:color="auto"/>
          </w:divBdr>
        </w:div>
        <w:div w:id="1194003712">
          <w:marLeft w:val="0"/>
          <w:marRight w:val="0"/>
          <w:marTop w:val="0"/>
          <w:marBottom w:val="0"/>
          <w:divBdr>
            <w:top w:val="none" w:sz="0" w:space="0" w:color="auto"/>
            <w:left w:val="none" w:sz="0" w:space="0" w:color="auto"/>
            <w:bottom w:val="none" w:sz="0" w:space="0" w:color="auto"/>
            <w:right w:val="none" w:sz="0" w:space="0" w:color="auto"/>
          </w:divBdr>
        </w:div>
        <w:div w:id="868835034">
          <w:marLeft w:val="0"/>
          <w:marRight w:val="0"/>
          <w:marTop w:val="0"/>
          <w:marBottom w:val="0"/>
          <w:divBdr>
            <w:top w:val="none" w:sz="0" w:space="0" w:color="auto"/>
            <w:left w:val="none" w:sz="0" w:space="0" w:color="auto"/>
            <w:bottom w:val="none" w:sz="0" w:space="0" w:color="auto"/>
            <w:right w:val="none" w:sz="0" w:space="0" w:color="auto"/>
          </w:divBdr>
        </w:div>
        <w:div w:id="67115721">
          <w:marLeft w:val="0"/>
          <w:marRight w:val="0"/>
          <w:marTop w:val="0"/>
          <w:marBottom w:val="0"/>
          <w:divBdr>
            <w:top w:val="none" w:sz="0" w:space="0" w:color="auto"/>
            <w:left w:val="none" w:sz="0" w:space="0" w:color="auto"/>
            <w:bottom w:val="none" w:sz="0" w:space="0" w:color="auto"/>
            <w:right w:val="none" w:sz="0" w:space="0" w:color="auto"/>
          </w:divBdr>
        </w:div>
        <w:div w:id="534970392">
          <w:marLeft w:val="0"/>
          <w:marRight w:val="0"/>
          <w:marTop w:val="0"/>
          <w:marBottom w:val="0"/>
          <w:divBdr>
            <w:top w:val="none" w:sz="0" w:space="0" w:color="auto"/>
            <w:left w:val="none" w:sz="0" w:space="0" w:color="auto"/>
            <w:bottom w:val="none" w:sz="0" w:space="0" w:color="auto"/>
            <w:right w:val="none" w:sz="0" w:space="0" w:color="auto"/>
          </w:divBdr>
        </w:div>
        <w:div w:id="731123195">
          <w:marLeft w:val="0"/>
          <w:marRight w:val="0"/>
          <w:marTop w:val="0"/>
          <w:marBottom w:val="0"/>
          <w:divBdr>
            <w:top w:val="none" w:sz="0" w:space="0" w:color="auto"/>
            <w:left w:val="none" w:sz="0" w:space="0" w:color="auto"/>
            <w:bottom w:val="none" w:sz="0" w:space="0" w:color="auto"/>
            <w:right w:val="none" w:sz="0" w:space="0" w:color="auto"/>
          </w:divBdr>
        </w:div>
        <w:div w:id="1373963139">
          <w:marLeft w:val="0"/>
          <w:marRight w:val="0"/>
          <w:marTop w:val="0"/>
          <w:marBottom w:val="0"/>
          <w:divBdr>
            <w:top w:val="none" w:sz="0" w:space="0" w:color="auto"/>
            <w:left w:val="none" w:sz="0" w:space="0" w:color="auto"/>
            <w:bottom w:val="none" w:sz="0" w:space="0" w:color="auto"/>
            <w:right w:val="none" w:sz="0" w:space="0" w:color="auto"/>
          </w:divBdr>
        </w:div>
        <w:div w:id="918367979">
          <w:marLeft w:val="0"/>
          <w:marRight w:val="0"/>
          <w:marTop w:val="0"/>
          <w:marBottom w:val="0"/>
          <w:divBdr>
            <w:top w:val="none" w:sz="0" w:space="0" w:color="auto"/>
            <w:left w:val="none" w:sz="0" w:space="0" w:color="auto"/>
            <w:bottom w:val="none" w:sz="0" w:space="0" w:color="auto"/>
            <w:right w:val="none" w:sz="0" w:space="0" w:color="auto"/>
          </w:divBdr>
        </w:div>
        <w:div w:id="329987036">
          <w:marLeft w:val="0"/>
          <w:marRight w:val="0"/>
          <w:marTop w:val="0"/>
          <w:marBottom w:val="0"/>
          <w:divBdr>
            <w:top w:val="none" w:sz="0" w:space="0" w:color="auto"/>
            <w:left w:val="none" w:sz="0" w:space="0" w:color="auto"/>
            <w:bottom w:val="none" w:sz="0" w:space="0" w:color="auto"/>
            <w:right w:val="none" w:sz="0" w:space="0" w:color="auto"/>
          </w:divBdr>
        </w:div>
        <w:div w:id="468938710">
          <w:marLeft w:val="0"/>
          <w:marRight w:val="0"/>
          <w:marTop w:val="0"/>
          <w:marBottom w:val="0"/>
          <w:divBdr>
            <w:top w:val="none" w:sz="0" w:space="0" w:color="auto"/>
            <w:left w:val="none" w:sz="0" w:space="0" w:color="auto"/>
            <w:bottom w:val="none" w:sz="0" w:space="0" w:color="auto"/>
            <w:right w:val="none" w:sz="0" w:space="0" w:color="auto"/>
          </w:divBdr>
        </w:div>
        <w:div w:id="90929844">
          <w:marLeft w:val="0"/>
          <w:marRight w:val="0"/>
          <w:marTop w:val="0"/>
          <w:marBottom w:val="0"/>
          <w:divBdr>
            <w:top w:val="none" w:sz="0" w:space="0" w:color="auto"/>
            <w:left w:val="none" w:sz="0" w:space="0" w:color="auto"/>
            <w:bottom w:val="none" w:sz="0" w:space="0" w:color="auto"/>
            <w:right w:val="none" w:sz="0" w:space="0" w:color="auto"/>
          </w:divBdr>
        </w:div>
      </w:divsChild>
    </w:div>
    <w:div w:id="333067153">
      <w:bodyDiv w:val="1"/>
      <w:marLeft w:val="0"/>
      <w:marRight w:val="0"/>
      <w:marTop w:val="0"/>
      <w:marBottom w:val="0"/>
      <w:divBdr>
        <w:top w:val="none" w:sz="0" w:space="0" w:color="auto"/>
        <w:left w:val="none" w:sz="0" w:space="0" w:color="auto"/>
        <w:bottom w:val="none" w:sz="0" w:space="0" w:color="auto"/>
        <w:right w:val="none" w:sz="0" w:space="0" w:color="auto"/>
      </w:divBdr>
      <w:divsChild>
        <w:div w:id="1391804470">
          <w:marLeft w:val="0"/>
          <w:marRight w:val="0"/>
          <w:marTop w:val="0"/>
          <w:marBottom w:val="0"/>
          <w:divBdr>
            <w:top w:val="none" w:sz="0" w:space="0" w:color="auto"/>
            <w:left w:val="none" w:sz="0" w:space="0" w:color="auto"/>
            <w:bottom w:val="none" w:sz="0" w:space="0" w:color="auto"/>
            <w:right w:val="none" w:sz="0" w:space="0" w:color="auto"/>
          </w:divBdr>
        </w:div>
        <w:div w:id="1789616149">
          <w:marLeft w:val="0"/>
          <w:marRight w:val="0"/>
          <w:marTop w:val="0"/>
          <w:marBottom w:val="0"/>
          <w:divBdr>
            <w:top w:val="none" w:sz="0" w:space="0" w:color="auto"/>
            <w:left w:val="none" w:sz="0" w:space="0" w:color="auto"/>
            <w:bottom w:val="none" w:sz="0" w:space="0" w:color="auto"/>
            <w:right w:val="none" w:sz="0" w:space="0" w:color="auto"/>
          </w:divBdr>
        </w:div>
        <w:div w:id="712770412">
          <w:marLeft w:val="0"/>
          <w:marRight w:val="0"/>
          <w:marTop w:val="0"/>
          <w:marBottom w:val="0"/>
          <w:divBdr>
            <w:top w:val="none" w:sz="0" w:space="0" w:color="auto"/>
            <w:left w:val="none" w:sz="0" w:space="0" w:color="auto"/>
            <w:bottom w:val="none" w:sz="0" w:space="0" w:color="auto"/>
            <w:right w:val="none" w:sz="0" w:space="0" w:color="auto"/>
          </w:divBdr>
        </w:div>
        <w:div w:id="1445617838">
          <w:marLeft w:val="0"/>
          <w:marRight w:val="0"/>
          <w:marTop w:val="0"/>
          <w:marBottom w:val="0"/>
          <w:divBdr>
            <w:top w:val="none" w:sz="0" w:space="0" w:color="auto"/>
            <w:left w:val="none" w:sz="0" w:space="0" w:color="auto"/>
            <w:bottom w:val="none" w:sz="0" w:space="0" w:color="auto"/>
            <w:right w:val="none" w:sz="0" w:space="0" w:color="auto"/>
          </w:divBdr>
        </w:div>
        <w:div w:id="677081963">
          <w:marLeft w:val="0"/>
          <w:marRight w:val="0"/>
          <w:marTop w:val="0"/>
          <w:marBottom w:val="0"/>
          <w:divBdr>
            <w:top w:val="none" w:sz="0" w:space="0" w:color="auto"/>
            <w:left w:val="none" w:sz="0" w:space="0" w:color="auto"/>
            <w:bottom w:val="none" w:sz="0" w:space="0" w:color="auto"/>
            <w:right w:val="none" w:sz="0" w:space="0" w:color="auto"/>
          </w:divBdr>
        </w:div>
        <w:div w:id="743370">
          <w:marLeft w:val="0"/>
          <w:marRight w:val="0"/>
          <w:marTop w:val="0"/>
          <w:marBottom w:val="0"/>
          <w:divBdr>
            <w:top w:val="none" w:sz="0" w:space="0" w:color="auto"/>
            <w:left w:val="none" w:sz="0" w:space="0" w:color="auto"/>
            <w:bottom w:val="none" w:sz="0" w:space="0" w:color="auto"/>
            <w:right w:val="none" w:sz="0" w:space="0" w:color="auto"/>
          </w:divBdr>
        </w:div>
        <w:div w:id="250313542">
          <w:marLeft w:val="0"/>
          <w:marRight w:val="0"/>
          <w:marTop w:val="0"/>
          <w:marBottom w:val="0"/>
          <w:divBdr>
            <w:top w:val="none" w:sz="0" w:space="0" w:color="auto"/>
            <w:left w:val="none" w:sz="0" w:space="0" w:color="auto"/>
            <w:bottom w:val="none" w:sz="0" w:space="0" w:color="auto"/>
            <w:right w:val="none" w:sz="0" w:space="0" w:color="auto"/>
          </w:divBdr>
        </w:div>
        <w:div w:id="1635717538">
          <w:marLeft w:val="0"/>
          <w:marRight w:val="0"/>
          <w:marTop w:val="0"/>
          <w:marBottom w:val="0"/>
          <w:divBdr>
            <w:top w:val="none" w:sz="0" w:space="0" w:color="auto"/>
            <w:left w:val="none" w:sz="0" w:space="0" w:color="auto"/>
            <w:bottom w:val="none" w:sz="0" w:space="0" w:color="auto"/>
            <w:right w:val="none" w:sz="0" w:space="0" w:color="auto"/>
          </w:divBdr>
        </w:div>
        <w:div w:id="2001762930">
          <w:marLeft w:val="0"/>
          <w:marRight w:val="0"/>
          <w:marTop w:val="0"/>
          <w:marBottom w:val="0"/>
          <w:divBdr>
            <w:top w:val="none" w:sz="0" w:space="0" w:color="auto"/>
            <w:left w:val="none" w:sz="0" w:space="0" w:color="auto"/>
            <w:bottom w:val="none" w:sz="0" w:space="0" w:color="auto"/>
            <w:right w:val="none" w:sz="0" w:space="0" w:color="auto"/>
          </w:divBdr>
        </w:div>
        <w:div w:id="526529689">
          <w:marLeft w:val="0"/>
          <w:marRight w:val="0"/>
          <w:marTop w:val="0"/>
          <w:marBottom w:val="0"/>
          <w:divBdr>
            <w:top w:val="none" w:sz="0" w:space="0" w:color="auto"/>
            <w:left w:val="none" w:sz="0" w:space="0" w:color="auto"/>
            <w:bottom w:val="none" w:sz="0" w:space="0" w:color="auto"/>
            <w:right w:val="none" w:sz="0" w:space="0" w:color="auto"/>
          </w:divBdr>
        </w:div>
        <w:div w:id="1544320846">
          <w:marLeft w:val="0"/>
          <w:marRight w:val="0"/>
          <w:marTop w:val="0"/>
          <w:marBottom w:val="0"/>
          <w:divBdr>
            <w:top w:val="none" w:sz="0" w:space="0" w:color="auto"/>
            <w:left w:val="none" w:sz="0" w:space="0" w:color="auto"/>
            <w:bottom w:val="none" w:sz="0" w:space="0" w:color="auto"/>
            <w:right w:val="none" w:sz="0" w:space="0" w:color="auto"/>
          </w:divBdr>
        </w:div>
        <w:div w:id="74330757">
          <w:marLeft w:val="0"/>
          <w:marRight w:val="0"/>
          <w:marTop w:val="0"/>
          <w:marBottom w:val="0"/>
          <w:divBdr>
            <w:top w:val="none" w:sz="0" w:space="0" w:color="auto"/>
            <w:left w:val="none" w:sz="0" w:space="0" w:color="auto"/>
            <w:bottom w:val="none" w:sz="0" w:space="0" w:color="auto"/>
            <w:right w:val="none" w:sz="0" w:space="0" w:color="auto"/>
          </w:divBdr>
        </w:div>
        <w:div w:id="658845188">
          <w:marLeft w:val="0"/>
          <w:marRight w:val="0"/>
          <w:marTop w:val="0"/>
          <w:marBottom w:val="0"/>
          <w:divBdr>
            <w:top w:val="none" w:sz="0" w:space="0" w:color="auto"/>
            <w:left w:val="none" w:sz="0" w:space="0" w:color="auto"/>
            <w:bottom w:val="none" w:sz="0" w:space="0" w:color="auto"/>
            <w:right w:val="none" w:sz="0" w:space="0" w:color="auto"/>
          </w:divBdr>
        </w:div>
        <w:div w:id="1712874625">
          <w:marLeft w:val="0"/>
          <w:marRight w:val="0"/>
          <w:marTop w:val="0"/>
          <w:marBottom w:val="0"/>
          <w:divBdr>
            <w:top w:val="none" w:sz="0" w:space="0" w:color="auto"/>
            <w:left w:val="none" w:sz="0" w:space="0" w:color="auto"/>
            <w:bottom w:val="none" w:sz="0" w:space="0" w:color="auto"/>
            <w:right w:val="none" w:sz="0" w:space="0" w:color="auto"/>
          </w:divBdr>
        </w:div>
        <w:div w:id="1186871585">
          <w:marLeft w:val="0"/>
          <w:marRight w:val="0"/>
          <w:marTop w:val="0"/>
          <w:marBottom w:val="0"/>
          <w:divBdr>
            <w:top w:val="none" w:sz="0" w:space="0" w:color="auto"/>
            <w:left w:val="none" w:sz="0" w:space="0" w:color="auto"/>
            <w:bottom w:val="none" w:sz="0" w:space="0" w:color="auto"/>
            <w:right w:val="none" w:sz="0" w:space="0" w:color="auto"/>
          </w:divBdr>
        </w:div>
        <w:div w:id="876434764">
          <w:marLeft w:val="0"/>
          <w:marRight w:val="0"/>
          <w:marTop w:val="0"/>
          <w:marBottom w:val="0"/>
          <w:divBdr>
            <w:top w:val="none" w:sz="0" w:space="0" w:color="auto"/>
            <w:left w:val="none" w:sz="0" w:space="0" w:color="auto"/>
            <w:bottom w:val="none" w:sz="0" w:space="0" w:color="auto"/>
            <w:right w:val="none" w:sz="0" w:space="0" w:color="auto"/>
          </w:divBdr>
        </w:div>
        <w:div w:id="1718048191">
          <w:marLeft w:val="0"/>
          <w:marRight w:val="0"/>
          <w:marTop w:val="0"/>
          <w:marBottom w:val="0"/>
          <w:divBdr>
            <w:top w:val="none" w:sz="0" w:space="0" w:color="auto"/>
            <w:left w:val="none" w:sz="0" w:space="0" w:color="auto"/>
            <w:bottom w:val="none" w:sz="0" w:space="0" w:color="auto"/>
            <w:right w:val="none" w:sz="0" w:space="0" w:color="auto"/>
          </w:divBdr>
        </w:div>
        <w:div w:id="726074044">
          <w:marLeft w:val="0"/>
          <w:marRight w:val="0"/>
          <w:marTop w:val="0"/>
          <w:marBottom w:val="0"/>
          <w:divBdr>
            <w:top w:val="none" w:sz="0" w:space="0" w:color="auto"/>
            <w:left w:val="none" w:sz="0" w:space="0" w:color="auto"/>
            <w:bottom w:val="none" w:sz="0" w:space="0" w:color="auto"/>
            <w:right w:val="none" w:sz="0" w:space="0" w:color="auto"/>
          </w:divBdr>
        </w:div>
        <w:div w:id="1794909793">
          <w:marLeft w:val="0"/>
          <w:marRight w:val="0"/>
          <w:marTop w:val="0"/>
          <w:marBottom w:val="0"/>
          <w:divBdr>
            <w:top w:val="none" w:sz="0" w:space="0" w:color="auto"/>
            <w:left w:val="none" w:sz="0" w:space="0" w:color="auto"/>
            <w:bottom w:val="none" w:sz="0" w:space="0" w:color="auto"/>
            <w:right w:val="none" w:sz="0" w:space="0" w:color="auto"/>
          </w:divBdr>
        </w:div>
        <w:div w:id="1866937515">
          <w:marLeft w:val="0"/>
          <w:marRight w:val="0"/>
          <w:marTop w:val="0"/>
          <w:marBottom w:val="0"/>
          <w:divBdr>
            <w:top w:val="none" w:sz="0" w:space="0" w:color="auto"/>
            <w:left w:val="none" w:sz="0" w:space="0" w:color="auto"/>
            <w:bottom w:val="none" w:sz="0" w:space="0" w:color="auto"/>
            <w:right w:val="none" w:sz="0" w:space="0" w:color="auto"/>
          </w:divBdr>
        </w:div>
        <w:div w:id="708575467">
          <w:marLeft w:val="0"/>
          <w:marRight w:val="0"/>
          <w:marTop w:val="0"/>
          <w:marBottom w:val="0"/>
          <w:divBdr>
            <w:top w:val="none" w:sz="0" w:space="0" w:color="auto"/>
            <w:left w:val="none" w:sz="0" w:space="0" w:color="auto"/>
            <w:bottom w:val="none" w:sz="0" w:space="0" w:color="auto"/>
            <w:right w:val="none" w:sz="0" w:space="0" w:color="auto"/>
          </w:divBdr>
        </w:div>
        <w:div w:id="1306426094">
          <w:marLeft w:val="0"/>
          <w:marRight w:val="0"/>
          <w:marTop w:val="0"/>
          <w:marBottom w:val="0"/>
          <w:divBdr>
            <w:top w:val="none" w:sz="0" w:space="0" w:color="auto"/>
            <w:left w:val="none" w:sz="0" w:space="0" w:color="auto"/>
            <w:bottom w:val="none" w:sz="0" w:space="0" w:color="auto"/>
            <w:right w:val="none" w:sz="0" w:space="0" w:color="auto"/>
          </w:divBdr>
        </w:div>
        <w:div w:id="608970793">
          <w:marLeft w:val="0"/>
          <w:marRight w:val="0"/>
          <w:marTop w:val="0"/>
          <w:marBottom w:val="0"/>
          <w:divBdr>
            <w:top w:val="none" w:sz="0" w:space="0" w:color="auto"/>
            <w:left w:val="none" w:sz="0" w:space="0" w:color="auto"/>
            <w:bottom w:val="none" w:sz="0" w:space="0" w:color="auto"/>
            <w:right w:val="none" w:sz="0" w:space="0" w:color="auto"/>
          </w:divBdr>
        </w:div>
        <w:div w:id="1102719835">
          <w:marLeft w:val="0"/>
          <w:marRight w:val="0"/>
          <w:marTop w:val="0"/>
          <w:marBottom w:val="0"/>
          <w:divBdr>
            <w:top w:val="none" w:sz="0" w:space="0" w:color="auto"/>
            <w:left w:val="none" w:sz="0" w:space="0" w:color="auto"/>
            <w:bottom w:val="none" w:sz="0" w:space="0" w:color="auto"/>
            <w:right w:val="none" w:sz="0" w:space="0" w:color="auto"/>
          </w:divBdr>
        </w:div>
        <w:div w:id="1326931395">
          <w:marLeft w:val="0"/>
          <w:marRight w:val="0"/>
          <w:marTop w:val="0"/>
          <w:marBottom w:val="0"/>
          <w:divBdr>
            <w:top w:val="none" w:sz="0" w:space="0" w:color="auto"/>
            <w:left w:val="none" w:sz="0" w:space="0" w:color="auto"/>
            <w:bottom w:val="none" w:sz="0" w:space="0" w:color="auto"/>
            <w:right w:val="none" w:sz="0" w:space="0" w:color="auto"/>
          </w:divBdr>
        </w:div>
      </w:divsChild>
    </w:div>
    <w:div w:id="623122437">
      <w:bodyDiv w:val="1"/>
      <w:marLeft w:val="0"/>
      <w:marRight w:val="0"/>
      <w:marTop w:val="0"/>
      <w:marBottom w:val="0"/>
      <w:divBdr>
        <w:top w:val="none" w:sz="0" w:space="0" w:color="auto"/>
        <w:left w:val="none" w:sz="0" w:space="0" w:color="auto"/>
        <w:bottom w:val="none" w:sz="0" w:space="0" w:color="auto"/>
        <w:right w:val="none" w:sz="0" w:space="0" w:color="auto"/>
      </w:divBdr>
      <w:divsChild>
        <w:div w:id="1821534607">
          <w:marLeft w:val="0"/>
          <w:marRight w:val="0"/>
          <w:marTop w:val="0"/>
          <w:marBottom w:val="0"/>
          <w:divBdr>
            <w:top w:val="none" w:sz="0" w:space="0" w:color="auto"/>
            <w:left w:val="none" w:sz="0" w:space="0" w:color="auto"/>
            <w:bottom w:val="none" w:sz="0" w:space="0" w:color="auto"/>
            <w:right w:val="none" w:sz="0" w:space="0" w:color="auto"/>
          </w:divBdr>
        </w:div>
        <w:div w:id="662048244">
          <w:marLeft w:val="0"/>
          <w:marRight w:val="0"/>
          <w:marTop w:val="0"/>
          <w:marBottom w:val="0"/>
          <w:divBdr>
            <w:top w:val="none" w:sz="0" w:space="0" w:color="auto"/>
            <w:left w:val="none" w:sz="0" w:space="0" w:color="auto"/>
            <w:bottom w:val="none" w:sz="0" w:space="0" w:color="auto"/>
            <w:right w:val="none" w:sz="0" w:space="0" w:color="auto"/>
          </w:divBdr>
        </w:div>
        <w:div w:id="1723138581">
          <w:marLeft w:val="0"/>
          <w:marRight w:val="0"/>
          <w:marTop w:val="0"/>
          <w:marBottom w:val="0"/>
          <w:divBdr>
            <w:top w:val="none" w:sz="0" w:space="0" w:color="auto"/>
            <w:left w:val="none" w:sz="0" w:space="0" w:color="auto"/>
            <w:bottom w:val="none" w:sz="0" w:space="0" w:color="auto"/>
            <w:right w:val="none" w:sz="0" w:space="0" w:color="auto"/>
          </w:divBdr>
        </w:div>
        <w:div w:id="1686438504">
          <w:marLeft w:val="0"/>
          <w:marRight w:val="0"/>
          <w:marTop w:val="0"/>
          <w:marBottom w:val="0"/>
          <w:divBdr>
            <w:top w:val="none" w:sz="0" w:space="0" w:color="auto"/>
            <w:left w:val="none" w:sz="0" w:space="0" w:color="auto"/>
            <w:bottom w:val="none" w:sz="0" w:space="0" w:color="auto"/>
            <w:right w:val="none" w:sz="0" w:space="0" w:color="auto"/>
          </w:divBdr>
        </w:div>
        <w:div w:id="1321158707">
          <w:marLeft w:val="0"/>
          <w:marRight w:val="0"/>
          <w:marTop w:val="0"/>
          <w:marBottom w:val="0"/>
          <w:divBdr>
            <w:top w:val="none" w:sz="0" w:space="0" w:color="auto"/>
            <w:left w:val="none" w:sz="0" w:space="0" w:color="auto"/>
            <w:bottom w:val="none" w:sz="0" w:space="0" w:color="auto"/>
            <w:right w:val="none" w:sz="0" w:space="0" w:color="auto"/>
          </w:divBdr>
        </w:div>
        <w:div w:id="1824852018">
          <w:marLeft w:val="0"/>
          <w:marRight w:val="0"/>
          <w:marTop w:val="0"/>
          <w:marBottom w:val="0"/>
          <w:divBdr>
            <w:top w:val="none" w:sz="0" w:space="0" w:color="auto"/>
            <w:left w:val="none" w:sz="0" w:space="0" w:color="auto"/>
            <w:bottom w:val="none" w:sz="0" w:space="0" w:color="auto"/>
            <w:right w:val="none" w:sz="0" w:space="0" w:color="auto"/>
          </w:divBdr>
        </w:div>
        <w:div w:id="1720208644">
          <w:marLeft w:val="0"/>
          <w:marRight w:val="0"/>
          <w:marTop w:val="0"/>
          <w:marBottom w:val="0"/>
          <w:divBdr>
            <w:top w:val="none" w:sz="0" w:space="0" w:color="auto"/>
            <w:left w:val="none" w:sz="0" w:space="0" w:color="auto"/>
            <w:bottom w:val="none" w:sz="0" w:space="0" w:color="auto"/>
            <w:right w:val="none" w:sz="0" w:space="0" w:color="auto"/>
          </w:divBdr>
        </w:div>
        <w:div w:id="694118961">
          <w:marLeft w:val="0"/>
          <w:marRight w:val="0"/>
          <w:marTop w:val="0"/>
          <w:marBottom w:val="0"/>
          <w:divBdr>
            <w:top w:val="none" w:sz="0" w:space="0" w:color="auto"/>
            <w:left w:val="none" w:sz="0" w:space="0" w:color="auto"/>
            <w:bottom w:val="none" w:sz="0" w:space="0" w:color="auto"/>
            <w:right w:val="none" w:sz="0" w:space="0" w:color="auto"/>
          </w:divBdr>
        </w:div>
        <w:div w:id="78723275">
          <w:marLeft w:val="0"/>
          <w:marRight w:val="0"/>
          <w:marTop w:val="0"/>
          <w:marBottom w:val="0"/>
          <w:divBdr>
            <w:top w:val="none" w:sz="0" w:space="0" w:color="auto"/>
            <w:left w:val="none" w:sz="0" w:space="0" w:color="auto"/>
            <w:bottom w:val="none" w:sz="0" w:space="0" w:color="auto"/>
            <w:right w:val="none" w:sz="0" w:space="0" w:color="auto"/>
          </w:divBdr>
        </w:div>
        <w:div w:id="1337658367">
          <w:marLeft w:val="0"/>
          <w:marRight w:val="0"/>
          <w:marTop w:val="0"/>
          <w:marBottom w:val="0"/>
          <w:divBdr>
            <w:top w:val="none" w:sz="0" w:space="0" w:color="auto"/>
            <w:left w:val="none" w:sz="0" w:space="0" w:color="auto"/>
            <w:bottom w:val="none" w:sz="0" w:space="0" w:color="auto"/>
            <w:right w:val="none" w:sz="0" w:space="0" w:color="auto"/>
          </w:divBdr>
        </w:div>
        <w:div w:id="1036276947">
          <w:marLeft w:val="0"/>
          <w:marRight w:val="0"/>
          <w:marTop w:val="0"/>
          <w:marBottom w:val="0"/>
          <w:divBdr>
            <w:top w:val="none" w:sz="0" w:space="0" w:color="auto"/>
            <w:left w:val="none" w:sz="0" w:space="0" w:color="auto"/>
            <w:bottom w:val="none" w:sz="0" w:space="0" w:color="auto"/>
            <w:right w:val="none" w:sz="0" w:space="0" w:color="auto"/>
          </w:divBdr>
        </w:div>
        <w:div w:id="1102071085">
          <w:marLeft w:val="0"/>
          <w:marRight w:val="0"/>
          <w:marTop w:val="0"/>
          <w:marBottom w:val="0"/>
          <w:divBdr>
            <w:top w:val="none" w:sz="0" w:space="0" w:color="auto"/>
            <w:left w:val="none" w:sz="0" w:space="0" w:color="auto"/>
            <w:bottom w:val="none" w:sz="0" w:space="0" w:color="auto"/>
            <w:right w:val="none" w:sz="0" w:space="0" w:color="auto"/>
          </w:divBdr>
        </w:div>
        <w:div w:id="1665738932">
          <w:marLeft w:val="0"/>
          <w:marRight w:val="0"/>
          <w:marTop w:val="0"/>
          <w:marBottom w:val="0"/>
          <w:divBdr>
            <w:top w:val="none" w:sz="0" w:space="0" w:color="auto"/>
            <w:left w:val="none" w:sz="0" w:space="0" w:color="auto"/>
            <w:bottom w:val="none" w:sz="0" w:space="0" w:color="auto"/>
            <w:right w:val="none" w:sz="0" w:space="0" w:color="auto"/>
          </w:divBdr>
        </w:div>
        <w:div w:id="113406084">
          <w:marLeft w:val="0"/>
          <w:marRight w:val="0"/>
          <w:marTop w:val="0"/>
          <w:marBottom w:val="0"/>
          <w:divBdr>
            <w:top w:val="none" w:sz="0" w:space="0" w:color="auto"/>
            <w:left w:val="none" w:sz="0" w:space="0" w:color="auto"/>
            <w:bottom w:val="none" w:sz="0" w:space="0" w:color="auto"/>
            <w:right w:val="none" w:sz="0" w:space="0" w:color="auto"/>
          </w:divBdr>
        </w:div>
        <w:div w:id="266430108">
          <w:marLeft w:val="0"/>
          <w:marRight w:val="0"/>
          <w:marTop w:val="0"/>
          <w:marBottom w:val="0"/>
          <w:divBdr>
            <w:top w:val="none" w:sz="0" w:space="0" w:color="auto"/>
            <w:left w:val="none" w:sz="0" w:space="0" w:color="auto"/>
            <w:bottom w:val="none" w:sz="0" w:space="0" w:color="auto"/>
            <w:right w:val="none" w:sz="0" w:space="0" w:color="auto"/>
          </w:divBdr>
        </w:div>
        <w:div w:id="119882101">
          <w:marLeft w:val="0"/>
          <w:marRight w:val="0"/>
          <w:marTop w:val="0"/>
          <w:marBottom w:val="0"/>
          <w:divBdr>
            <w:top w:val="none" w:sz="0" w:space="0" w:color="auto"/>
            <w:left w:val="none" w:sz="0" w:space="0" w:color="auto"/>
            <w:bottom w:val="none" w:sz="0" w:space="0" w:color="auto"/>
            <w:right w:val="none" w:sz="0" w:space="0" w:color="auto"/>
          </w:divBdr>
        </w:div>
        <w:div w:id="1196582435">
          <w:marLeft w:val="0"/>
          <w:marRight w:val="0"/>
          <w:marTop w:val="0"/>
          <w:marBottom w:val="0"/>
          <w:divBdr>
            <w:top w:val="none" w:sz="0" w:space="0" w:color="auto"/>
            <w:left w:val="none" w:sz="0" w:space="0" w:color="auto"/>
            <w:bottom w:val="none" w:sz="0" w:space="0" w:color="auto"/>
            <w:right w:val="none" w:sz="0" w:space="0" w:color="auto"/>
          </w:divBdr>
        </w:div>
        <w:div w:id="2140563152">
          <w:marLeft w:val="0"/>
          <w:marRight w:val="0"/>
          <w:marTop w:val="0"/>
          <w:marBottom w:val="0"/>
          <w:divBdr>
            <w:top w:val="none" w:sz="0" w:space="0" w:color="auto"/>
            <w:left w:val="none" w:sz="0" w:space="0" w:color="auto"/>
            <w:bottom w:val="none" w:sz="0" w:space="0" w:color="auto"/>
            <w:right w:val="none" w:sz="0" w:space="0" w:color="auto"/>
          </w:divBdr>
        </w:div>
        <w:div w:id="1443183316">
          <w:marLeft w:val="0"/>
          <w:marRight w:val="0"/>
          <w:marTop w:val="0"/>
          <w:marBottom w:val="0"/>
          <w:divBdr>
            <w:top w:val="none" w:sz="0" w:space="0" w:color="auto"/>
            <w:left w:val="none" w:sz="0" w:space="0" w:color="auto"/>
            <w:bottom w:val="none" w:sz="0" w:space="0" w:color="auto"/>
            <w:right w:val="none" w:sz="0" w:space="0" w:color="auto"/>
          </w:divBdr>
        </w:div>
        <w:div w:id="1898591611">
          <w:marLeft w:val="0"/>
          <w:marRight w:val="0"/>
          <w:marTop w:val="0"/>
          <w:marBottom w:val="0"/>
          <w:divBdr>
            <w:top w:val="none" w:sz="0" w:space="0" w:color="auto"/>
            <w:left w:val="none" w:sz="0" w:space="0" w:color="auto"/>
            <w:bottom w:val="none" w:sz="0" w:space="0" w:color="auto"/>
            <w:right w:val="none" w:sz="0" w:space="0" w:color="auto"/>
          </w:divBdr>
        </w:div>
        <w:div w:id="1473018277">
          <w:marLeft w:val="0"/>
          <w:marRight w:val="0"/>
          <w:marTop w:val="0"/>
          <w:marBottom w:val="0"/>
          <w:divBdr>
            <w:top w:val="none" w:sz="0" w:space="0" w:color="auto"/>
            <w:left w:val="none" w:sz="0" w:space="0" w:color="auto"/>
            <w:bottom w:val="none" w:sz="0" w:space="0" w:color="auto"/>
            <w:right w:val="none" w:sz="0" w:space="0" w:color="auto"/>
          </w:divBdr>
        </w:div>
        <w:div w:id="1343127510">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
        <w:div w:id="1970358308">
          <w:marLeft w:val="0"/>
          <w:marRight w:val="0"/>
          <w:marTop w:val="0"/>
          <w:marBottom w:val="0"/>
          <w:divBdr>
            <w:top w:val="none" w:sz="0" w:space="0" w:color="auto"/>
            <w:left w:val="none" w:sz="0" w:space="0" w:color="auto"/>
            <w:bottom w:val="none" w:sz="0" w:space="0" w:color="auto"/>
            <w:right w:val="none" w:sz="0" w:space="0" w:color="auto"/>
          </w:divBdr>
        </w:div>
        <w:div w:id="1008479938">
          <w:marLeft w:val="0"/>
          <w:marRight w:val="0"/>
          <w:marTop w:val="0"/>
          <w:marBottom w:val="0"/>
          <w:divBdr>
            <w:top w:val="none" w:sz="0" w:space="0" w:color="auto"/>
            <w:left w:val="none" w:sz="0" w:space="0" w:color="auto"/>
            <w:bottom w:val="none" w:sz="0" w:space="0" w:color="auto"/>
            <w:right w:val="none" w:sz="0" w:space="0" w:color="auto"/>
          </w:divBdr>
        </w:div>
        <w:div w:id="1623346879">
          <w:marLeft w:val="0"/>
          <w:marRight w:val="0"/>
          <w:marTop w:val="0"/>
          <w:marBottom w:val="0"/>
          <w:divBdr>
            <w:top w:val="none" w:sz="0" w:space="0" w:color="auto"/>
            <w:left w:val="none" w:sz="0" w:space="0" w:color="auto"/>
            <w:bottom w:val="none" w:sz="0" w:space="0" w:color="auto"/>
            <w:right w:val="none" w:sz="0" w:space="0" w:color="auto"/>
          </w:divBdr>
        </w:div>
        <w:div w:id="217401346">
          <w:marLeft w:val="0"/>
          <w:marRight w:val="0"/>
          <w:marTop w:val="0"/>
          <w:marBottom w:val="0"/>
          <w:divBdr>
            <w:top w:val="none" w:sz="0" w:space="0" w:color="auto"/>
            <w:left w:val="none" w:sz="0" w:space="0" w:color="auto"/>
            <w:bottom w:val="none" w:sz="0" w:space="0" w:color="auto"/>
            <w:right w:val="none" w:sz="0" w:space="0" w:color="auto"/>
          </w:divBdr>
        </w:div>
      </w:divsChild>
    </w:div>
    <w:div w:id="804008963">
      <w:bodyDiv w:val="1"/>
      <w:marLeft w:val="0"/>
      <w:marRight w:val="0"/>
      <w:marTop w:val="0"/>
      <w:marBottom w:val="0"/>
      <w:divBdr>
        <w:top w:val="none" w:sz="0" w:space="0" w:color="auto"/>
        <w:left w:val="none" w:sz="0" w:space="0" w:color="auto"/>
        <w:bottom w:val="none" w:sz="0" w:space="0" w:color="auto"/>
        <w:right w:val="none" w:sz="0" w:space="0" w:color="auto"/>
      </w:divBdr>
      <w:divsChild>
        <w:div w:id="1163934700">
          <w:marLeft w:val="0"/>
          <w:marRight w:val="0"/>
          <w:marTop w:val="0"/>
          <w:marBottom w:val="0"/>
          <w:divBdr>
            <w:top w:val="none" w:sz="0" w:space="0" w:color="auto"/>
            <w:left w:val="none" w:sz="0" w:space="0" w:color="auto"/>
            <w:bottom w:val="none" w:sz="0" w:space="0" w:color="auto"/>
            <w:right w:val="none" w:sz="0" w:space="0" w:color="auto"/>
          </w:divBdr>
        </w:div>
        <w:div w:id="1880973784">
          <w:marLeft w:val="0"/>
          <w:marRight w:val="0"/>
          <w:marTop w:val="0"/>
          <w:marBottom w:val="0"/>
          <w:divBdr>
            <w:top w:val="none" w:sz="0" w:space="0" w:color="auto"/>
            <w:left w:val="none" w:sz="0" w:space="0" w:color="auto"/>
            <w:bottom w:val="none" w:sz="0" w:space="0" w:color="auto"/>
            <w:right w:val="none" w:sz="0" w:space="0" w:color="auto"/>
          </w:divBdr>
        </w:div>
        <w:div w:id="1068963599">
          <w:marLeft w:val="0"/>
          <w:marRight w:val="0"/>
          <w:marTop w:val="0"/>
          <w:marBottom w:val="0"/>
          <w:divBdr>
            <w:top w:val="none" w:sz="0" w:space="0" w:color="auto"/>
            <w:left w:val="none" w:sz="0" w:space="0" w:color="auto"/>
            <w:bottom w:val="none" w:sz="0" w:space="0" w:color="auto"/>
            <w:right w:val="none" w:sz="0" w:space="0" w:color="auto"/>
          </w:divBdr>
        </w:div>
        <w:div w:id="650796927">
          <w:marLeft w:val="0"/>
          <w:marRight w:val="0"/>
          <w:marTop w:val="0"/>
          <w:marBottom w:val="0"/>
          <w:divBdr>
            <w:top w:val="none" w:sz="0" w:space="0" w:color="auto"/>
            <w:left w:val="none" w:sz="0" w:space="0" w:color="auto"/>
            <w:bottom w:val="none" w:sz="0" w:space="0" w:color="auto"/>
            <w:right w:val="none" w:sz="0" w:space="0" w:color="auto"/>
          </w:divBdr>
        </w:div>
      </w:divsChild>
    </w:div>
    <w:div w:id="855850462">
      <w:bodyDiv w:val="1"/>
      <w:marLeft w:val="0"/>
      <w:marRight w:val="0"/>
      <w:marTop w:val="0"/>
      <w:marBottom w:val="0"/>
      <w:divBdr>
        <w:top w:val="none" w:sz="0" w:space="0" w:color="auto"/>
        <w:left w:val="none" w:sz="0" w:space="0" w:color="auto"/>
        <w:bottom w:val="none" w:sz="0" w:space="0" w:color="auto"/>
        <w:right w:val="none" w:sz="0" w:space="0" w:color="auto"/>
      </w:divBdr>
    </w:div>
    <w:div w:id="928346484">
      <w:bodyDiv w:val="1"/>
      <w:marLeft w:val="0"/>
      <w:marRight w:val="0"/>
      <w:marTop w:val="0"/>
      <w:marBottom w:val="0"/>
      <w:divBdr>
        <w:top w:val="none" w:sz="0" w:space="0" w:color="auto"/>
        <w:left w:val="none" w:sz="0" w:space="0" w:color="auto"/>
        <w:bottom w:val="none" w:sz="0" w:space="0" w:color="auto"/>
        <w:right w:val="none" w:sz="0" w:space="0" w:color="auto"/>
      </w:divBdr>
      <w:divsChild>
        <w:div w:id="765006913">
          <w:marLeft w:val="0"/>
          <w:marRight w:val="0"/>
          <w:marTop w:val="0"/>
          <w:marBottom w:val="0"/>
          <w:divBdr>
            <w:top w:val="none" w:sz="0" w:space="0" w:color="auto"/>
            <w:left w:val="none" w:sz="0" w:space="0" w:color="auto"/>
            <w:bottom w:val="none" w:sz="0" w:space="0" w:color="auto"/>
            <w:right w:val="none" w:sz="0" w:space="0" w:color="auto"/>
          </w:divBdr>
        </w:div>
        <w:div w:id="406613541">
          <w:marLeft w:val="0"/>
          <w:marRight w:val="0"/>
          <w:marTop w:val="0"/>
          <w:marBottom w:val="0"/>
          <w:divBdr>
            <w:top w:val="none" w:sz="0" w:space="0" w:color="auto"/>
            <w:left w:val="none" w:sz="0" w:space="0" w:color="auto"/>
            <w:bottom w:val="none" w:sz="0" w:space="0" w:color="auto"/>
            <w:right w:val="none" w:sz="0" w:space="0" w:color="auto"/>
          </w:divBdr>
        </w:div>
        <w:div w:id="1007905338">
          <w:marLeft w:val="0"/>
          <w:marRight w:val="0"/>
          <w:marTop w:val="0"/>
          <w:marBottom w:val="0"/>
          <w:divBdr>
            <w:top w:val="none" w:sz="0" w:space="0" w:color="auto"/>
            <w:left w:val="none" w:sz="0" w:space="0" w:color="auto"/>
            <w:bottom w:val="none" w:sz="0" w:space="0" w:color="auto"/>
            <w:right w:val="none" w:sz="0" w:space="0" w:color="auto"/>
          </w:divBdr>
        </w:div>
        <w:div w:id="1335766591">
          <w:marLeft w:val="0"/>
          <w:marRight w:val="0"/>
          <w:marTop w:val="0"/>
          <w:marBottom w:val="0"/>
          <w:divBdr>
            <w:top w:val="none" w:sz="0" w:space="0" w:color="auto"/>
            <w:left w:val="none" w:sz="0" w:space="0" w:color="auto"/>
            <w:bottom w:val="none" w:sz="0" w:space="0" w:color="auto"/>
            <w:right w:val="none" w:sz="0" w:space="0" w:color="auto"/>
          </w:divBdr>
        </w:div>
        <w:div w:id="717707282">
          <w:marLeft w:val="0"/>
          <w:marRight w:val="0"/>
          <w:marTop w:val="0"/>
          <w:marBottom w:val="0"/>
          <w:divBdr>
            <w:top w:val="none" w:sz="0" w:space="0" w:color="auto"/>
            <w:left w:val="none" w:sz="0" w:space="0" w:color="auto"/>
            <w:bottom w:val="none" w:sz="0" w:space="0" w:color="auto"/>
            <w:right w:val="none" w:sz="0" w:space="0" w:color="auto"/>
          </w:divBdr>
        </w:div>
        <w:div w:id="1220094977">
          <w:marLeft w:val="0"/>
          <w:marRight w:val="0"/>
          <w:marTop w:val="0"/>
          <w:marBottom w:val="0"/>
          <w:divBdr>
            <w:top w:val="none" w:sz="0" w:space="0" w:color="auto"/>
            <w:left w:val="none" w:sz="0" w:space="0" w:color="auto"/>
            <w:bottom w:val="none" w:sz="0" w:space="0" w:color="auto"/>
            <w:right w:val="none" w:sz="0" w:space="0" w:color="auto"/>
          </w:divBdr>
        </w:div>
      </w:divsChild>
    </w:div>
    <w:div w:id="979269674">
      <w:bodyDiv w:val="1"/>
      <w:marLeft w:val="0"/>
      <w:marRight w:val="0"/>
      <w:marTop w:val="0"/>
      <w:marBottom w:val="0"/>
      <w:divBdr>
        <w:top w:val="none" w:sz="0" w:space="0" w:color="auto"/>
        <w:left w:val="none" w:sz="0" w:space="0" w:color="auto"/>
        <w:bottom w:val="none" w:sz="0" w:space="0" w:color="auto"/>
        <w:right w:val="none" w:sz="0" w:space="0" w:color="auto"/>
      </w:divBdr>
      <w:divsChild>
        <w:div w:id="600184790">
          <w:marLeft w:val="0"/>
          <w:marRight w:val="0"/>
          <w:marTop w:val="0"/>
          <w:marBottom w:val="0"/>
          <w:divBdr>
            <w:top w:val="none" w:sz="0" w:space="0" w:color="auto"/>
            <w:left w:val="none" w:sz="0" w:space="0" w:color="auto"/>
            <w:bottom w:val="none" w:sz="0" w:space="0" w:color="auto"/>
            <w:right w:val="none" w:sz="0" w:space="0" w:color="auto"/>
          </w:divBdr>
        </w:div>
        <w:div w:id="55520577">
          <w:marLeft w:val="0"/>
          <w:marRight w:val="0"/>
          <w:marTop w:val="0"/>
          <w:marBottom w:val="0"/>
          <w:divBdr>
            <w:top w:val="none" w:sz="0" w:space="0" w:color="auto"/>
            <w:left w:val="none" w:sz="0" w:space="0" w:color="auto"/>
            <w:bottom w:val="none" w:sz="0" w:space="0" w:color="auto"/>
            <w:right w:val="none" w:sz="0" w:space="0" w:color="auto"/>
          </w:divBdr>
        </w:div>
        <w:div w:id="535974218">
          <w:marLeft w:val="0"/>
          <w:marRight w:val="0"/>
          <w:marTop w:val="0"/>
          <w:marBottom w:val="0"/>
          <w:divBdr>
            <w:top w:val="none" w:sz="0" w:space="0" w:color="auto"/>
            <w:left w:val="none" w:sz="0" w:space="0" w:color="auto"/>
            <w:bottom w:val="none" w:sz="0" w:space="0" w:color="auto"/>
            <w:right w:val="none" w:sz="0" w:space="0" w:color="auto"/>
          </w:divBdr>
        </w:div>
        <w:div w:id="881478942">
          <w:marLeft w:val="0"/>
          <w:marRight w:val="0"/>
          <w:marTop w:val="0"/>
          <w:marBottom w:val="0"/>
          <w:divBdr>
            <w:top w:val="none" w:sz="0" w:space="0" w:color="auto"/>
            <w:left w:val="none" w:sz="0" w:space="0" w:color="auto"/>
            <w:bottom w:val="none" w:sz="0" w:space="0" w:color="auto"/>
            <w:right w:val="none" w:sz="0" w:space="0" w:color="auto"/>
          </w:divBdr>
        </w:div>
        <w:div w:id="604927594">
          <w:marLeft w:val="0"/>
          <w:marRight w:val="0"/>
          <w:marTop w:val="0"/>
          <w:marBottom w:val="0"/>
          <w:divBdr>
            <w:top w:val="none" w:sz="0" w:space="0" w:color="auto"/>
            <w:left w:val="none" w:sz="0" w:space="0" w:color="auto"/>
            <w:bottom w:val="none" w:sz="0" w:space="0" w:color="auto"/>
            <w:right w:val="none" w:sz="0" w:space="0" w:color="auto"/>
          </w:divBdr>
        </w:div>
        <w:div w:id="2113472322">
          <w:marLeft w:val="0"/>
          <w:marRight w:val="0"/>
          <w:marTop w:val="0"/>
          <w:marBottom w:val="0"/>
          <w:divBdr>
            <w:top w:val="none" w:sz="0" w:space="0" w:color="auto"/>
            <w:left w:val="none" w:sz="0" w:space="0" w:color="auto"/>
            <w:bottom w:val="none" w:sz="0" w:space="0" w:color="auto"/>
            <w:right w:val="none" w:sz="0" w:space="0" w:color="auto"/>
          </w:divBdr>
        </w:div>
        <w:div w:id="2033257935">
          <w:marLeft w:val="0"/>
          <w:marRight w:val="0"/>
          <w:marTop w:val="0"/>
          <w:marBottom w:val="0"/>
          <w:divBdr>
            <w:top w:val="none" w:sz="0" w:space="0" w:color="auto"/>
            <w:left w:val="none" w:sz="0" w:space="0" w:color="auto"/>
            <w:bottom w:val="none" w:sz="0" w:space="0" w:color="auto"/>
            <w:right w:val="none" w:sz="0" w:space="0" w:color="auto"/>
          </w:divBdr>
        </w:div>
      </w:divsChild>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066492683">
      <w:bodyDiv w:val="1"/>
      <w:marLeft w:val="0"/>
      <w:marRight w:val="0"/>
      <w:marTop w:val="0"/>
      <w:marBottom w:val="0"/>
      <w:divBdr>
        <w:top w:val="none" w:sz="0" w:space="0" w:color="auto"/>
        <w:left w:val="none" w:sz="0" w:space="0" w:color="auto"/>
        <w:bottom w:val="none" w:sz="0" w:space="0" w:color="auto"/>
        <w:right w:val="none" w:sz="0" w:space="0" w:color="auto"/>
      </w:divBdr>
    </w:div>
    <w:div w:id="1344237322">
      <w:bodyDiv w:val="1"/>
      <w:marLeft w:val="0"/>
      <w:marRight w:val="0"/>
      <w:marTop w:val="0"/>
      <w:marBottom w:val="0"/>
      <w:divBdr>
        <w:top w:val="none" w:sz="0" w:space="0" w:color="auto"/>
        <w:left w:val="none" w:sz="0" w:space="0" w:color="auto"/>
        <w:bottom w:val="none" w:sz="0" w:space="0" w:color="auto"/>
        <w:right w:val="none" w:sz="0" w:space="0" w:color="auto"/>
      </w:divBdr>
      <w:divsChild>
        <w:div w:id="1479691766">
          <w:marLeft w:val="0"/>
          <w:marRight w:val="0"/>
          <w:marTop w:val="0"/>
          <w:marBottom w:val="0"/>
          <w:divBdr>
            <w:top w:val="none" w:sz="0" w:space="0" w:color="auto"/>
            <w:left w:val="none" w:sz="0" w:space="0" w:color="auto"/>
            <w:bottom w:val="none" w:sz="0" w:space="0" w:color="auto"/>
            <w:right w:val="none" w:sz="0" w:space="0" w:color="auto"/>
          </w:divBdr>
        </w:div>
        <w:div w:id="17509062">
          <w:marLeft w:val="0"/>
          <w:marRight w:val="0"/>
          <w:marTop w:val="0"/>
          <w:marBottom w:val="0"/>
          <w:divBdr>
            <w:top w:val="none" w:sz="0" w:space="0" w:color="auto"/>
            <w:left w:val="none" w:sz="0" w:space="0" w:color="auto"/>
            <w:bottom w:val="none" w:sz="0" w:space="0" w:color="auto"/>
            <w:right w:val="none" w:sz="0" w:space="0" w:color="auto"/>
          </w:divBdr>
        </w:div>
        <w:div w:id="2014332706">
          <w:marLeft w:val="0"/>
          <w:marRight w:val="0"/>
          <w:marTop w:val="0"/>
          <w:marBottom w:val="0"/>
          <w:divBdr>
            <w:top w:val="none" w:sz="0" w:space="0" w:color="auto"/>
            <w:left w:val="none" w:sz="0" w:space="0" w:color="auto"/>
            <w:bottom w:val="none" w:sz="0" w:space="0" w:color="auto"/>
            <w:right w:val="none" w:sz="0" w:space="0" w:color="auto"/>
          </w:divBdr>
        </w:div>
        <w:div w:id="45179585">
          <w:marLeft w:val="0"/>
          <w:marRight w:val="0"/>
          <w:marTop w:val="0"/>
          <w:marBottom w:val="0"/>
          <w:divBdr>
            <w:top w:val="none" w:sz="0" w:space="0" w:color="auto"/>
            <w:left w:val="none" w:sz="0" w:space="0" w:color="auto"/>
            <w:bottom w:val="none" w:sz="0" w:space="0" w:color="auto"/>
            <w:right w:val="none" w:sz="0" w:space="0" w:color="auto"/>
          </w:divBdr>
        </w:div>
        <w:div w:id="966277359">
          <w:marLeft w:val="0"/>
          <w:marRight w:val="0"/>
          <w:marTop w:val="0"/>
          <w:marBottom w:val="0"/>
          <w:divBdr>
            <w:top w:val="none" w:sz="0" w:space="0" w:color="auto"/>
            <w:left w:val="none" w:sz="0" w:space="0" w:color="auto"/>
            <w:bottom w:val="none" w:sz="0" w:space="0" w:color="auto"/>
            <w:right w:val="none" w:sz="0" w:space="0" w:color="auto"/>
          </w:divBdr>
        </w:div>
        <w:div w:id="1179545129">
          <w:marLeft w:val="0"/>
          <w:marRight w:val="0"/>
          <w:marTop w:val="0"/>
          <w:marBottom w:val="0"/>
          <w:divBdr>
            <w:top w:val="none" w:sz="0" w:space="0" w:color="auto"/>
            <w:left w:val="none" w:sz="0" w:space="0" w:color="auto"/>
            <w:bottom w:val="none" w:sz="0" w:space="0" w:color="auto"/>
            <w:right w:val="none" w:sz="0" w:space="0" w:color="auto"/>
          </w:divBdr>
        </w:div>
        <w:div w:id="1416246079">
          <w:marLeft w:val="0"/>
          <w:marRight w:val="0"/>
          <w:marTop w:val="0"/>
          <w:marBottom w:val="0"/>
          <w:divBdr>
            <w:top w:val="none" w:sz="0" w:space="0" w:color="auto"/>
            <w:left w:val="none" w:sz="0" w:space="0" w:color="auto"/>
            <w:bottom w:val="none" w:sz="0" w:space="0" w:color="auto"/>
            <w:right w:val="none" w:sz="0" w:space="0" w:color="auto"/>
          </w:divBdr>
        </w:div>
        <w:div w:id="2136218353">
          <w:marLeft w:val="0"/>
          <w:marRight w:val="0"/>
          <w:marTop w:val="0"/>
          <w:marBottom w:val="0"/>
          <w:divBdr>
            <w:top w:val="none" w:sz="0" w:space="0" w:color="auto"/>
            <w:left w:val="none" w:sz="0" w:space="0" w:color="auto"/>
            <w:bottom w:val="none" w:sz="0" w:space="0" w:color="auto"/>
            <w:right w:val="none" w:sz="0" w:space="0" w:color="auto"/>
          </w:divBdr>
        </w:div>
        <w:div w:id="436829298">
          <w:marLeft w:val="0"/>
          <w:marRight w:val="0"/>
          <w:marTop w:val="0"/>
          <w:marBottom w:val="0"/>
          <w:divBdr>
            <w:top w:val="none" w:sz="0" w:space="0" w:color="auto"/>
            <w:left w:val="none" w:sz="0" w:space="0" w:color="auto"/>
            <w:bottom w:val="none" w:sz="0" w:space="0" w:color="auto"/>
            <w:right w:val="none" w:sz="0" w:space="0" w:color="auto"/>
          </w:divBdr>
        </w:div>
        <w:div w:id="1537962576">
          <w:marLeft w:val="0"/>
          <w:marRight w:val="0"/>
          <w:marTop w:val="0"/>
          <w:marBottom w:val="0"/>
          <w:divBdr>
            <w:top w:val="none" w:sz="0" w:space="0" w:color="auto"/>
            <w:left w:val="none" w:sz="0" w:space="0" w:color="auto"/>
            <w:bottom w:val="none" w:sz="0" w:space="0" w:color="auto"/>
            <w:right w:val="none" w:sz="0" w:space="0" w:color="auto"/>
          </w:divBdr>
        </w:div>
        <w:div w:id="393626764">
          <w:marLeft w:val="0"/>
          <w:marRight w:val="0"/>
          <w:marTop w:val="0"/>
          <w:marBottom w:val="0"/>
          <w:divBdr>
            <w:top w:val="none" w:sz="0" w:space="0" w:color="auto"/>
            <w:left w:val="none" w:sz="0" w:space="0" w:color="auto"/>
            <w:bottom w:val="none" w:sz="0" w:space="0" w:color="auto"/>
            <w:right w:val="none" w:sz="0" w:space="0" w:color="auto"/>
          </w:divBdr>
        </w:div>
        <w:div w:id="1079786939">
          <w:marLeft w:val="0"/>
          <w:marRight w:val="0"/>
          <w:marTop w:val="0"/>
          <w:marBottom w:val="0"/>
          <w:divBdr>
            <w:top w:val="none" w:sz="0" w:space="0" w:color="auto"/>
            <w:left w:val="none" w:sz="0" w:space="0" w:color="auto"/>
            <w:bottom w:val="none" w:sz="0" w:space="0" w:color="auto"/>
            <w:right w:val="none" w:sz="0" w:space="0" w:color="auto"/>
          </w:divBdr>
        </w:div>
      </w:divsChild>
    </w:div>
    <w:div w:id="1486585326">
      <w:bodyDiv w:val="1"/>
      <w:marLeft w:val="0"/>
      <w:marRight w:val="0"/>
      <w:marTop w:val="0"/>
      <w:marBottom w:val="0"/>
      <w:divBdr>
        <w:top w:val="none" w:sz="0" w:space="0" w:color="auto"/>
        <w:left w:val="none" w:sz="0" w:space="0" w:color="auto"/>
        <w:bottom w:val="none" w:sz="0" w:space="0" w:color="auto"/>
        <w:right w:val="none" w:sz="0" w:space="0" w:color="auto"/>
      </w:divBdr>
      <w:divsChild>
        <w:div w:id="2078934596">
          <w:marLeft w:val="0"/>
          <w:marRight w:val="0"/>
          <w:marTop w:val="0"/>
          <w:marBottom w:val="0"/>
          <w:divBdr>
            <w:top w:val="none" w:sz="0" w:space="0" w:color="auto"/>
            <w:left w:val="none" w:sz="0" w:space="0" w:color="auto"/>
            <w:bottom w:val="none" w:sz="0" w:space="0" w:color="auto"/>
            <w:right w:val="none" w:sz="0" w:space="0" w:color="auto"/>
          </w:divBdr>
        </w:div>
        <w:div w:id="1499031164">
          <w:marLeft w:val="0"/>
          <w:marRight w:val="0"/>
          <w:marTop w:val="0"/>
          <w:marBottom w:val="0"/>
          <w:divBdr>
            <w:top w:val="none" w:sz="0" w:space="0" w:color="auto"/>
            <w:left w:val="none" w:sz="0" w:space="0" w:color="auto"/>
            <w:bottom w:val="none" w:sz="0" w:space="0" w:color="auto"/>
            <w:right w:val="none" w:sz="0" w:space="0" w:color="auto"/>
          </w:divBdr>
        </w:div>
        <w:div w:id="1380058740">
          <w:marLeft w:val="0"/>
          <w:marRight w:val="0"/>
          <w:marTop w:val="0"/>
          <w:marBottom w:val="0"/>
          <w:divBdr>
            <w:top w:val="none" w:sz="0" w:space="0" w:color="auto"/>
            <w:left w:val="none" w:sz="0" w:space="0" w:color="auto"/>
            <w:bottom w:val="none" w:sz="0" w:space="0" w:color="auto"/>
            <w:right w:val="none" w:sz="0" w:space="0" w:color="auto"/>
          </w:divBdr>
        </w:div>
        <w:div w:id="233899478">
          <w:marLeft w:val="0"/>
          <w:marRight w:val="0"/>
          <w:marTop w:val="0"/>
          <w:marBottom w:val="0"/>
          <w:divBdr>
            <w:top w:val="none" w:sz="0" w:space="0" w:color="auto"/>
            <w:left w:val="none" w:sz="0" w:space="0" w:color="auto"/>
            <w:bottom w:val="none" w:sz="0" w:space="0" w:color="auto"/>
            <w:right w:val="none" w:sz="0" w:space="0" w:color="auto"/>
          </w:divBdr>
        </w:div>
        <w:div w:id="2081711606">
          <w:marLeft w:val="0"/>
          <w:marRight w:val="0"/>
          <w:marTop w:val="0"/>
          <w:marBottom w:val="0"/>
          <w:divBdr>
            <w:top w:val="none" w:sz="0" w:space="0" w:color="auto"/>
            <w:left w:val="none" w:sz="0" w:space="0" w:color="auto"/>
            <w:bottom w:val="none" w:sz="0" w:space="0" w:color="auto"/>
            <w:right w:val="none" w:sz="0" w:space="0" w:color="auto"/>
          </w:divBdr>
        </w:div>
        <w:div w:id="830874209">
          <w:marLeft w:val="0"/>
          <w:marRight w:val="0"/>
          <w:marTop w:val="0"/>
          <w:marBottom w:val="0"/>
          <w:divBdr>
            <w:top w:val="none" w:sz="0" w:space="0" w:color="auto"/>
            <w:left w:val="none" w:sz="0" w:space="0" w:color="auto"/>
            <w:bottom w:val="none" w:sz="0" w:space="0" w:color="auto"/>
            <w:right w:val="none" w:sz="0" w:space="0" w:color="auto"/>
          </w:divBdr>
        </w:div>
        <w:div w:id="210503225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819220455">
      <w:bodyDiv w:val="1"/>
      <w:marLeft w:val="0"/>
      <w:marRight w:val="0"/>
      <w:marTop w:val="0"/>
      <w:marBottom w:val="0"/>
      <w:divBdr>
        <w:top w:val="none" w:sz="0" w:space="0" w:color="auto"/>
        <w:left w:val="none" w:sz="0" w:space="0" w:color="auto"/>
        <w:bottom w:val="none" w:sz="0" w:space="0" w:color="auto"/>
        <w:right w:val="none" w:sz="0" w:space="0" w:color="auto"/>
      </w:divBdr>
    </w:div>
    <w:div w:id="2033337469">
      <w:bodyDiv w:val="1"/>
      <w:marLeft w:val="0"/>
      <w:marRight w:val="0"/>
      <w:marTop w:val="0"/>
      <w:marBottom w:val="0"/>
      <w:divBdr>
        <w:top w:val="none" w:sz="0" w:space="0" w:color="auto"/>
        <w:left w:val="none" w:sz="0" w:space="0" w:color="auto"/>
        <w:bottom w:val="none" w:sz="0" w:space="0" w:color="auto"/>
        <w:right w:val="none" w:sz="0" w:space="0" w:color="auto"/>
      </w:divBdr>
      <w:divsChild>
        <w:div w:id="1156730061">
          <w:marLeft w:val="0"/>
          <w:marRight w:val="0"/>
          <w:marTop w:val="0"/>
          <w:marBottom w:val="0"/>
          <w:divBdr>
            <w:top w:val="none" w:sz="0" w:space="0" w:color="auto"/>
            <w:left w:val="none" w:sz="0" w:space="0" w:color="auto"/>
            <w:bottom w:val="none" w:sz="0" w:space="0" w:color="auto"/>
            <w:right w:val="none" w:sz="0" w:space="0" w:color="auto"/>
          </w:divBdr>
        </w:div>
        <w:div w:id="56786615">
          <w:marLeft w:val="0"/>
          <w:marRight w:val="0"/>
          <w:marTop w:val="0"/>
          <w:marBottom w:val="0"/>
          <w:divBdr>
            <w:top w:val="none" w:sz="0" w:space="0" w:color="auto"/>
            <w:left w:val="none" w:sz="0" w:space="0" w:color="auto"/>
            <w:bottom w:val="none" w:sz="0" w:space="0" w:color="auto"/>
            <w:right w:val="none" w:sz="0" w:space="0" w:color="auto"/>
          </w:divBdr>
        </w:div>
        <w:div w:id="1683700380">
          <w:marLeft w:val="0"/>
          <w:marRight w:val="0"/>
          <w:marTop w:val="0"/>
          <w:marBottom w:val="0"/>
          <w:divBdr>
            <w:top w:val="none" w:sz="0" w:space="0" w:color="auto"/>
            <w:left w:val="none" w:sz="0" w:space="0" w:color="auto"/>
            <w:bottom w:val="none" w:sz="0" w:space="0" w:color="auto"/>
            <w:right w:val="none" w:sz="0" w:space="0" w:color="auto"/>
          </w:divBdr>
        </w:div>
        <w:div w:id="101802544">
          <w:marLeft w:val="0"/>
          <w:marRight w:val="0"/>
          <w:marTop w:val="0"/>
          <w:marBottom w:val="0"/>
          <w:divBdr>
            <w:top w:val="none" w:sz="0" w:space="0" w:color="auto"/>
            <w:left w:val="none" w:sz="0" w:space="0" w:color="auto"/>
            <w:bottom w:val="none" w:sz="0" w:space="0" w:color="auto"/>
            <w:right w:val="none" w:sz="0" w:space="0" w:color="auto"/>
          </w:divBdr>
        </w:div>
        <w:div w:id="1787315352">
          <w:marLeft w:val="0"/>
          <w:marRight w:val="0"/>
          <w:marTop w:val="0"/>
          <w:marBottom w:val="0"/>
          <w:divBdr>
            <w:top w:val="none" w:sz="0" w:space="0" w:color="auto"/>
            <w:left w:val="none" w:sz="0" w:space="0" w:color="auto"/>
            <w:bottom w:val="none" w:sz="0" w:space="0" w:color="auto"/>
            <w:right w:val="none" w:sz="0" w:space="0" w:color="auto"/>
          </w:divBdr>
        </w:div>
        <w:div w:id="326786372">
          <w:marLeft w:val="0"/>
          <w:marRight w:val="0"/>
          <w:marTop w:val="0"/>
          <w:marBottom w:val="0"/>
          <w:divBdr>
            <w:top w:val="none" w:sz="0" w:space="0" w:color="auto"/>
            <w:left w:val="none" w:sz="0" w:space="0" w:color="auto"/>
            <w:bottom w:val="none" w:sz="0" w:space="0" w:color="auto"/>
            <w:right w:val="none" w:sz="0" w:space="0" w:color="auto"/>
          </w:divBdr>
        </w:div>
        <w:div w:id="653489673">
          <w:marLeft w:val="0"/>
          <w:marRight w:val="0"/>
          <w:marTop w:val="0"/>
          <w:marBottom w:val="0"/>
          <w:divBdr>
            <w:top w:val="none" w:sz="0" w:space="0" w:color="auto"/>
            <w:left w:val="none" w:sz="0" w:space="0" w:color="auto"/>
            <w:bottom w:val="none" w:sz="0" w:space="0" w:color="auto"/>
            <w:right w:val="none" w:sz="0" w:space="0" w:color="auto"/>
          </w:divBdr>
        </w:div>
        <w:div w:id="1857381696">
          <w:marLeft w:val="0"/>
          <w:marRight w:val="0"/>
          <w:marTop w:val="0"/>
          <w:marBottom w:val="0"/>
          <w:divBdr>
            <w:top w:val="none" w:sz="0" w:space="0" w:color="auto"/>
            <w:left w:val="none" w:sz="0" w:space="0" w:color="auto"/>
            <w:bottom w:val="none" w:sz="0" w:space="0" w:color="auto"/>
            <w:right w:val="none" w:sz="0" w:space="0" w:color="auto"/>
          </w:divBdr>
        </w:div>
      </w:divsChild>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mts@vodokanal-pmr.com" TargetMode="External"/><Relationship Id="rId12"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mts@vodokanal-pmr.com" TargetMode="External"/><Relationship Id="rId11" Type="http://schemas.openxmlformats.org/officeDocument/2006/relationships/hyperlink" Target="mailto:omts@vodokanal-pmr.com" TargetMode="External"/><Relationship Id="rId5" Type="http://schemas.openxmlformats.org/officeDocument/2006/relationships/webSettings" Target="webSettings.xml"/><Relationship Id="rId10" Type="http://schemas.openxmlformats.org/officeDocument/2006/relationships/hyperlink" Target="mailto:omts@vodokanal-pmr.com" TargetMode="Externa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A5234-6DCE-41F8-ACD0-49FCD75DF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30</Pages>
  <Words>11219</Words>
  <Characters>63952</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Андрей Цедрик</cp:lastModifiedBy>
  <cp:revision>13</cp:revision>
  <cp:lastPrinted>2025-03-20T13:46:00Z</cp:lastPrinted>
  <dcterms:created xsi:type="dcterms:W3CDTF">2025-05-20T12:26:00Z</dcterms:created>
  <dcterms:modified xsi:type="dcterms:W3CDTF">2025-06-11T13:59:00Z</dcterms:modified>
</cp:coreProperties>
</file>